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FF7" w:rsidRPr="00722A9C" w:rsidRDefault="000E4FF7" w:rsidP="000E4FF7">
      <w:pPr>
        <w:jc w:val="center"/>
      </w:pPr>
      <w:r w:rsidRPr="00722A9C">
        <w:t>Министерство образования и науки Российской Федерации</w:t>
      </w:r>
    </w:p>
    <w:p w:rsidR="000E4FF7" w:rsidRDefault="000E4FF7" w:rsidP="000E4FF7">
      <w:pPr>
        <w:jc w:val="center"/>
      </w:pPr>
      <w:r w:rsidRPr="00722A9C">
        <w:t>Федеральное государственное бюджетное образовательное учреждение</w:t>
      </w:r>
    </w:p>
    <w:p w:rsidR="000E4FF7" w:rsidRPr="00722A9C" w:rsidRDefault="000E4FF7" w:rsidP="000E4FF7">
      <w:pPr>
        <w:jc w:val="center"/>
      </w:pPr>
      <w:r w:rsidRPr="00722A9C">
        <w:t xml:space="preserve"> высшего  образования</w:t>
      </w:r>
    </w:p>
    <w:p w:rsidR="000E4FF7" w:rsidRPr="00722A9C" w:rsidRDefault="000E4FF7" w:rsidP="000E4FF7">
      <w:pPr>
        <w:jc w:val="center"/>
      </w:pPr>
      <w:r w:rsidRPr="00722A9C">
        <w:t>«Новгородский государственный университет имени Ярослава Мудрого»</w:t>
      </w:r>
    </w:p>
    <w:p w:rsidR="000E4FF7" w:rsidRPr="00722A9C" w:rsidRDefault="000E4FF7" w:rsidP="000E4FF7">
      <w:pPr>
        <w:jc w:val="center"/>
      </w:pPr>
      <w:r w:rsidRPr="00722A9C">
        <w:t>Институт медицинского образования</w:t>
      </w:r>
    </w:p>
    <w:p w:rsidR="000E4FF7" w:rsidRPr="0087594C" w:rsidRDefault="000E4FF7" w:rsidP="000E4FF7">
      <w:pPr>
        <w:jc w:val="both"/>
      </w:pPr>
      <w:r w:rsidRPr="00722A9C">
        <w:t>________________________________________________</w:t>
      </w:r>
      <w:r>
        <w:t>____________________________</w:t>
      </w:r>
    </w:p>
    <w:p w:rsidR="000E4FF7" w:rsidRPr="00722A9C" w:rsidRDefault="000E4FF7" w:rsidP="000E4FF7">
      <w:pPr>
        <w:jc w:val="center"/>
      </w:pPr>
      <w:r>
        <w:t>Кафедра  физического воспитания</w:t>
      </w:r>
    </w:p>
    <w:p w:rsidR="000E4FF7" w:rsidRPr="00722A9C" w:rsidRDefault="000E4FF7" w:rsidP="000E4FF7">
      <w:pPr>
        <w:jc w:val="both"/>
      </w:pPr>
    </w:p>
    <w:p w:rsidR="000E4FF7" w:rsidRPr="00722A9C" w:rsidRDefault="000E4FF7" w:rsidP="000E4FF7">
      <w:pPr>
        <w:jc w:val="both"/>
      </w:pPr>
    </w:p>
    <w:p w:rsidR="000E4FF7" w:rsidRPr="00722A9C" w:rsidRDefault="000E4FF7" w:rsidP="000E4FF7">
      <w:pPr>
        <w:jc w:val="both"/>
      </w:pPr>
    </w:p>
    <w:p w:rsidR="000E4FF7" w:rsidRPr="00C52225" w:rsidRDefault="000E4FF7" w:rsidP="000E4FF7">
      <w:pPr>
        <w:jc w:val="right"/>
        <w:rPr>
          <w:b/>
        </w:rPr>
      </w:pPr>
      <w:r w:rsidRPr="00C52225">
        <w:rPr>
          <w:b/>
        </w:rPr>
        <w:t xml:space="preserve">У Т В Е </w:t>
      </w:r>
      <w:proofErr w:type="gramStart"/>
      <w:r w:rsidRPr="00C52225">
        <w:rPr>
          <w:b/>
        </w:rPr>
        <w:t>Р</w:t>
      </w:r>
      <w:proofErr w:type="gramEnd"/>
      <w:r w:rsidRPr="00C52225">
        <w:rPr>
          <w:b/>
        </w:rPr>
        <w:t xml:space="preserve"> ЖД А Ю</w:t>
      </w:r>
    </w:p>
    <w:p w:rsidR="000E4FF7" w:rsidRDefault="000E4FF7" w:rsidP="000E4FF7">
      <w:pPr>
        <w:jc w:val="right"/>
      </w:pPr>
    </w:p>
    <w:p w:rsidR="000E4FF7" w:rsidRDefault="000E4FF7" w:rsidP="000E4FF7">
      <w:pPr>
        <w:jc w:val="right"/>
      </w:pPr>
      <w:r>
        <w:rPr>
          <w:noProof/>
        </w:rPr>
        <w:drawing>
          <wp:inline distT="0" distB="0" distL="0" distR="0">
            <wp:extent cx="2790825" cy="151892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FF7" w:rsidRDefault="000E4FF7" w:rsidP="000E4FF7">
      <w:pPr>
        <w:jc w:val="right"/>
      </w:pPr>
    </w:p>
    <w:p w:rsidR="000E4FF7" w:rsidRDefault="000E4FF7" w:rsidP="000E4FF7">
      <w:pPr>
        <w:jc w:val="right"/>
      </w:pPr>
    </w:p>
    <w:p w:rsidR="000E4FF7" w:rsidRDefault="000E4FF7" w:rsidP="000E4FF7">
      <w:pPr>
        <w:jc w:val="right"/>
      </w:pPr>
    </w:p>
    <w:p w:rsidR="000E4FF7" w:rsidRPr="00325BDF" w:rsidRDefault="000E4FF7" w:rsidP="000E4FF7">
      <w:pPr>
        <w:jc w:val="center"/>
        <w:rPr>
          <w:b/>
        </w:rPr>
      </w:pPr>
      <w:r w:rsidRPr="00325BDF">
        <w:rPr>
          <w:b/>
        </w:rPr>
        <w:t xml:space="preserve">РАБОЧАЯ ПРОГРАММА ДИСЦИПЛИНЫ </w:t>
      </w:r>
    </w:p>
    <w:p w:rsidR="000E4FF7" w:rsidRPr="00325BDF" w:rsidRDefault="000E4FF7" w:rsidP="000E4FF7">
      <w:pPr>
        <w:jc w:val="center"/>
        <w:rPr>
          <w:b/>
        </w:rPr>
      </w:pPr>
      <w:r w:rsidRPr="00325BDF">
        <w:rPr>
          <w:b/>
        </w:rPr>
        <w:t>ЭЛЕКТИВНЫ</w:t>
      </w:r>
      <w:r>
        <w:rPr>
          <w:b/>
        </w:rPr>
        <w:t>Й</w:t>
      </w:r>
      <w:r w:rsidRPr="00325BDF">
        <w:rPr>
          <w:b/>
        </w:rPr>
        <w:t xml:space="preserve"> КУРС ПО ФИЗИЧЕСКОЙ КУЛЬТУРЕ И СПОРТУ</w:t>
      </w:r>
    </w:p>
    <w:p w:rsidR="000E4FF7" w:rsidRPr="00722A9C" w:rsidRDefault="000E4FF7" w:rsidP="000E4FF7">
      <w:pPr>
        <w:jc w:val="center"/>
      </w:pPr>
    </w:p>
    <w:p w:rsidR="000E4FF7" w:rsidRPr="00C52225" w:rsidRDefault="000E4FF7" w:rsidP="000E4FF7">
      <w:pPr>
        <w:jc w:val="center"/>
        <w:rPr>
          <w:b/>
        </w:rPr>
      </w:pPr>
      <w:r>
        <w:rPr>
          <w:b/>
        </w:rPr>
        <w:t xml:space="preserve">для направления и  специальности </w:t>
      </w:r>
      <w:r>
        <w:rPr>
          <w:b/>
          <w:sz w:val="22"/>
          <w:szCs w:val="22"/>
        </w:rPr>
        <w:t>31.05.03</w:t>
      </w:r>
      <w:r>
        <w:rPr>
          <w:sz w:val="22"/>
          <w:szCs w:val="22"/>
        </w:rPr>
        <w:t>–</w:t>
      </w:r>
      <w:r>
        <w:rPr>
          <w:b/>
        </w:rPr>
        <w:t xml:space="preserve">«Стоматология» </w:t>
      </w:r>
    </w:p>
    <w:p w:rsidR="000E4FF7" w:rsidRPr="00722A9C" w:rsidRDefault="000E4FF7" w:rsidP="000E4FF7">
      <w:pPr>
        <w:jc w:val="both"/>
      </w:pPr>
    </w:p>
    <w:p w:rsidR="000E4FF7" w:rsidRPr="00722A9C" w:rsidRDefault="000E4FF7" w:rsidP="000E4FF7">
      <w:pPr>
        <w:jc w:val="both"/>
      </w:pPr>
    </w:p>
    <w:p w:rsidR="000E4FF7" w:rsidRPr="00722A9C" w:rsidRDefault="000E4FF7" w:rsidP="000E4FF7">
      <w:pPr>
        <w:jc w:val="both"/>
      </w:pPr>
      <w:r>
        <w:rPr>
          <w:noProof/>
        </w:rPr>
        <w:drawing>
          <wp:inline distT="0" distB="0" distL="0" distR="0">
            <wp:extent cx="6551930" cy="213106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FF7" w:rsidRPr="00722A9C" w:rsidRDefault="000E4FF7" w:rsidP="000E4FF7">
      <w:pPr>
        <w:jc w:val="both"/>
      </w:pPr>
    </w:p>
    <w:p w:rsidR="000E4FF7" w:rsidRPr="00722A9C" w:rsidRDefault="000E4FF7" w:rsidP="000E4FF7">
      <w:pPr>
        <w:jc w:val="both"/>
      </w:pPr>
    </w:p>
    <w:p w:rsidR="000E4FF7" w:rsidRPr="00C52225" w:rsidRDefault="000E4FF7" w:rsidP="000E4FF7">
      <w:pPr>
        <w:jc w:val="center"/>
        <w:rPr>
          <w:b/>
        </w:rPr>
      </w:pPr>
      <w:r w:rsidRPr="00C52225">
        <w:rPr>
          <w:b/>
        </w:rPr>
        <w:t>Великий Новгород</w:t>
      </w:r>
    </w:p>
    <w:p w:rsidR="000E4FF7" w:rsidRDefault="000E4FF7" w:rsidP="000E4FF7">
      <w:pPr>
        <w:jc w:val="center"/>
        <w:rPr>
          <w:b/>
        </w:rPr>
      </w:pPr>
      <w:r w:rsidRPr="00C52225">
        <w:rPr>
          <w:b/>
        </w:rPr>
        <w:t>201</w:t>
      </w:r>
      <w:r>
        <w:rPr>
          <w:b/>
        </w:rPr>
        <w:t>7</w:t>
      </w:r>
    </w:p>
    <w:p w:rsidR="000E4FF7" w:rsidRPr="0087594C" w:rsidRDefault="000E4FF7" w:rsidP="000E4FF7">
      <w:pPr>
        <w:sectPr w:rsidR="000E4FF7" w:rsidRPr="0087594C" w:rsidSect="002C307C">
          <w:pgSz w:w="11906" w:h="16838"/>
          <w:pgMar w:top="1134" w:right="851" w:bottom="1134" w:left="719" w:header="709" w:footer="709" w:gutter="0"/>
          <w:cols w:space="708"/>
          <w:docGrid w:linePitch="360"/>
        </w:sectPr>
      </w:pPr>
    </w:p>
    <w:p w:rsidR="000E4FF7" w:rsidRPr="0087594C" w:rsidRDefault="000E4FF7" w:rsidP="000E4FF7">
      <w:pPr>
        <w:sectPr w:rsidR="000E4FF7" w:rsidRPr="0087594C" w:rsidSect="002C307C">
          <w:type w:val="continuous"/>
          <w:pgSz w:w="11906" w:h="16838"/>
          <w:pgMar w:top="1134" w:right="851" w:bottom="1134" w:left="719" w:header="709" w:footer="709" w:gutter="0"/>
          <w:cols w:space="708"/>
          <w:docGrid w:linePitch="360"/>
        </w:sectPr>
      </w:pPr>
    </w:p>
    <w:p w:rsidR="000E4FF7" w:rsidRDefault="000E4FF7" w:rsidP="000E4FF7">
      <w:pPr>
        <w:widowControl w:val="0"/>
        <w:ind w:left="-993" w:firstLine="709"/>
      </w:pPr>
    </w:p>
    <w:p w:rsidR="000E4FF7" w:rsidRPr="003F3948" w:rsidRDefault="000E4FF7" w:rsidP="000E4FF7">
      <w:pPr>
        <w:spacing w:after="200" w:line="276" w:lineRule="auto"/>
        <w:ind w:firstLine="708"/>
        <w:rPr>
          <w:b/>
          <w:bCs/>
        </w:rPr>
      </w:pPr>
      <w:r w:rsidRPr="002838F5">
        <w:rPr>
          <w:b/>
          <w:bCs/>
        </w:rPr>
        <w:t>1</w:t>
      </w:r>
      <w:r>
        <w:rPr>
          <w:b/>
          <w:bCs/>
        </w:rPr>
        <w:t xml:space="preserve">. </w:t>
      </w:r>
      <w:r w:rsidRPr="002838F5">
        <w:rPr>
          <w:b/>
          <w:bCs/>
        </w:rPr>
        <w:t xml:space="preserve"> Цели и задачи учебного модуля</w:t>
      </w:r>
    </w:p>
    <w:p w:rsidR="000E4FF7" w:rsidRPr="00560998" w:rsidRDefault="000E4FF7" w:rsidP="000E4FF7">
      <w:pPr>
        <w:widowControl w:val="0"/>
        <w:ind w:firstLine="709"/>
        <w:jc w:val="both"/>
      </w:pPr>
      <w:r w:rsidRPr="00560998">
        <w:rPr>
          <w:b/>
        </w:rPr>
        <w:t>Целью</w:t>
      </w:r>
      <w:r w:rsidRPr="00560998">
        <w:t xml:space="preserve"> физического воспитания студентов являетсяформирование физической культуры личности и способности направленного использования разнообразных средств физической культуры, спорта и туризма длясохранения и укрепления здоровья, психофизической подготовки исамоподготовки к будущей жизни и профессиональной деятельности.</w:t>
      </w:r>
    </w:p>
    <w:p w:rsidR="000E4FF7" w:rsidRPr="007204A7" w:rsidRDefault="000E4FF7" w:rsidP="000E4FF7">
      <w:pPr>
        <w:widowControl w:val="0"/>
        <w:ind w:firstLine="709"/>
        <w:jc w:val="both"/>
        <w:rPr>
          <w:b/>
        </w:rPr>
      </w:pPr>
      <w:r w:rsidRPr="00560998">
        <w:rPr>
          <w:b/>
        </w:rPr>
        <w:t>Задачи</w:t>
      </w:r>
      <w:r w:rsidRPr="007204A7">
        <w:rPr>
          <w:b/>
        </w:rPr>
        <w:t>:</w:t>
      </w:r>
    </w:p>
    <w:p w:rsidR="000E4FF7" w:rsidRPr="00560998" w:rsidRDefault="000E4FF7" w:rsidP="000E4FF7">
      <w:pPr>
        <w:widowControl w:val="0"/>
        <w:tabs>
          <w:tab w:val="left" w:pos="8820"/>
        </w:tabs>
        <w:jc w:val="both"/>
      </w:pPr>
      <w:r w:rsidRPr="00560998">
        <w:t>- понимание социальной значимости физической культуры и её роли в развитии личности и подготовке к профессиональной деятельности;</w:t>
      </w:r>
    </w:p>
    <w:p w:rsidR="000E4FF7" w:rsidRPr="00560998" w:rsidRDefault="000E4FF7" w:rsidP="000E4FF7">
      <w:pPr>
        <w:widowControl w:val="0"/>
        <w:tabs>
          <w:tab w:val="left" w:pos="8820"/>
        </w:tabs>
        <w:jc w:val="both"/>
      </w:pPr>
      <w:r w:rsidRPr="00560998">
        <w:t>- знание биологических, психолого-педагогических и практических основ физической культуры и здорового образа жизни;</w:t>
      </w:r>
    </w:p>
    <w:p w:rsidR="000E4FF7" w:rsidRPr="00560998" w:rsidRDefault="000E4FF7" w:rsidP="000E4FF7">
      <w:pPr>
        <w:widowControl w:val="0"/>
        <w:tabs>
          <w:tab w:val="left" w:pos="8820"/>
        </w:tabs>
        <w:jc w:val="both"/>
      </w:pPr>
      <w:r w:rsidRPr="00560998">
        <w:t>- формирование мотивационно-ценностного отношения к физической культуре, установки на здоровый стиль жизни, физическое совершенствование и самовоспитание привычки к регулярным занятиям физическими упражнениями и спортом;</w:t>
      </w:r>
    </w:p>
    <w:p w:rsidR="000E4FF7" w:rsidRPr="00560998" w:rsidRDefault="000E4FF7" w:rsidP="000E4FF7">
      <w:pPr>
        <w:widowControl w:val="0"/>
        <w:tabs>
          <w:tab w:val="left" w:pos="8820"/>
        </w:tabs>
        <w:jc w:val="both"/>
      </w:pPr>
      <w:r w:rsidRPr="00560998">
        <w:t>- овладение системой практических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 личности, самоопределение в физической культуре и спорте;</w:t>
      </w:r>
    </w:p>
    <w:p w:rsidR="000E4FF7" w:rsidRPr="00560998" w:rsidRDefault="000E4FF7" w:rsidP="000E4FF7">
      <w:pPr>
        <w:widowControl w:val="0"/>
        <w:tabs>
          <w:tab w:val="left" w:pos="8820"/>
        </w:tabs>
        <w:jc w:val="both"/>
      </w:pPr>
      <w:r w:rsidRPr="00560998">
        <w:t>- приобретение личного опыта повышения двигательных и функциональных возможностей, обеспечение общей и профессионально-прикладной физической подготовленности к будущей профессии и быту;</w:t>
      </w:r>
    </w:p>
    <w:p w:rsidR="000E4FF7" w:rsidRPr="00560998" w:rsidRDefault="000E4FF7" w:rsidP="000E4FF7">
      <w:pPr>
        <w:widowControl w:val="0"/>
        <w:tabs>
          <w:tab w:val="left" w:pos="8820"/>
        </w:tabs>
        <w:jc w:val="both"/>
      </w:pPr>
      <w:r w:rsidRPr="00560998">
        <w:t>- создание основы для творческого и методически обоснованного использования физкультурно-спортивной деятельности в целях последующих жизненных и профессиональных достижений.</w:t>
      </w:r>
    </w:p>
    <w:p w:rsidR="000E4FF7" w:rsidRPr="00560998" w:rsidRDefault="000E4FF7" w:rsidP="000E4FF7">
      <w:pPr>
        <w:widowControl w:val="0"/>
        <w:spacing w:before="100" w:beforeAutospacing="1" w:after="100" w:afterAutospacing="1"/>
        <w:ind w:firstLine="709"/>
        <w:rPr>
          <w:b/>
        </w:rPr>
      </w:pPr>
      <w:r w:rsidRPr="00560998">
        <w:rPr>
          <w:b/>
        </w:rPr>
        <w:t>2</w:t>
      </w:r>
      <w:r>
        <w:rPr>
          <w:b/>
        </w:rPr>
        <w:t xml:space="preserve">. </w:t>
      </w:r>
      <w:r w:rsidRPr="00560998">
        <w:rPr>
          <w:b/>
        </w:rPr>
        <w:t xml:space="preserve"> Место </w:t>
      </w:r>
      <w:r w:rsidRPr="006F2E89">
        <w:rPr>
          <w:b/>
        </w:rPr>
        <w:t>учебного модуля</w:t>
      </w:r>
      <w:r w:rsidRPr="00560998">
        <w:rPr>
          <w:b/>
        </w:rPr>
        <w:t xml:space="preserve"> в структуре ОП</w:t>
      </w:r>
    </w:p>
    <w:p w:rsidR="000E4FF7" w:rsidRPr="003401D6" w:rsidRDefault="000E4FF7" w:rsidP="000E4FF7">
      <w:pPr>
        <w:widowControl w:val="0"/>
        <w:ind w:firstLine="709"/>
        <w:jc w:val="both"/>
      </w:pPr>
      <w:r w:rsidRPr="003401D6">
        <w:t>Свои образовательные и развивающие функции «Физическая культура и спорт» наиболее полно осуществляет в целенаправленном педагогическом процессе физического воспитания, который опирается на основные педагогические принципы: сознательности, наглядности, доступности, систематичности и динамичности. В этих принципах заложена гуманитарная сущность индивидуального отношения к каждому занимающемуся в ходе его становления как личности и как будущего специалиста.</w:t>
      </w:r>
    </w:p>
    <w:p w:rsidR="000E4FF7" w:rsidRPr="003401D6" w:rsidRDefault="000E4FF7" w:rsidP="000E4FF7">
      <w:pPr>
        <w:widowControl w:val="0"/>
        <w:ind w:firstLine="709"/>
        <w:jc w:val="both"/>
      </w:pPr>
      <w:r w:rsidRPr="003401D6">
        <w:t>Именно этими принципами пронизано всё содержание рабочей программы по дисциплине «Физическая культура», которое тесно связано не только с физическим развитием и совершенствованием функциональных систем организма молодого человека, но и с формированием средствами физической культуры и спорта жизненно необходимых двигательных умений и навыков, психических качеств, свойств и черт личности.</w:t>
      </w:r>
    </w:p>
    <w:p w:rsidR="000E4FF7" w:rsidRPr="00560998" w:rsidRDefault="000E4FF7" w:rsidP="000E4FF7">
      <w:pPr>
        <w:widowControl w:val="0"/>
        <w:ind w:firstLine="709"/>
        <w:jc w:val="both"/>
      </w:pPr>
      <w:r>
        <w:t>Модули</w:t>
      </w:r>
      <w:r w:rsidRPr="00560998">
        <w:t>, для которых данная дисциплина является предшествующей:</w:t>
      </w:r>
    </w:p>
    <w:p w:rsidR="000E4FF7" w:rsidRDefault="000E4FF7" w:rsidP="000E4FF7">
      <w:pPr>
        <w:widowControl w:val="0"/>
        <w:ind w:firstLine="709"/>
        <w:jc w:val="both"/>
      </w:pPr>
      <w:r w:rsidRPr="00560998">
        <w:t>История, концепция современного естествознания, безопасность жизнедеятельности.</w:t>
      </w:r>
    </w:p>
    <w:p w:rsidR="000E4FF7" w:rsidRDefault="000E4FF7" w:rsidP="000E4FF7">
      <w:pPr>
        <w:widowControl w:val="0"/>
        <w:jc w:val="both"/>
      </w:pPr>
      <w:r w:rsidRPr="00244844">
        <w:t>Таблица 1</w:t>
      </w:r>
      <w:r>
        <w:t xml:space="preserve"> – </w:t>
      </w:r>
      <w:r w:rsidRPr="00244844">
        <w:t xml:space="preserve">Разделы </w:t>
      </w:r>
      <w:r>
        <w:t>модуля</w:t>
      </w:r>
      <w:r w:rsidRPr="00244844">
        <w:t xml:space="preserve"> и междисциплинарные связи с </w:t>
      </w:r>
      <w:proofErr w:type="gramStart"/>
      <w:r w:rsidRPr="00244844">
        <w:t>обеспечиваемыми</w:t>
      </w:r>
      <w:proofErr w:type="gramEnd"/>
      <w:r w:rsidRPr="00244844">
        <w:t xml:space="preserve"> (последующими) </w:t>
      </w:r>
      <w:r>
        <w:t>учебными модулям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3"/>
        <w:gridCol w:w="4427"/>
        <w:gridCol w:w="750"/>
        <w:gridCol w:w="750"/>
        <w:gridCol w:w="750"/>
        <w:gridCol w:w="750"/>
        <w:gridCol w:w="750"/>
        <w:gridCol w:w="751"/>
      </w:tblGrid>
      <w:tr w:rsidR="000E4FF7" w:rsidRPr="001C50C1" w:rsidTr="002C307C">
        <w:tc>
          <w:tcPr>
            <w:tcW w:w="643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 xml:space="preserve">№ </w:t>
            </w:r>
            <w:proofErr w:type="gramStart"/>
            <w:r w:rsidRPr="001C50C1">
              <w:rPr>
                <w:sz w:val="20"/>
                <w:szCs w:val="20"/>
              </w:rPr>
              <w:t>п</w:t>
            </w:r>
            <w:proofErr w:type="gramEnd"/>
            <w:r w:rsidRPr="001C50C1">
              <w:rPr>
                <w:sz w:val="20"/>
                <w:szCs w:val="20"/>
              </w:rPr>
              <w:t>/п</w:t>
            </w:r>
          </w:p>
        </w:tc>
        <w:tc>
          <w:tcPr>
            <w:tcW w:w="4427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Наименование обеспечиваемых (последующих) учебных модулей</w:t>
            </w:r>
          </w:p>
        </w:tc>
        <w:tc>
          <w:tcPr>
            <w:tcW w:w="4501" w:type="dxa"/>
            <w:gridSpan w:val="6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№ № разделов данного модуля, необходимых для изучения обеспечиваемых (последующих) учебных модулей</w:t>
            </w:r>
          </w:p>
        </w:tc>
      </w:tr>
      <w:tr w:rsidR="000E4FF7" w:rsidRPr="001C50C1" w:rsidTr="002C307C">
        <w:tc>
          <w:tcPr>
            <w:tcW w:w="643" w:type="dxa"/>
          </w:tcPr>
          <w:p w:rsidR="000E4FF7" w:rsidRPr="001C50C1" w:rsidRDefault="000E4FF7" w:rsidP="002C307C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4427" w:type="dxa"/>
          </w:tcPr>
          <w:p w:rsidR="000E4FF7" w:rsidRPr="001C50C1" w:rsidRDefault="000E4FF7" w:rsidP="002C307C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C50C1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C50C1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C50C1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C50C1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C50C1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751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C50C1">
              <w:rPr>
                <w:sz w:val="20"/>
                <w:szCs w:val="20"/>
                <w:lang w:val="en-US"/>
              </w:rPr>
              <w:t>6</w:t>
            </w:r>
          </w:p>
        </w:tc>
      </w:tr>
      <w:tr w:rsidR="000E4FF7" w:rsidRPr="001C50C1" w:rsidTr="002C307C">
        <w:tc>
          <w:tcPr>
            <w:tcW w:w="643" w:type="dxa"/>
          </w:tcPr>
          <w:p w:rsidR="000E4FF7" w:rsidRPr="001C50C1" w:rsidRDefault="000E4FF7" w:rsidP="002C307C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  <w:lang w:val="en-US"/>
              </w:rPr>
              <w:t>1</w:t>
            </w:r>
            <w:r w:rsidRPr="001C50C1">
              <w:rPr>
                <w:sz w:val="20"/>
                <w:szCs w:val="20"/>
              </w:rPr>
              <w:t>.</w:t>
            </w:r>
          </w:p>
        </w:tc>
        <w:tc>
          <w:tcPr>
            <w:tcW w:w="4427" w:type="dxa"/>
          </w:tcPr>
          <w:p w:rsidR="000E4FF7" w:rsidRPr="001C50C1" w:rsidRDefault="000E4FF7" w:rsidP="002C307C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 xml:space="preserve">История </w:t>
            </w: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</w:tcPr>
          <w:p w:rsidR="000E4FF7" w:rsidRPr="001C50C1" w:rsidRDefault="000E4FF7" w:rsidP="002C307C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0E4FF7" w:rsidRPr="001C50C1" w:rsidRDefault="000E4FF7" w:rsidP="002C307C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E4FF7" w:rsidRPr="001C50C1" w:rsidTr="002C307C">
        <w:tc>
          <w:tcPr>
            <w:tcW w:w="643" w:type="dxa"/>
          </w:tcPr>
          <w:p w:rsidR="000E4FF7" w:rsidRPr="001C50C1" w:rsidRDefault="000E4FF7" w:rsidP="002C307C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2.</w:t>
            </w:r>
          </w:p>
        </w:tc>
        <w:tc>
          <w:tcPr>
            <w:tcW w:w="4427" w:type="dxa"/>
          </w:tcPr>
          <w:p w:rsidR="000E4FF7" w:rsidRPr="001C50C1" w:rsidRDefault="000E4FF7" w:rsidP="002C307C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Концепции современного естествознания</w:t>
            </w: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</w:tcPr>
          <w:p w:rsidR="000E4FF7" w:rsidRPr="001C50C1" w:rsidRDefault="000E4FF7" w:rsidP="002C307C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0E4FF7" w:rsidRPr="001C50C1" w:rsidRDefault="000E4FF7" w:rsidP="002C307C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E4FF7" w:rsidRPr="001C50C1" w:rsidTr="002C307C">
        <w:tc>
          <w:tcPr>
            <w:tcW w:w="643" w:type="dxa"/>
          </w:tcPr>
          <w:p w:rsidR="000E4FF7" w:rsidRPr="001C50C1" w:rsidRDefault="000E4FF7" w:rsidP="002C307C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3.</w:t>
            </w:r>
          </w:p>
        </w:tc>
        <w:tc>
          <w:tcPr>
            <w:tcW w:w="4427" w:type="dxa"/>
          </w:tcPr>
          <w:p w:rsidR="000E4FF7" w:rsidRPr="001C50C1" w:rsidRDefault="000E4FF7" w:rsidP="002C307C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Основы медицинских знаний</w:t>
            </w: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</w:tcPr>
          <w:p w:rsidR="000E4FF7" w:rsidRPr="001C50C1" w:rsidRDefault="000E4FF7" w:rsidP="002C307C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0E4FF7" w:rsidRPr="001C50C1" w:rsidRDefault="000E4FF7" w:rsidP="002C307C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E4FF7" w:rsidRPr="001C50C1" w:rsidTr="002C307C">
        <w:tc>
          <w:tcPr>
            <w:tcW w:w="643" w:type="dxa"/>
          </w:tcPr>
          <w:p w:rsidR="000E4FF7" w:rsidRPr="001C50C1" w:rsidRDefault="000E4FF7" w:rsidP="002C307C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4.</w:t>
            </w:r>
          </w:p>
        </w:tc>
        <w:tc>
          <w:tcPr>
            <w:tcW w:w="4427" w:type="dxa"/>
          </w:tcPr>
          <w:p w:rsidR="000E4FF7" w:rsidRPr="001C50C1" w:rsidRDefault="000E4FF7" w:rsidP="002C307C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Физиология человека</w:t>
            </w: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</w:tcPr>
          <w:p w:rsidR="000E4FF7" w:rsidRPr="001C50C1" w:rsidRDefault="000E4FF7" w:rsidP="002C307C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0E4FF7" w:rsidRPr="001C50C1" w:rsidRDefault="000E4FF7" w:rsidP="002C307C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</w:tbl>
    <w:p w:rsidR="000E4FF7" w:rsidRPr="009828F1" w:rsidRDefault="000E4FF7" w:rsidP="000E4FF7">
      <w:pPr>
        <w:widowControl w:val="0"/>
        <w:spacing w:before="100" w:beforeAutospacing="1" w:after="100" w:afterAutospacing="1"/>
        <w:ind w:firstLine="709"/>
        <w:rPr>
          <w:b/>
        </w:rPr>
      </w:pPr>
      <w:r w:rsidRPr="009828F1">
        <w:rPr>
          <w:b/>
        </w:rPr>
        <w:t>3</w:t>
      </w:r>
      <w:r>
        <w:rPr>
          <w:b/>
        </w:rPr>
        <w:t xml:space="preserve">. </w:t>
      </w:r>
      <w:r w:rsidRPr="009828F1">
        <w:rPr>
          <w:b/>
        </w:rPr>
        <w:t xml:space="preserve"> Требования к результатам освоения </w:t>
      </w:r>
      <w:r w:rsidRPr="006F2E89">
        <w:rPr>
          <w:b/>
        </w:rPr>
        <w:t>учебного модуля</w:t>
      </w:r>
    </w:p>
    <w:p w:rsidR="000E4FF7" w:rsidRDefault="000E4FF7" w:rsidP="000E4FF7">
      <w:pPr>
        <w:widowControl w:val="0"/>
        <w:ind w:firstLine="709"/>
        <w:jc w:val="both"/>
      </w:pPr>
      <w:r w:rsidRPr="009828F1">
        <w:t>Процесс изучения УМ направлен на формирование следующих компетенций:</w:t>
      </w:r>
    </w:p>
    <w:p w:rsidR="000E4FF7" w:rsidRDefault="000E4FF7" w:rsidP="000E4FF7">
      <w:pPr>
        <w:widowControl w:val="0"/>
        <w:jc w:val="both"/>
      </w:pPr>
      <w:r w:rsidRPr="00244844">
        <w:t xml:space="preserve">Таблица </w:t>
      </w:r>
      <w:r>
        <w:t>2 – Компетенции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134"/>
        <w:gridCol w:w="6486"/>
      </w:tblGrid>
      <w:tr w:rsidR="000E4FF7" w:rsidRPr="0040760A" w:rsidTr="002C307C">
        <w:tc>
          <w:tcPr>
            <w:tcW w:w="1951" w:type="dxa"/>
          </w:tcPr>
          <w:p w:rsidR="000E4FF7" w:rsidRPr="0040760A" w:rsidRDefault="000E4FF7" w:rsidP="002C307C">
            <w:pPr>
              <w:widowControl w:val="0"/>
              <w:jc w:val="center"/>
            </w:pPr>
            <w:r w:rsidRPr="0040760A">
              <w:rPr>
                <w:sz w:val="22"/>
                <w:szCs w:val="22"/>
              </w:rPr>
              <w:t>Направление</w:t>
            </w:r>
          </w:p>
        </w:tc>
        <w:tc>
          <w:tcPr>
            <w:tcW w:w="1134" w:type="dxa"/>
          </w:tcPr>
          <w:p w:rsidR="000E4FF7" w:rsidRPr="0040760A" w:rsidRDefault="000E4FF7" w:rsidP="002C307C">
            <w:pPr>
              <w:widowControl w:val="0"/>
              <w:jc w:val="center"/>
            </w:pPr>
            <w:r w:rsidRPr="0040760A">
              <w:rPr>
                <w:sz w:val="22"/>
                <w:szCs w:val="22"/>
              </w:rPr>
              <w:t>Компетенция</w:t>
            </w:r>
          </w:p>
        </w:tc>
        <w:tc>
          <w:tcPr>
            <w:tcW w:w="6486" w:type="dxa"/>
          </w:tcPr>
          <w:p w:rsidR="000E4FF7" w:rsidRPr="0040760A" w:rsidRDefault="000E4FF7" w:rsidP="002C307C">
            <w:pPr>
              <w:widowControl w:val="0"/>
              <w:jc w:val="center"/>
            </w:pPr>
            <w:r w:rsidRPr="0040760A">
              <w:rPr>
                <w:sz w:val="22"/>
                <w:szCs w:val="22"/>
              </w:rPr>
              <w:t>Содержание компетенции</w:t>
            </w:r>
          </w:p>
        </w:tc>
      </w:tr>
      <w:tr w:rsidR="000E4FF7" w:rsidRPr="0040760A" w:rsidTr="00871181">
        <w:tc>
          <w:tcPr>
            <w:tcW w:w="1951" w:type="dxa"/>
            <w:vAlign w:val="center"/>
          </w:tcPr>
          <w:p w:rsidR="000E4FF7" w:rsidRPr="0040760A" w:rsidRDefault="000E4FF7" w:rsidP="00871181">
            <w:pPr>
              <w:widowControl w:val="0"/>
              <w:spacing w:line="228" w:lineRule="auto"/>
              <w:jc w:val="center"/>
            </w:pPr>
            <w:r w:rsidRPr="0040760A">
              <w:rPr>
                <w:sz w:val="22"/>
                <w:szCs w:val="22"/>
              </w:rPr>
              <w:t>31.05.03</w:t>
            </w:r>
          </w:p>
        </w:tc>
        <w:tc>
          <w:tcPr>
            <w:tcW w:w="1134" w:type="dxa"/>
            <w:vAlign w:val="center"/>
          </w:tcPr>
          <w:p w:rsidR="000E4FF7" w:rsidRPr="007204A7" w:rsidRDefault="000E4FF7" w:rsidP="00871181">
            <w:pPr>
              <w:widowControl w:val="0"/>
              <w:jc w:val="center"/>
            </w:pPr>
            <w:r w:rsidRPr="007204A7">
              <w:t>ОК-6</w:t>
            </w:r>
          </w:p>
        </w:tc>
        <w:tc>
          <w:tcPr>
            <w:tcW w:w="6486" w:type="dxa"/>
          </w:tcPr>
          <w:p w:rsidR="000E4FF7" w:rsidRPr="0040760A" w:rsidRDefault="000E4FF7" w:rsidP="002C307C">
            <w:pPr>
              <w:widowControl w:val="0"/>
            </w:pPr>
            <w:r w:rsidRPr="0040760A">
              <w:rPr>
                <w:sz w:val="22"/>
                <w:szCs w:val="22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:rsidR="000E4FF7" w:rsidRDefault="000E4FF7" w:rsidP="000E4FF7">
      <w:pPr>
        <w:widowControl w:val="0"/>
        <w:ind w:firstLine="709"/>
        <w:jc w:val="both"/>
      </w:pPr>
    </w:p>
    <w:p w:rsidR="000E4FF7" w:rsidRPr="00560998" w:rsidRDefault="000E4FF7" w:rsidP="000E4FF7">
      <w:pPr>
        <w:widowControl w:val="0"/>
        <w:ind w:firstLine="709"/>
        <w:jc w:val="both"/>
      </w:pPr>
      <w:r w:rsidRPr="00560998">
        <w:t>В результате изучения дисциплины студент должен:</w:t>
      </w:r>
    </w:p>
    <w:p w:rsidR="000E4FF7" w:rsidRPr="00560998" w:rsidRDefault="000E4FF7" w:rsidP="000E4FF7">
      <w:pPr>
        <w:widowControl w:val="0"/>
        <w:ind w:firstLine="709"/>
        <w:jc w:val="both"/>
        <w:rPr>
          <w:b/>
        </w:rPr>
      </w:pPr>
      <w:r w:rsidRPr="00560998">
        <w:rPr>
          <w:b/>
        </w:rPr>
        <w:t>Знать:</w:t>
      </w:r>
      <w:r w:rsidRPr="00560998">
        <w:t xml:space="preserve"> научно-практические основы физической культуры и здорового образа жизни</w:t>
      </w:r>
    </w:p>
    <w:p w:rsidR="000E4FF7" w:rsidRPr="00560998" w:rsidRDefault="000E4FF7" w:rsidP="000E4FF7">
      <w:pPr>
        <w:widowControl w:val="0"/>
        <w:jc w:val="both"/>
      </w:pPr>
      <w:r w:rsidRPr="00560998">
        <w:t>- 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0E4FF7" w:rsidRPr="00560998" w:rsidRDefault="000E4FF7" w:rsidP="000E4FF7">
      <w:pPr>
        <w:widowControl w:val="0"/>
        <w:jc w:val="both"/>
      </w:pPr>
      <w:r w:rsidRPr="00560998">
        <w:t>- способы контроля и оценки физического развития и физической подготовленности;</w:t>
      </w:r>
    </w:p>
    <w:p w:rsidR="000E4FF7" w:rsidRPr="00560998" w:rsidRDefault="000E4FF7" w:rsidP="000E4FF7">
      <w:pPr>
        <w:widowControl w:val="0"/>
        <w:jc w:val="both"/>
      </w:pPr>
      <w:r w:rsidRPr="00560998">
        <w:t>- правила и способы планирования индивидуальных занятий различной целевой направленности.</w:t>
      </w:r>
    </w:p>
    <w:p w:rsidR="000E4FF7" w:rsidRPr="00560998" w:rsidRDefault="000E4FF7" w:rsidP="000E4FF7">
      <w:pPr>
        <w:widowControl w:val="0"/>
        <w:ind w:firstLine="709"/>
        <w:jc w:val="both"/>
        <w:rPr>
          <w:b/>
        </w:rPr>
      </w:pPr>
      <w:r w:rsidRPr="00560998">
        <w:rPr>
          <w:b/>
        </w:rPr>
        <w:t>Уметь:</w:t>
      </w:r>
      <w:r w:rsidRPr="00560998">
        <w:t xml:space="preserve"> использовать творчески средства и методы физического воспитания для профессионально-личностного развития, физического самосовершенствования,</w:t>
      </w:r>
      <w:r w:rsidR="00A64B5E">
        <w:t xml:space="preserve"> </w:t>
      </w:r>
      <w:r w:rsidRPr="00560998">
        <w:t>формирования здорового образа и стиля жизни</w:t>
      </w:r>
    </w:p>
    <w:p w:rsidR="000E4FF7" w:rsidRPr="00560998" w:rsidRDefault="000E4FF7" w:rsidP="000E4FF7">
      <w:pPr>
        <w:widowControl w:val="0"/>
        <w:ind w:firstLine="709"/>
        <w:jc w:val="both"/>
      </w:pPr>
      <w:r w:rsidRPr="00560998">
        <w:t>-выполнять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упражнения атлетической гимнастики;</w:t>
      </w:r>
    </w:p>
    <w:p w:rsidR="000E4FF7" w:rsidRPr="00560998" w:rsidRDefault="000E4FF7" w:rsidP="000E4FF7">
      <w:pPr>
        <w:widowControl w:val="0"/>
        <w:ind w:firstLine="709"/>
        <w:jc w:val="both"/>
      </w:pPr>
      <w:r w:rsidRPr="00560998">
        <w:t>- выполнять простейшие приемы самомассажа и релаксации;</w:t>
      </w:r>
    </w:p>
    <w:p w:rsidR="000E4FF7" w:rsidRPr="00560998" w:rsidRDefault="000E4FF7" w:rsidP="000E4FF7">
      <w:pPr>
        <w:widowControl w:val="0"/>
        <w:ind w:firstLine="709"/>
        <w:jc w:val="both"/>
      </w:pPr>
      <w:r w:rsidRPr="00560998">
        <w:t>-преодолевать искусственные и естественные препятствия с использованием  разнообразных способов передвижения;</w:t>
      </w:r>
    </w:p>
    <w:p w:rsidR="000E4FF7" w:rsidRPr="00560998" w:rsidRDefault="000E4FF7" w:rsidP="000E4FF7">
      <w:pPr>
        <w:widowControl w:val="0"/>
        <w:ind w:firstLine="709"/>
        <w:jc w:val="both"/>
      </w:pPr>
      <w:r w:rsidRPr="00560998">
        <w:t xml:space="preserve">- выполнять приемы защиты и самообороны, страховки и </w:t>
      </w:r>
      <w:proofErr w:type="spellStart"/>
      <w:r w:rsidRPr="00560998">
        <w:t>самостраховки</w:t>
      </w:r>
      <w:proofErr w:type="spellEnd"/>
      <w:r w:rsidRPr="00560998">
        <w:t>;</w:t>
      </w:r>
    </w:p>
    <w:p w:rsidR="000E4FF7" w:rsidRPr="00560998" w:rsidRDefault="000E4FF7" w:rsidP="000E4FF7">
      <w:pPr>
        <w:widowControl w:val="0"/>
        <w:ind w:firstLine="709"/>
        <w:jc w:val="both"/>
      </w:pPr>
      <w:r w:rsidRPr="00560998">
        <w:t>- осуществлять творческое сотрудничество в коллективных формах занятий физической культурой.</w:t>
      </w:r>
    </w:p>
    <w:p w:rsidR="000E4FF7" w:rsidRDefault="000E4FF7" w:rsidP="000E4FF7">
      <w:pPr>
        <w:widowControl w:val="0"/>
        <w:ind w:firstLine="709"/>
        <w:jc w:val="both"/>
      </w:pPr>
      <w:r w:rsidRPr="00560998">
        <w:rPr>
          <w:b/>
        </w:rPr>
        <w:t>Владеть:</w:t>
      </w:r>
      <w:r w:rsidRPr="00560998">
        <w:t xml:space="preserve"> средствами и методами укрепления индивидуального здоровья, физического самосовершенствования, ценностями физической культуры личности для успешной социально-культурной </w:t>
      </w:r>
      <w:r>
        <w:t>и профессиональной деятельности</w:t>
      </w:r>
    </w:p>
    <w:p w:rsidR="000E4FF7" w:rsidRPr="00560998" w:rsidRDefault="000E4FF7" w:rsidP="000E4FF7">
      <w:pPr>
        <w:widowControl w:val="0"/>
        <w:ind w:firstLine="709"/>
        <w:jc w:val="both"/>
        <w:rPr>
          <w:b/>
        </w:rPr>
      </w:pPr>
      <w:r>
        <w:rPr>
          <w:b/>
        </w:rPr>
        <w:t>И</w:t>
      </w:r>
      <w:r w:rsidRPr="00560998">
        <w:rPr>
          <w:b/>
        </w:rPr>
        <w:t xml:space="preserve">спользовать приобретенные знания и умения в практической деятельности и повседневной жизни </w:t>
      </w:r>
      <w:proofErr w:type="gramStart"/>
      <w:r w:rsidRPr="00560998">
        <w:rPr>
          <w:b/>
        </w:rPr>
        <w:t>для</w:t>
      </w:r>
      <w:proofErr w:type="gramEnd"/>
      <w:r w:rsidRPr="00560998">
        <w:rPr>
          <w:b/>
        </w:rPr>
        <w:t>:</w:t>
      </w:r>
    </w:p>
    <w:p w:rsidR="000E4FF7" w:rsidRPr="00560998" w:rsidRDefault="000E4FF7" w:rsidP="000E4FF7">
      <w:pPr>
        <w:widowControl w:val="0"/>
        <w:ind w:firstLine="709"/>
        <w:jc w:val="both"/>
      </w:pPr>
      <w:r w:rsidRPr="00560998">
        <w:t>- повышения работоспособности, сохранения и укрепления здоровья;</w:t>
      </w:r>
    </w:p>
    <w:p w:rsidR="000E4FF7" w:rsidRPr="00560998" w:rsidRDefault="000E4FF7" w:rsidP="000E4FF7">
      <w:pPr>
        <w:widowControl w:val="0"/>
        <w:ind w:firstLine="709"/>
        <w:jc w:val="both"/>
      </w:pPr>
      <w:r w:rsidRPr="00560998">
        <w:t>- подготовки к профессиональной деятельности и службе в Вооруженных Силах Российской Федерации;</w:t>
      </w:r>
    </w:p>
    <w:p w:rsidR="000E4FF7" w:rsidRPr="00560998" w:rsidRDefault="000E4FF7" w:rsidP="000E4FF7">
      <w:pPr>
        <w:widowControl w:val="0"/>
        <w:ind w:firstLine="709"/>
        <w:jc w:val="both"/>
      </w:pPr>
      <w:r w:rsidRPr="00560998">
        <w:t>- организации и проведения индивидуального, коллективного и семейного отдыха и при участии в массовых спортивных соревнованиях;</w:t>
      </w:r>
    </w:p>
    <w:p w:rsidR="000E4FF7" w:rsidRPr="00560998" w:rsidRDefault="000E4FF7" w:rsidP="000E4FF7">
      <w:pPr>
        <w:widowControl w:val="0"/>
        <w:ind w:firstLine="709"/>
        <w:jc w:val="both"/>
      </w:pPr>
      <w:r w:rsidRPr="00560998">
        <w:t>- в процессе активной творческой деятельности по формированию здорового образа жизни.</w:t>
      </w:r>
    </w:p>
    <w:p w:rsidR="000E4FF7" w:rsidRPr="00244844" w:rsidRDefault="000E4FF7" w:rsidP="000E4FF7">
      <w:pPr>
        <w:spacing w:before="100" w:beforeAutospacing="1"/>
        <w:ind w:firstLine="708"/>
        <w:jc w:val="both"/>
        <w:rPr>
          <w:b/>
        </w:rPr>
      </w:pPr>
      <w:r w:rsidRPr="00244844">
        <w:rPr>
          <w:b/>
        </w:rPr>
        <w:t>4</w:t>
      </w:r>
      <w:r>
        <w:rPr>
          <w:b/>
        </w:rPr>
        <w:t xml:space="preserve">. </w:t>
      </w:r>
      <w:r w:rsidRPr="00244844">
        <w:rPr>
          <w:b/>
        </w:rPr>
        <w:t xml:space="preserve"> Структура и содержание учебного модуля</w:t>
      </w:r>
    </w:p>
    <w:p w:rsidR="000E4FF7" w:rsidRPr="00244844" w:rsidRDefault="000E4FF7" w:rsidP="000E4FF7">
      <w:pPr>
        <w:ind w:firstLine="708"/>
        <w:jc w:val="both"/>
        <w:rPr>
          <w:b/>
        </w:rPr>
      </w:pPr>
      <w:r w:rsidRPr="00244844">
        <w:rPr>
          <w:b/>
        </w:rPr>
        <w:t>4.1 Трудоемкость учебного модуля</w:t>
      </w:r>
    </w:p>
    <w:p w:rsidR="000E4FF7" w:rsidRDefault="000E4FF7" w:rsidP="000E4FF7">
      <w:pPr>
        <w:widowControl w:val="0"/>
        <w:jc w:val="both"/>
      </w:pPr>
      <w:r w:rsidRPr="00560998">
        <w:t xml:space="preserve">Общая трудоемкость дисциплины – </w:t>
      </w:r>
      <w:r>
        <w:t>(</w:t>
      </w:r>
      <w:r w:rsidRPr="007C7DD2">
        <w:t>342</w:t>
      </w:r>
      <w:r>
        <w:t>академических час.</w:t>
      </w:r>
      <w:r w:rsidRPr="00560998">
        <w:t>)</w:t>
      </w:r>
    </w:p>
    <w:p w:rsidR="000E4FF7" w:rsidRDefault="000E4FF7" w:rsidP="000E4FF7">
      <w:pPr>
        <w:widowControl w:val="0"/>
        <w:jc w:val="both"/>
      </w:pPr>
      <w:r w:rsidRPr="00244844">
        <w:t xml:space="preserve">Таблица </w:t>
      </w:r>
      <w:r>
        <w:t xml:space="preserve">3 – </w:t>
      </w:r>
      <w:r w:rsidRPr="00C757BD">
        <w:t>Разделы дисциплин и виды занятий</w:t>
      </w:r>
    </w:p>
    <w:p w:rsidR="000E4FF7" w:rsidRDefault="000E4FF7" w:rsidP="000E4FF7">
      <w:pPr>
        <w:widowControl w:val="0"/>
        <w:jc w:val="both"/>
      </w:pPr>
    </w:p>
    <w:tbl>
      <w:tblPr>
        <w:tblW w:w="9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1"/>
        <w:gridCol w:w="3919"/>
        <w:gridCol w:w="1130"/>
        <w:gridCol w:w="1491"/>
        <w:gridCol w:w="1123"/>
        <w:gridCol w:w="1091"/>
      </w:tblGrid>
      <w:tr w:rsidR="000E4FF7" w:rsidRPr="001C50C1" w:rsidTr="002C307C">
        <w:tc>
          <w:tcPr>
            <w:tcW w:w="811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№</w:t>
            </w:r>
          </w:p>
          <w:p w:rsidR="000E4FF7" w:rsidRPr="001C50C1" w:rsidRDefault="000E4FF7" w:rsidP="002C307C">
            <w:pPr>
              <w:widowControl w:val="0"/>
              <w:jc w:val="center"/>
            </w:pPr>
            <w:proofErr w:type="gramStart"/>
            <w:r w:rsidRPr="001C50C1">
              <w:rPr>
                <w:sz w:val="22"/>
                <w:szCs w:val="22"/>
              </w:rPr>
              <w:t>п</w:t>
            </w:r>
            <w:proofErr w:type="gramEnd"/>
            <w:r w:rsidRPr="001C50C1">
              <w:rPr>
                <w:sz w:val="22"/>
                <w:szCs w:val="22"/>
              </w:rPr>
              <w:t>/п</w:t>
            </w:r>
          </w:p>
        </w:tc>
        <w:tc>
          <w:tcPr>
            <w:tcW w:w="3919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113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Лекции</w:t>
            </w:r>
          </w:p>
        </w:tc>
        <w:tc>
          <w:tcPr>
            <w:tcW w:w="1491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практические занятия</w:t>
            </w:r>
          </w:p>
        </w:tc>
        <w:tc>
          <w:tcPr>
            <w:tcW w:w="1123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СРС</w:t>
            </w:r>
          </w:p>
        </w:tc>
        <w:tc>
          <w:tcPr>
            <w:tcW w:w="1091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Всего</w:t>
            </w:r>
          </w:p>
        </w:tc>
      </w:tr>
      <w:tr w:rsidR="000E4FF7" w:rsidRPr="001C50C1" w:rsidTr="002C307C">
        <w:tc>
          <w:tcPr>
            <w:tcW w:w="811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1.</w:t>
            </w:r>
          </w:p>
        </w:tc>
        <w:tc>
          <w:tcPr>
            <w:tcW w:w="3919" w:type="dxa"/>
            <w:vAlign w:val="center"/>
          </w:tcPr>
          <w:p w:rsidR="000E4FF7" w:rsidRPr="001C50C1" w:rsidRDefault="000E4FF7" w:rsidP="002C307C">
            <w:pPr>
              <w:widowControl w:val="0"/>
              <w:jc w:val="both"/>
            </w:pPr>
            <w:r w:rsidRPr="001C50C1">
              <w:rPr>
                <w:sz w:val="22"/>
                <w:szCs w:val="22"/>
              </w:rPr>
              <w:t>Методико-практический раздел</w:t>
            </w:r>
          </w:p>
        </w:tc>
        <w:tc>
          <w:tcPr>
            <w:tcW w:w="113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–</w:t>
            </w:r>
          </w:p>
        </w:tc>
        <w:tc>
          <w:tcPr>
            <w:tcW w:w="1491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14</w:t>
            </w:r>
          </w:p>
        </w:tc>
        <w:tc>
          <w:tcPr>
            <w:tcW w:w="1123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-</w:t>
            </w:r>
          </w:p>
        </w:tc>
        <w:tc>
          <w:tcPr>
            <w:tcW w:w="1091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14</w:t>
            </w:r>
          </w:p>
        </w:tc>
      </w:tr>
      <w:tr w:rsidR="000E4FF7" w:rsidRPr="001C50C1" w:rsidTr="002C307C">
        <w:tc>
          <w:tcPr>
            <w:tcW w:w="811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2.</w:t>
            </w:r>
          </w:p>
        </w:tc>
        <w:tc>
          <w:tcPr>
            <w:tcW w:w="3919" w:type="dxa"/>
            <w:vAlign w:val="center"/>
          </w:tcPr>
          <w:p w:rsidR="000E4FF7" w:rsidRPr="001C50C1" w:rsidRDefault="000E4FF7" w:rsidP="002C307C">
            <w:pPr>
              <w:widowControl w:val="0"/>
              <w:jc w:val="both"/>
            </w:pPr>
            <w:r w:rsidRPr="001C50C1">
              <w:rPr>
                <w:sz w:val="22"/>
                <w:szCs w:val="22"/>
              </w:rPr>
              <w:t>Практический раздел</w:t>
            </w:r>
          </w:p>
        </w:tc>
        <w:tc>
          <w:tcPr>
            <w:tcW w:w="1130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–</w:t>
            </w:r>
          </w:p>
        </w:tc>
        <w:tc>
          <w:tcPr>
            <w:tcW w:w="1491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  <w:rPr>
                <w:lang w:val="en-US"/>
              </w:rPr>
            </w:pPr>
            <w:r w:rsidRPr="001C50C1">
              <w:rPr>
                <w:sz w:val="22"/>
                <w:szCs w:val="22"/>
              </w:rPr>
              <w:t>328</w:t>
            </w:r>
          </w:p>
        </w:tc>
        <w:tc>
          <w:tcPr>
            <w:tcW w:w="1123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-</w:t>
            </w:r>
          </w:p>
        </w:tc>
        <w:tc>
          <w:tcPr>
            <w:tcW w:w="1091" w:type="dxa"/>
            <w:vAlign w:val="center"/>
          </w:tcPr>
          <w:p w:rsidR="000E4FF7" w:rsidRPr="001C50C1" w:rsidRDefault="000E4FF7" w:rsidP="002C307C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328</w:t>
            </w:r>
          </w:p>
        </w:tc>
      </w:tr>
    </w:tbl>
    <w:p w:rsidR="000E4FF7" w:rsidRDefault="000E4FF7" w:rsidP="000E4FF7"/>
    <w:p w:rsidR="000E4FF7" w:rsidRPr="004E2B31" w:rsidRDefault="000E4FF7" w:rsidP="000E4FF7">
      <w:pPr>
        <w:rPr>
          <w:b/>
        </w:rPr>
      </w:pPr>
      <w:r w:rsidRPr="004E2B31">
        <w:rPr>
          <w:b/>
        </w:rPr>
        <w:t>Таблица 5 – Трудоемкость для специальности 31.05.03 Стоматология</w:t>
      </w:r>
    </w:p>
    <w:p w:rsidR="004E2B31" w:rsidRDefault="004E2B31" w:rsidP="000E4FF7"/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8"/>
        <w:gridCol w:w="992"/>
        <w:gridCol w:w="858"/>
        <w:gridCol w:w="858"/>
        <w:gridCol w:w="858"/>
        <w:gridCol w:w="858"/>
        <w:gridCol w:w="858"/>
        <w:gridCol w:w="858"/>
        <w:gridCol w:w="859"/>
      </w:tblGrid>
      <w:tr w:rsidR="000E4FF7" w:rsidRPr="00764EF7" w:rsidTr="002C307C">
        <w:trPr>
          <w:trHeight w:val="20"/>
          <w:jc w:val="center"/>
        </w:trPr>
        <w:tc>
          <w:tcPr>
            <w:tcW w:w="2748" w:type="dxa"/>
            <w:vAlign w:val="center"/>
          </w:tcPr>
          <w:p w:rsidR="000E4FF7" w:rsidRPr="00764EF7" w:rsidRDefault="000E4FF7" w:rsidP="002C307C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Вид учебной работы</w:t>
            </w:r>
          </w:p>
        </w:tc>
        <w:tc>
          <w:tcPr>
            <w:tcW w:w="992" w:type="dxa"/>
            <w:vAlign w:val="center"/>
          </w:tcPr>
          <w:p w:rsidR="000E4FF7" w:rsidRPr="00764EF7" w:rsidRDefault="000E4FF7" w:rsidP="002C307C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Всего часов/ зачетных единиц</w:t>
            </w:r>
          </w:p>
        </w:tc>
        <w:tc>
          <w:tcPr>
            <w:tcW w:w="6007" w:type="dxa"/>
            <w:gridSpan w:val="7"/>
            <w:vAlign w:val="center"/>
          </w:tcPr>
          <w:p w:rsidR="000E4FF7" w:rsidRPr="00764EF7" w:rsidRDefault="000E4FF7" w:rsidP="002C307C">
            <w:pPr>
              <w:widowControl w:val="0"/>
              <w:jc w:val="center"/>
            </w:pPr>
            <w:r w:rsidRPr="00764EF7">
              <w:rPr>
                <w:sz w:val="22"/>
                <w:szCs w:val="22"/>
              </w:rPr>
              <w:t>Семестры</w:t>
            </w:r>
          </w:p>
        </w:tc>
      </w:tr>
      <w:tr w:rsidR="000E4FF7" w:rsidRPr="00764EF7" w:rsidTr="002C307C">
        <w:trPr>
          <w:trHeight w:val="20"/>
          <w:jc w:val="center"/>
        </w:trPr>
        <w:tc>
          <w:tcPr>
            <w:tcW w:w="2748" w:type="dxa"/>
          </w:tcPr>
          <w:p w:rsidR="000E4FF7" w:rsidRPr="00764EF7" w:rsidRDefault="000E4FF7" w:rsidP="002C307C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992" w:type="dxa"/>
          </w:tcPr>
          <w:p w:rsidR="000E4FF7" w:rsidRPr="00764EF7" w:rsidRDefault="000E4FF7" w:rsidP="002C307C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858" w:type="dxa"/>
          </w:tcPr>
          <w:p w:rsidR="000E4FF7" w:rsidRPr="00764EF7" w:rsidRDefault="000E4FF7" w:rsidP="002C307C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I</w:t>
            </w:r>
          </w:p>
        </w:tc>
        <w:tc>
          <w:tcPr>
            <w:tcW w:w="858" w:type="dxa"/>
          </w:tcPr>
          <w:p w:rsidR="000E4FF7" w:rsidRPr="00764EF7" w:rsidRDefault="000E4FF7" w:rsidP="002C307C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II</w:t>
            </w:r>
          </w:p>
        </w:tc>
        <w:tc>
          <w:tcPr>
            <w:tcW w:w="858" w:type="dxa"/>
          </w:tcPr>
          <w:p w:rsidR="000E4FF7" w:rsidRPr="00764EF7" w:rsidRDefault="000E4FF7" w:rsidP="002C307C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III</w:t>
            </w:r>
          </w:p>
        </w:tc>
        <w:tc>
          <w:tcPr>
            <w:tcW w:w="858" w:type="dxa"/>
          </w:tcPr>
          <w:p w:rsidR="000E4FF7" w:rsidRPr="00764EF7" w:rsidRDefault="000E4FF7" w:rsidP="002C307C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IV</w:t>
            </w:r>
          </w:p>
        </w:tc>
        <w:tc>
          <w:tcPr>
            <w:tcW w:w="858" w:type="dxa"/>
          </w:tcPr>
          <w:p w:rsidR="000E4FF7" w:rsidRPr="00764EF7" w:rsidRDefault="000E4FF7" w:rsidP="002C307C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V</w:t>
            </w:r>
          </w:p>
        </w:tc>
        <w:tc>
          <w:tcPr>
            <w:tcW w:w="858" w:type="dxa"/>
          </w:tcPr>
          <w:p w:rsidR="000E4FF7" w:rsidRPr="00764EF7" w:rsidRDefault="000E4FF7" w:rsidP="002C307C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  <w:lang w:val="en-US"/>
              </w:rPr>
              <w:t>VI</w:t>
            </w:r>
          </w:p>
        </w:tc>
        <w:tc>
          <w:tcPr>
            <w:tcW w:w="859" w:type="dxa"/>
          </w:tcPr>
          <w:p w:rsidR="000E4FF7" w:rsidRPr="00764EF7" w:rsidRDefault="000E4FF7" w:rsidP="002C307C">
            <w:pPr>
              <w:widowControl w:val="0"/>
              <w:jc w:val="center"/>
            </w:pPr>
            <w:r w:rsidRPr="00764EF7">
              <w:rPr>
                <w:sz w:val="22"/>
                <w:szCs w:val="22"/>
              </w:rPr>
              <w:t>VΙΙ</w:t>
            </w:r>
          </w:p>
        </w:tc>
      </w:tr>
      <w:tr w:rsidR="000E4FF7" w:rsidRPr="00764EF7" w:rsidTr="002C307C">
        <w:trPr>
          <w:trHeight w:val="20"/>
          <w:jc w:val="center"/>
        </w:trPr>
        <w:tc>
          <w:tcPr>
            <w:tcW w:w="2748" w:type="dxa"/>
          </w:tcPr>
          <w:p w:rsidR="000E4FF7" w:rsidRPr="001D01B4" w:rsidRDefault="000E4FF7" w:rsidP="002C307C">
            <w:pPr>
              <w:widowControl w:val="0"/>
              <w:rPr>
                <w:b/>
              </w:rPr>
            </w:pPr>
            <w:r w:rsidRPr="001D01B4">
              <w:rPr>
                <w:b/>
                <w:sz w:val="22"/>
                <w:szCs w:val="22"/>
              </w:rPr>
              <w:t>Распределение трудоемкости по видам УР в академических часах (АЧ):</w:t>
            </w:r>
          </w:p>
        </w:tc>
        <w:tc>
          <w:tcPr>
            <w:tcW w:w="992" w:type="dxa"/>
            <w:vAlign w:val="center"/>
          </w:tcPr>
          <w:p w:rsidR="000E4FF7" w:rsidRPr="001D01B4" w:rsidRDefault="000E4FF7" w:rsidP="002C307C">
            <w:pPr>
              <w:widowControl w:val="0"/>
              <w:jc w:val="center"/>
              <w:rPr>
                <w:b/>
              </w:rPr>
            </w:pPr>
            <w:r w:rsidRPr="001D01B4">
              <w:rPr>
                <w:b/>
                <w:sz w:val="22"/>
                <w:szCs w:val="22"/>
              </w:rPr>
              <w:t>342</w:t>
            </w:r>
          </w:p>
        </w:tc>
        <w:tc>
          <w:tcPr>
            <w:tcW w:w="858" w:type="dxa"/>
            <w:vAlign w:val="center"/>
          </w:tcPr>
          <w:p w:rsidR="000E4FF7" w:rsidRPr="00764EF7" w:rsidRDefault="000E4FF7" w:rsidP="002C307C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858" w:type="dxa"/>
            <w:vAlign w:val="center"/>
          </w:tcPr>
          <w:p w:rsidR="000E4FF7" w:rsidRPr="00764EF7" w:rsidRDefault="000E4FF7" w:rsidP="002C307C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858" w:type="dxa"/>
            <w:vAlign w:val="center"/>
          </w:tcPr>
          <w:p w:rsidR="000E4FF7" w:rsidRPr="00764EF7" w:rsidRDefault="000E4FF7" w:rsidP="002C307C">
            <w:pPr>
              <w:widowControl w:val="0"/>
              <w:jc w:val="center"/>
            </w:pPr>
          </w:p>
        </w:tc>
        <w:tc>
          <w:tcPr>
            <w:tcW w:w="858" w:type="dxa"/>
            <w:vAlign w:val="center"/>
          </w:tcPr>
          <w:p w:rsidR="000E4FF7" w:rsidRPr="00764EF7" w:rsidRDefault="000E4FF7" w:rsidP="002C307C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858" w:type="dxa"/>
            <w:vAlign w:val="center"/>
          </w:tcPr>
          <w:p w:rsidR="000E4FF7" w:rsidRPr="00764EF7" w:rsidRDefault="000E4FF7" w:rsidP="002C307C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858" w:type="dxa"/>
            <w:vAlign w:val="center"/>
          </w:tcPr>
          <w:p w:rsidR="000E4FF7" w:rsidRPr="00764EF7" w:rsidRDefault="000E4FF7" w:rsidP="002C307C">
            <w:pPr>
              <w:widowControl w:val="0"/>
              <w:jc w:val="center"/>
            </w:pPr>
          </w:p>
        </w:tc>
        <w:tc>
          <w:tcPr>
            <w:tcW w:w="859" w:type="dxa"/>
            <w:vAlign w:val="center"/>
          </w:tcPr>
          <w:p w:rsidR="000E4FF7" w:rsidRPr="001D01B4" w:rsidRDefault="000E4FF7" w:rsidP="002C307C">
            <w:pPr>
              <w:widowControl w:val="0"/>
              <w:jc w:val="center"/>
            </w:pPr>
          </w:p>
        </w:tc>
      </w:tr>
      <w:tr w:rsidR="000E4FF7" w:rsidRPr="00764EF7" w:rsidTr="002C307C">
        <w:trPr>
          <w:trHeight w:val="20"/>
          <w:jc w:val="center"/>
        </w:trPr>
        <w:tc>
          <w:tcPr>
            <w:tcW w:w="2748" w:type="dxa"/>
          </w:tcPr>
          <w:p w:rsidR="000E4FF7" w:rsidRPr="00764EF7" w:rsidRDefault="000E4FF7" w:rsidP="002C307C">
            <w:pPr>
              <w:widowControl w:val="0"/>
              <w:jc w:val="both"/>
            </w:pPr>
            <w:proofErr w:type="spellStart"/>
            <w:r>
              <w:rPr>
                <w:sz w:val="22"/>
                <w:szCs w:val="22"/>
              </w:rPr>
              <w:t>Практ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зан</w:t>
            </w:r>
            <w:proofErr w:type="spellEnd"/>
            <w:r>
              <w:rPr>
                <w:sz w:val="22"/>
                <w:szCs w:val="22"/>
              </w:rPr>
              <w:t>. (ПЗ)</w:t>
            </w:r>
          </w:p>
        </w:tc>
        <w:tc>
          <w:tcPr>
            <w:tcW w:w="992" w:type="dxa"/>
            <w:vAlign w:val="center"/>
          </w:tcPr>
          <w:p w:rsidR="000E4FF7" w:rsidRPr="00764EF7" w:rsidRDefault="000E4FF7" w:rsidP="002C307C">
            <w:pPr>
              <w:widowControl w:val="0"/>
              <w:jc w:val="center"/>
            </w:pPr>
            <w:r w:rsidRPr="00764EF7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42</w:t>
            </w:r>
          </w:p>
        </w:tc>
        <w:tc>
          <w:tcPr>
            <w:tcW w:w="858" w:type="dxa"/>
            <w:vAlign w:val="center"/>
          </w:tcPr>
          <w:p w:rsidR="000E4FF7" w:rsidRPr="00764EF7" w:rsidRDefault="00671CEB" w:rsidP="002C307C">
            <w:pPr>
              <w:widowControl w:val="0"/>
              <w:jc w:val="center"/>
            </w:pPr>
            <w:r w:rsidRPr="00764EF7">
              <w:rPr>
                <w:sz w:val="22"/>
                <w:szCs w:val="22"/>
              </w:rPr>
              <w:t>54</w:t>
            </w:r>
          </w:p>
        </w:tc>
        <w:tc>
          <w:tcPr>
            <w:tcW w:w="858" w:type="dxa"/>
            <w:vAlign w:val="center"/>
          </w:tcPr>
          <w:p w:rsidR="000E4FF7" w:rsidRPr="00764EF7" w:rsidRDefault="00671CEB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8" w:type="dxa"/>
            <w:vAlign w:val="center"/>
          </w:tcPr>
          <w:p w:rsidR="000E4FF7" w:rsidRPr="00764EF7" w:rsidRDefault="00671CEB" w:rsidP="00671CEB">
            <w:pPr>
              <w:widowControl w:val="0"/>
              <w:jc w:val="center"/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8" w:type="dxa"/>
            <w:vAlign w:val="center"/>
          </w:tcPr>
          <w:p w:rsidR="000E4FF7" w:rsidRPr="00764EF7" w:rsidRDefault="00671CEB" w:rsidP="002C307C">
            <w:pPr>
              <w:widowControl w:val="0"/>
              <w:jc w:val="center"/>
            </w:pPr>
            <w:r w:rsidRPr="00764EF7">
              <w:rPr>
                <w:sz w:val="22"/>
                <w:szCs w:val="22"/>
              </w:rPr>
              <w:t>54</w:t>
            </w:r>
          </w:p>
        </w:tc>
        <w:tc>
          <w:tcPr>
            <w:tcW w:w="858" w:type="dxa"/>
            <w:vAlign w:val="center"/>
          </w:tcPr>
          <w:p w:rsidR="000E4FF7" w:rsidRPr="00764EF7" w:rsidRDefault="000E4FF7" w:rsidP="002C307C">
            <w:pPr>
              <w:widowControl w:val="0"/>
              <w:jc w:val="center"/>
            </w:pPr>
            <w:r w:rsidRPr="00764EF7">
              <w:rPr>
                <w:sz w:val="22"/>
                <w:szCs w:val="22"/>
              </w:rPr>
              <w:t>54</w:t>
            </w:r>
          </w:p>
        </w:tc>
        <w:tc>
          <w:tcPr>
            <w:tcW w:w="858" w:type="dxa"/>
            <w:vAlign w:val="center"/>
          </w:tcPr>
          <w:p w:rsidR="000E4FF7" w:rsidRPr="00764EF7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59" w:type="dxa"/>
            <w:vAlign w:val="center"/>
          </w:tcPr>
          <w:p w:rsidR="000E4FF7" w:rsidRPr="00764EF7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</w:tr>
      <w:tr w:rsidR="00671CEB" w:rsidRPr="00764EF7" w:rsidTr="002C307C">
        <w:trPr>
          <w:trHeight w:val="20"/>
          <w:jc w:val="center"/>
        </w:trPr>
        <w:tc>
          <w:tcPr>
            <w:tcW w:w="2748" w:type="dxa"/>
          </w:tcPr>
          <w:p w:rsidR="00671CEB" w:rsidRPr="00764EF7" w:rsidRDefault="00671CEB" w:rsidP="002C307C">
            <w:pPr>
              <w:widowControl w:val="0"/>
            </w:pPr>
            <w:r w:rsidRPr="00764EF7">
              <w:rPr>
                <w:sz w:val="22"/>
                <w:szCs w:val="22"/>
              </w:rPr>
              <w:t>Вид промежуточной аттестации (зачет)</w:t>
            </w:r>
          </w:p>
        </w:tc>
        <w:tc>
          <w:tcPr>
            <w:tcW w:w="992" w:type="dxa"/>
            <w:vAlign w:val="center"/>
          </w:tcPr>
          <w:p w:rsidR="00671CEB" w:rsidRPr="00E60354" w:rsidRDefault="00671CEB" w:rsidP="002C307C">
            <w:pPr>
              <w:widowControl w:val="0"/>
              <w:jc w:val="center"/>
            </w:pPr>
          </w:p>
        </w:tc>
        <w:tc>
          <w:tcPr>
            <w:tcW w:w="858" w:type="dxa"/>
            <w:vAlign w:val="center"/>
          </w:tcPr>
          <w:p w:rsidR="00671CEB" w:rsidRPr="00E60354" w:rsidRDefault="00671CEB" w:rsidP="002C307C">
            <w:pPr>
              <w:widowControl w:val="0"/>
              <w:jc w:val="center"/>
            </w:pPr>
            <w:r>
              <w:t>зачет</w:t>
            </w:r>
          </w:p>
        </w:tc>
        <w:tc>
          <w:tcPr>
            <w:tcW w:w="858" w:type="dxa"/>
            <w:vAlign w:val="center"/>
          </w:tcPr>
          <w:p w:rsidR="00671CEB" w:rsidRPr="00E60354" w:rsidRDefault="00671CEB" w:rsidP="002C307C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58" w:type="dxa"/>
            <w:vAlign w:val="center"/>
          </w:tcPr>
          <w:p w:rsidR="00671CEB" w:rsidRPr="00764EF7" w:rsidRDefault="00671CEB" w:rsidP="002C307C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58" w:type="dxa"/>
            <w:vAlign w:val="center"/>
          </w:tcPr>
          <w:p w:rsidR="00671CEB" w:rsidRPr="00764EF7" w:rsidRDefault="00671CEB" w:rsidP="002C307C">
            <w:pPr>
              <w:widowControl w:val="0"/>
              <w:jc w:val="center"/>
            </w:pPr>
            <w:r>
              <w:t>зачет</w:t>
            </w:r>
          </w:p>
        </w:tc>
        <w:tc>
          <w:tcPr>
            <w:tcW w:w="858" w:type="dxa"/>
            <w:vAlign w:val="center"/>
          </w:tcPr>
          <w:p w:rsidR="00671CEB" w:rsidRPr="00764EF7" w:rsidRDefault="00671CEB" w:rsidP="002C307C">
            <w:pPr>
              <w:widowControl w:val="0"/>
              <w:jc w:val="center"/>
            </w:pPr>
            <w:r>
              <w:t>зачет</w:t>
            </w:r>
          </w:p>
        </w:tc>
        <w:tc>
          <w:tcPr>
            <w:tcW w:w="858" w:type="dxa"/>
            <w:vAlign w:val="center"/>
          </w:tcPr>
          <w:p w:rsidR="00671CEB" w:rsidRPr="00764EF7" w:rsidRDefault="00671CEB" w:rsidP="002C307C">
            <w:pPr>
              <w:widowControl w:val="0"/>
              <w:jc w:val="center"/>
            </w:pPr>
            <w:r>
              <w:t>зачет</w:t>
            </w:r>
          </w:p>
        </w:tc>
        <w:tc>
          <w:tcPr>
            <w:tcW w:w="859" w:type="dxa"/>
            <w:vAlign w:val="center"/>
          </w:tcPr>
          <w:p w:rsidR="00671CEB" w:rsidRPr="00764EF7" w:rsidRDefault="00671CEB" w:rsidP="002C307C">
            <w:pPr>
              <w:widowControl w:val="0"/>
              <w:jc w:val="center"/>
            </w:pPr>
            <w:r>
              <w:t>зачет</w:t>
            </w:r>
          </w:p>
        </w:tc>
      </w:tr>
    </w:tbl>
    <w:p w:rsidR="000E4FF7" w:rsidRDefault="000E4FF7" w:rsidP="000E4FF7">
      <w:pPr>
        <w:widowControl w:val="0"/>
        <w:spacing w:before="100" w:beforeAutospacing="1" w:after="100" w:afterAutospacing="1"/>
        <w:jc w:val="center"/>
        <w:rPr>
          <w:b/>
        </w:rPr>
      </w:pPr>
      <w:r>
        <w:rPr>
          <w:b/>
        </w:rPr>
        <w:t>4.</w:t>
      </w:r>
      <w:r w:rsidRPr="00560998">
        <w:rPr>
          <w:b/>
        </w:rPr>
        <w:t>2. Методико</w:t>
      </w:r>
      <w:r>
        <w:rPr>
          <w:b/>
        </w:rPr>
        <w:t>-</w:t>
      </w:r>
      <w:r w:rsidRPr="00560998">
        <w:rPr>
          <w:b/>
        </w:rPr>
        <w:t>практический раздел</w:t>
      </w:r>
      <w:r>
        <w:rPr>
          <w:b/>
        </w:rPr>
        <w:t xml:space="preserve"> (14 часов)</w:t>
      </w:r>
    </w:p>
    <w:p w:rsidR="000E4FF7" w:rsidRPr="00105138" w:rsidRDefault="000E4FF7" w:rsidP="000E4FF7">
      <w:pPr>
        <w:jc w:val="center"/>
        <w:rPr>
          <w:b/>
        </w:rPr>
      </w:pPr>
      <w:bookmarkStart w:id="0" w:name="bookmark7"/>
      <w:proofErr w:type="gramStart"/>
      <w:r w:rsidRPr="00105138">
        <w:rPr>
          <w:b/>
        </w:rPr>
        <w:t>Содержание дисципл</w:t>
      </w:r>
      <w:r w:rsidR="004A70E9">
        <w:rPr>
          <w:b/>
        </w:rPr>
        <w:t xml:space="preserve">ины, структурированное по темам </w:t>
      </w:r>
      <w:r w:rsidRPr="00105138">
        <w:rPr>
          <w:b/>
        </w:rPr>
        <w:t>(разделам) с указанием отведенного на них количества академических</w:t>
      </w:r>
      <w:bookmarkEnd w:id="0"/>
      <w:proofErr w:type="gramEnd"/>
    </w:p>
    <w:p w:rsidR="000E4FF7" w:rsidRPr="00105138" w:rsidRDefault="000E4FF7" w:rsidP="000E4FF7">
      <w:pPr>
        <w:jc w:val="center"/>
        <w:rPr>
          <w:b/>
        </w:rPr>
      </w:pPr>
      <w:r w:rsidRPr="00105138">
        <w:rPr>
          <w:b/>
        </w:rPr>
        <w:t>часов и виды учебных занятий</w:t>
      </w:r>
    </w:p>
    <w:p w:rsidR="000E4FF7" w:rsidRDefault="000E4FF7" w:rsidP="000E4FF7">
      <w:pPr>
        <w:jc w:val="center"/>
      </w:pPr>
      <w:r w:rsidRPr="00105138">
        <w:t>Содержание тем дисциплины, структурированноепо темам с указанием материала по каждойизучаемой теме и этапов формирования компетенций</w:t>
      </w:r>
    </w:p>
    <w:p w:rsidR="000E4FF7" w:rsidRDefault="000E4FF7" w:rsidP="000E4FF7">
      <w:pPr>
        <w:jc w:val="center"/>
      </w:pPr>
    </w:p>
    <w:tbl>
      <w:tblPr>
        <w:tblStyle w:val="afb"/>
        <w:tblW w:w="9917" w:type="dxa"/>
        <w:tblLayout w:type="fixed"/>
        <w:tblLook w:val="04A0"/>
      </w:tblPr>
      <w:tblGrid>
        <w:gridCol w:w="534"/>
        <w:gridCol w:w="3118"/>
        <w:gridCol w:w="4678"/>
        <w:gridCol w:w="1587"/>
      </w:tblGrid>
      <w:tr w:rsidR="000E4FF7" w:rsidTr="002C307C">
        <w:tc>
          <w:tcPr>
            <w:tcW w:w="534" w:type="dxa"/>
            <w:vAlign w:val="center"/>
          </w:tcPr>
          <w:p w:rsidR="000E4FF7" w:rsidRPr="00085144" w:rsidRDefault="000E4FF7" w:rsidP="002C307C">
            <w:pPr>
              <w:jc w:val="center"/>
            </w:pPr>
            <w:r w:rsidRPr="00085144">
              <w:t>№</w:t>
            </w:r>
          </w:p>
          <w:p w:rsidR="000E4FF7" w:rsidRPr="00085144" w:rsidRDefault="000E4FF7" w:rsidP="002C307C">
            <w:pPr>
              <w:jc w:val="center"/>
            </w:pPr>
            <w:proofErr w:type="gramStart"/>
            <w:r w:rsidRPr="00085144">
              <w:t>п</w:t>
            </w:r>
            <w:proofErr w:type="gramEnd"/>
            <w:r w:rsidRPr="00085144">
              <w:t>/п</w:t>
            </w:r>
          </w:p>
        </w:tc>
        <w:tc>
          <w:tcPr>
            <w:tcW w:w="3118" w:type="dxa"/>
            <w:vAlign w:val="center"/>
          </w:tcPr>
          <w:p w:rsidR="000E4FF7" w:rsidRPr="00085144" w:rsidRDefault="004A70E9" w:rsidP="002C307C">
            <w:pPr>
              <w:jc w:val="center"/>
            </w:pPr>
            <w:r>
              <w:t xml:space="preserve">Наименование разделов и тем </w:t>
            </w:r>
            <w:r w:rsidR="000E4FF7" w:rsidRPr="00085144">
              <w:t>дисциплины</w:t>
            </w:r>
          </w:p>
        </w:tc>
        <w:tc>
          <w:tcPr>
            <w:tcW w:w="4678" w:type="dxa"/>
            <w:vAlign w:val="center"/>
          </w:tcPr>
          <w:p w:rsidR="000E4FF7" w:rsidRPr="00085144" w:rsidRDefault="000E4FF7" w:rsidP="002C307C">
            <w:pPr>
              <w:jc w:val="center"/>
            </w:pPr>
            <w:r w:rsidRPr="00085144">
              <w:t>Содержание (тематика) занятий</w:t>
            </w:r>
          </w:p>
        </w:tc>
        <w:tc>
          <w:tcPr>
            <w:tcW w:w="1587" w:type="dxa"/>
            <w:vAlign w:val="center"/>
          </w:tcPr>
          <w:p w:rsidR="000E4FF7" w:rsidRPr="00085144" w:rsidRDefault="000E4FF7" w:rsidP="002C307C">
            <w:pPr>
              <w:jc w:val="center"/>
            </w:pPr>
            <w:r w:rsidRPr="00085144">
              <w:t>Формируемыекомпетенции</w:t>
            </w:r>
          </w:p>
        </w:tc>
      </w:tr>
      <w:tr w:rsidR="000E4FF7" w:rsidTr="002C307C">
        <w:tc>
          <w:tcPr>
            <w:tcW w:w="9917" w:type="dxa"/>
            <w:gridSpan w:val="4"/>
          </w:tcPr>
          <w:p w:rsidR="000E4FF7" w:rsidRPr="00085144" w:rsidRDefault="000E4FF7" w:rsidP="002C307C">
            <w:r w:rsidRPr="00085144">
              <w:rPr>
                <w:b/>
              </w:rPr>
              <w:t>I. Методико-практический раздел</w:t>
            </w:r>
          </w:p>
        </w:tc>
      </w:tr>
      <w:tr w:rsidR="000E4FF7" w:rsidTr="002C307C">
        <w:tc>
          <w:tcPr>
            <w:tcW w:w="534" w:type="dxa"/>
          </w:tcPr>
          <w:p w:rsidR="000E4FF7" w:rsidRPr="00085144" w:rsidRDefault="000E4FF7" w:rsidP="002C307C">
            <w:r w:rsidRPr="00085144">
              <w:t>1.</w:t>
            </w:r>
          </w:p>
        </w:tc>
        <w:tc>
          <w:tcPr>
            <w:tcW w:w="3118" w:type="dxa"/>
          </w:tcPr>
          <w:p w:rsidR="000E4FF7" w:rsidRPr="00085144" w:rsidRDefault="000E4FF7" w:rsidP="002C307C">
            <w:r w:rsidRPr="00085144">
              <w:t>Тема 1. Основы</w:t>
            </w:r>
            <w:r>
              <w:t xml:space="preserve"> т</w:t>
            </w:r>
            <w:r w:rsidR="004A70E9">
              <w:t xml:space="preserve">ехники </w:t>
            </w:r>
            <w:r w:rsidRPr="00085144">
              <w:t>безопасности назанятиях</w:t>
            </w:r>
          </w:p>
        </w:tc>
        <w:tc>
          <w:tcPr>
            <w:tcW w:w="4678" w:type="dxa"/>
          </w:tcPr>
          <w:p w:rsidR="000E4FF7" w:rsidRPr="00085144" w:rsidRDefault="000E4FF7" w:rsidP="002C307C">
            <w:r w:rsidRPr="00085144">
              <w:t>Особенности проведения учебно-тренировочных занятий по видамспорта. Требования к занимающимся</w:t>
            </w:r>
            <w:proofErr w:type="gramStart"/>
            <w:r w:rsidRPr="00085144">
              <w:t>.Г</w:t>
            </w:r>
            <w:proofErr w:type="gramEnd"/>
            <w:r w:rsidRPr="00085144">
              <w:t>игиенические требования припроведении занятий. Мерыпредупреждения травматизма.</w:t>
            </w:r>
          </w:p>
        </w:tc>
        <w:tc>
          <w:tcPr>
            <w:tcW w:w="1587" w:type="dxa"/>
            <w:vAlign w:val="center"/>
          </w:tcPr>
          <w:p w:rsidR="000E4FF7" w:rsidRPr="00085144" w:rsidRDefault="000E4FF7" w:rsidP="002C307C">
            <w:pPr>
              <w:jc w:val="center"/>
            </w:pPr>
            <w:r w:rsidRPr="00085144">
              <w:t>ОК-</w:t>
            </w:r>
            <w:r>
              <w:t>6</w:t>
            </w:r>
          </w:p>
        </w:tc>
      </w:tr>
      <w:tr w:rsidR="000E4FF7" w:rsidTr="002C307C">
        <w:tc>
          <w:tcPr>
            <w:tcW w:w="534" w:type="dxa"/>
          </w:tcPr>
          <w:p w:rsidR="000E4FF7" w:rsidRPr="00085144" w:rsidRDefault="000E4FF7" w:rsidP="002C307C">
            <w:r w:rsidRPr="00085144">
              <w:t>2.</w:t>
            </w:r>
          </w:p>
        </w:tc>
        <w:tc>
          <w:tcPr>
            <w:tcW w:w="3118" w:type="dxa"/>
          </w:tcPr>
          <w:p w:rsidR="000E4FF7" w:rsidRPr="00085144" w:rsidRDefault="000E4FF7" w:rsidP="002C307C">
            <w:r w:rsidRPr="00085144">
              <w:t>Тема 2. Методикиоценкиработоспособности идвигательныхрежимов</w:t>
            </w:r>
          </w:p>
        </w:tc>
        <w:tc>
          <w:tcPr>
            <w:tcW w:w="4678" w:type="dxa"/>
          </w:tcPr>
          <w:p w:rsidR="000E4FF7" w:rsidRPr="00085144" w:rsidRDefault="000E4FF7" w:rsidP="002C307C">
            <w:r w:rsidRPr="00085144">
              <w:t>Простейшие методики самооценкиработоспособности усталости,утомления и применения средствфизической культурой для ихнаправленной коррекции.Оптимальный двигательный режимна занятиях физической культурой.Методы самооценкиработоспособности.</w:t>
            </w:r>
          </w:p>
        </w:tc>
        <w:tc>
          <w:tcPr>
            <w:tcW w:w="1587" w:type="dxa"/>
            <w:vAlign w:val="center"/>
          </w:tcPr>
          <w:p w:rsidR="000E4FF7" w:rsidRPr="00085144" w:rsidRDefault="000E4FF7" w:rsidP="002C307C">
            <w:pPr>
              <w:jc w:val="center"/>
            </w:pPr>
            <w:r w:rsidRPr="00085144">
              <w:t>ОК-</w:t>
            </w:r>
            <w:r>
              <w:t>6</w:t>
            </w:r>
          </w:p>
        </w:tc>
      </w:tr>
      <w:tr w:rsidR="000E4FF7" w:rsidTr="002C307C">
        <w:tc>
          <w:tcPr>
            <w:tcW w:w="534" w:type="dxa"/>
          </w:tcPr>
          <w:p w:rsidR="000E4FF7" w:rsidRPr="00085144" w:rsidRDefault="000E4FF7" w:rsidP="002C307C">
            <w:r w:rsidRPr="00085144">
              <w:t>3.</w:t>
            </w:r>
          </w:p>
        </w:tc>
        <w:tc>
          <w:tcPr>
            <w:tcW w:w="3118" w:type="dxa"/>
          </w:tcPr>
          <w:p w:rsidR="000E4FF7" w:rsidRPr="00085144" w:rsidRDefault="000E4FF7" w:rsidP="002C307C">
            <w:r>
              <w:t xml:space="preserve">Тема 3. Методика составления и проведения </w:t>
            </w:r>
            <w:r w:rsidRPr="00085144">
              <w:t>простей</w:t>
            </w:r>
            <w:r w:rsidR="004A70E9">
              <w:t xml:space="preserve">ших самостоятельных занятий физическими упражнениями, гигиенической и тренировочной </w:t>
            </w:r>
            <w:r w:rsidRPr="00085144">
              <w:t>направленности</w:t>
            </w:r>
          </w:p>
        </w:tc>
        <w:tc>
          <w:tcPr>
            <w:tcW w:w="4678" w:type="dxa"/>
          </w:tcPr>
          <w:p w:rsidR="000E4FF7" w:rsidRPr="00085144" w:rsidRDefault="000E4FF7" w:rsidP="002C307C">
            <w:r w:rsidRPr="00085144">
              <w:t>Цели и задачи самостоятельныхзанятий. Особенности проведения</w:t>
            </w:r>
            <w:r>
              <w:t xml:space="preserve"> самостоятельных занятий. Формы </w:t>
            </w:r>
            <w:r w:rsidRPr="00085144">
              <w:t>самостоятельных занятий. О</w:t>
            </w:r>
            <w:r>
              <w:t xml:space="preserve">бъем и интенсивность физических </w:t>
            </w:r>
            <w:r w:rsidRPr="00085144">
              <w:t>упражнений с учето</w:t>
            </w:r>
            <w:r>
              <w:t xml:space="preserve">м учебной </w:t>
            </w:r>
            <w:r w:rsidRPr="00085144">
              <w:t>деятельности.</w:t>
            </w:r>
          </w:p>
        </w:tc>
        <w:tc>
          <w:tcPr>
            <w:tcW w:w="1587" w:type="dxa"/>
            <w:vAlign w:val="center"/>
          </w:tcPr>
          <w:p w:rsidR="000E4FF7" w:rsidRPr="00085144" w:rsidRDefault="000E4FF7" w:rsidP="002C307C">
            <w:pPr>
              <w:jc w:val="center"/>
            </w:pPr>
            <w:r w:rsidRPr="00085144">
              <w:t>ОК-</w:t>
            </w:r>
            <w:r>
              <w:t>6</w:t>
            </w:r>
          </w:p>
        </w:tc>
      </w:tr>
      <w:tr w:rsidR="000E4FF7" w:rsidTr="002C307C">
        <w:tc>
          <w:tcPr>
            <w:tcW w:w="534" w:type="dxa"/>
          </w:tcPr>
          <w:p w:rsidR="000E4FF7" w:rsidRPr="00085144" w:rsidRDefault="000E4FF7" w:rsidP="002C307C">
            <w:r w:rsidRPr="00085144">
              <w:t>4.</w:t>
            </w:r>
          </w:p>
        </w:tc>
        <w:tc>
          <w:tcPr>
            <w:tcW w:w="3118" w:type="dxa"/>
          </w:tcPr>
          <w:p w:rsidR="000E4FF7" w:rsidRPr="00085144" w:rsidRDefault="004A70E9" w:rsidP="002C307C">
            <w:r>
              <w:t xml:space="preserve">Тема 4. Мотивация и обоснование индивидуального </w:t>
            </w:r>
            <w:r w:rsidR="000E4FF7" w:rsidRPr="00085144">
              <w:t>выбора</w:t>
            </w:r>
          </w:p>
          <w:p w:rsidR="000E4FF7" w:rsidRPr="00085144" w:rsidRDefault="004A70E9" w:rsidP="002C307C">
            <w:proofErr w:type="gramStart"/>
            <w:r>
              <w:t>обучающимися</w:t>
            </w:r>
            <w:proofErr w:type="gramEnd"/>
            <w:r>
              <w:t xml:space="preserve"> вида спорта для </w:t>
            </w:r>
            <w:r w:rsidR="000E4FF7" w:rsidRPr="00085144">
              <w:t>регулярных занятий</w:t>
            </w:r>
          </w:p>
        </w:tc>
        <w:tc>
          <w:tcPr>
            <w:tcW w:w="4678" w:type="dxa"/>
          </w:tcPr>
          <w:p w:rsidR="000E4FF7" w:rsidRPr="00085144" w:rsidRDefault="000E4FF7" w:rsidP="002C307C">
            <w:r>
              <w:t xml:space="preserve">Выбор видов спорта для занятий учетом уровня физической </w:t>
            </w:r>
            <w:r w:rsidRPr="00085144">
              <w:t>подготовленн</w:t>
            </w:r>
            <w:r>
              <w:t xml:space="preserve">ости и физического </w:t>
            </w:r>
            <w:r w:rsidRPr="00085144">
              <w:t>развития.</w:t>
            </w:r>
          </w:p>
        </w:tc>
        <w:tc>
          <w:tcPr>
            <w:tcW w:w="1587" w:type="dxa"/>
            <w:vAlign w:val="center"/>
          </w:tcPr>
          <w:p w:rsidR="000E4FF7" w:rsidRDefault="000E4FF7" w:rsidP="002C307C">
            <w:pPr>
              <w:jc w:val="center"/>
            </w:pPr>
            <w:r>
              <w:t>ОК-6</w:t>
            </w:r>
          </w:p>
        </w:tc>
      </w:tr>
      <w:tr w:rsidR="000E4FF7" w:rsidTr="002C307C">
        <w:tc>
          <w:tcPr>
            <w:tcW w:w="534" w:type="dxa"/>
          </w:tcPr>
          <w:p w:rsidR="000E4FF7" w:rsidRPr="00085144" w:rsidRDefault="000E4FF7" w:rsidP="002C307C">
            <w:r w:rsidRPr="00085144">
              <w:t>5.</w:t>
            </w:r>
          </w:p>
        </w:tc>
        <w:tc>
          <w:tcPr>
            <w:tcW w:w="3118" w:type="dxa"/>
          </w:tcPr>
          <w:p w:rsidR="000E4FF7" w:rsidRPr="00085144" w:rsidRDefault="000E4FF7" w:rsidP="002C307C">
            <w:r w:rsidRPr="00085144">
              <w:t>Те</w:t>
            </w:r>
            <w:r w:rsidR="004A70E9">
              <w:t xml:space="preserve">ма 5. Методы оценки коррекции осанки и </w:t>
            </w:r>
            <w:r w:rsidRPr="00085144">
              <w:t>телосложения</w:t>
            </w:r>
          </w:p>
        </w:tc>
        <w:tc>
          <w:tcPr>
            <w:tcW w:w="4678" w:type="dxa"/>
          </w:tcPr>
          <w:p w:rsidR="000E4FF7" w:rsidRPr="00085144" w:rsidRDefault="004A70E9" w:rsidP="002C307C">
            <w:r>
              <w:t xml:space="preserve">Понятие об осанке, виды осанок. Специальные упражнения для формирования мышечного корсета, выработки силовой и общей выносливости мышц туловища. Методы оценки: внешний вид, </w:t>
            </w:r>
            <w:r w:rsidR="000E4FF7" w:rsidRPr="00085144">
              <w:t>мышечный тонус.</w:t>
            </w:r>
          </w:p>
        </w:tc>
        <w:tc>
          <w:tcPr>
            <w:tcW w:w="1587" w:type="dxa"/>
            <w:vAlign w:val="center"/>
          </w:tcPr>
          <w:p w:rsidR="000E4FF7" w:rsidRDefault="000E4FF7" w:rsidP="002C307C">
            <w:pPr>
              <w:jc w:val="center"/>
            </w:pPr>
            <w:r>
              <w:t>ОК-6</w:t>
            </w:r>
          </w:p>
        </w:tc>
      </w:tr>
      <w:tr w:rsidR="000E4FF7" w:rsidTr="002C307C">
        <w:tc>
          <w:tcPr>
            <w:tcW w:w="534" w:type="dxa"/>
          </w:tcPr>
          <w:p w:rsidR="000E4FF7" w:rsidRPr="00085144" w:rsidRDefault="000E4FF7" w:rsidP="002C307C">
            <w:r w:rsidRPr="00085144">
              <w:t>6.</w:t>
            </w:r>
          </w:p>
        </w:tc>
        <w:tc>
          <w:tcPr>
            <w:tcW w:w="3118" w:type="dxa"/>
          </w:tcPr>
          <w:p w:rsidR="000E4FF7" w:rsidRPr="00085144" w:rsidRDefault="000E4FF7" w:rsidP="002C307C">
            <w:r w:rsidRPr="00085144">
              <w:t>Тема 6.</w:t>
            </w:r>
          </w:p>
          <w:p w:rsidR="000E4FF7" w:rsidRPr="00085144" w:rsidRDefault="000E4FF7" w:rsidP="002C307C">
            <w:r w:rsidRPr="00085144">
              <w:t>Общефизическая</w:t>
            </w:r>
          </w:p>
          <w:p w:rsidR="000E4FF7" w:rsidRPr="00085144" w:rsidRDefault="000E4FF7" w:rsidP="002C307C">
            <w:r w:rsidRPr="00085144">
              <w:t>подготовка</w:t>
            </w:r>
          </w:p>
        </w:tc>
        <w:tc>
          <w:tcPr>
            <w:tcW w:w="4678" w:type="dxa"/>
          </w:tcPr>
          <w:p w:rsidR="000E4FF7" w:rsidRPr="00085144" w:rsidRDefault="004A70E9" w:rsidP="002C307C">
            <w:r>
              <w:t xml:space="preserve">Основы техники безопасности на занятиях. Общая физическая подготовка (ОФП.) Совершенствование двигательных действий. Воспитание физических качеств. Средства и методы ОФП: </w:t>
            </w:r>
            <w:r w:rsidR="000E4FF7" w:rsidRPr="00085144">
              <w:t>ст</w:t>
            </w:r>
            <w:r>
              <w:t xml:space="preserve">роевые и порядковые упражнения. </w:t>
            </w:r>
            <w:r w:rsidR="000E4FF7" w:rsidRPr="00085144">
              <w:t>Общеразвивающие упражне</w:t>
            </w:r>
            <w:r>
              <w:t xml:space="preserve">ния без предметов, с предметами, выполняемые с различной </w:t>
            </w:r>
            <w:r w:rsidR="000E4FF7" w:rsidRPr="00085144">
              <w:t>ам</w:t>
            </w:r>
            <w:r>
              <w:t xml:space="preserve">плитудой, траекторией, ритмом и </w:t>
            </w:r>
            <w:r w:rsidR="000E4FF7" w:rsidRPr="00085144">
              <w:t>те</w:t>
            </w:r>
            <w:r>
              <w:t xml:space="preserve">мпом. Упражнения для воспитания силы: упражнения с отягощением, соответствующим собственному весу, весу партнера и его </w:t>
            </w:r>
            <w:r w:rsidR="000E4FF7" w:rsidRPr="00085144">
              <w:t>пр</w:t>
            </w:r>
            <w:r>
              <w:t xml:space="preserve">отиводействию, с сопротивлением </w:t>
            </w:r>
            <w:r w:rsidR="000E4FF7" w:rsidRPr="00085144">
              <w:t>упругих пр</w:t>
            </w:r>
            <w:r>
              <w:t xml:space="preserve">едметов (гантели). Упражнения для воспитания выносливости: упражнения или </w:t>
            </w:r>
            <w:r w:rsidR="000E4FF7" w:rsidRPr="00085144">
              <w:t>элементы с постепенным</w:t>
            </w:r>
            <w:r w:rsidR="000E4FF7" w:rsidRPr="00085144">
              <w:br/>
              <w:t xml:space="preserve">увеличением времени ихвыполнения. </w:t>
            </w:r>
            <w:r>
              <w:t xml:space="preserve">Анаэробные и аэробные упражнения. Совершенствование двигательных реакций повторным реагированием на различные </w:t>
            </w:r>
            <w:r w:rsidR="000E4FF7" w:rsidRPr="00085144">
              <w:t>(зрительные, з</w:t>
            </w:r>
            <w:r>
              <w:t xml:space="preserve">вуковые, тактильные) сигналы. Упражнения для воспитания гибкости. Методы развития гибкости: активные (простые, пружинящие, маховые), </w:t>
            </w:r>
            <w:r w:rsidR="000E4FF7" w:rsidRPr="00085144">
              <w:t>п</w:t>
            </w:r>
            <w:r>
              <w:t xml:space="preserve">ассивные (с </w:t>
            </w:r>
            <w:proofErr w:type="spellStart"/>
            <w:r>
              <w:t>самозахватами</w:t>
            </w:r>
            <w:proofErr w:type="spellEnd"/>
            <w:r>
              <w:t xml:space="preserve"> или с </w:t>
            </w:r>
            <w:r w:rsidR="000E4FF7" w:rsidRPr="00085144">
              <w:t>по</w:t>
            </w:r>
            <w:r>
              <w:t xml:space="preserve">мощью партнера). Упражнения для воспитания ловкости. Методы </w:t>
            </w:r>
            <w:r w:rsidR="000E4FF7" w:rsidRPr="00085144">
              <w:t>воспитания ловкости. Использ</w:t>
            </w:r>
            <w:r>
              <w:t xml:space="preserve">ование гимнастических упражнений, </w:t>
            </w:r>
            <w:r w:rsidR="000E4FF7" w:rsidRPr="00085144">
              <w:t>эл</w:t>
            </w:r>
            <w:r>
              <w:t xml:space="preserve">ементов аэробики. Упражнения на </w:t>
            </w:r>
            <w:r w:rsidR="000E4FF7" w:rsidRPr="00085144">
              <w:t>к</w:t>
            </w:r>
            <w:r>
              <w:t xml:space="preserve">оординацию движений. Выполнение тестовых исследований для определения уровня развития </w:t>
            </w:r>
            <w:r w:rsidR="000E4FF7" w:rsidRPr="00085144">
              <w:t>физических качеств.</w:t>
            </w:r>
          </w:p>
        </w:tc>
        <w:tc>
          <w:tcPr>
            <w:tcW w:w="1587" w:type="dxa"/>
            <w:vAlign w:val="center"/>
          </w:tcPr>
          <w:p w:rsidR="000E4FF7" w:rsidRDefault="000E4FF7" w:rsidP="002C307C">
            <w:pPr>
              <w:jc w:val="center"/>
            </w:pPr>
            <w:r>
              <w:t>ОК-6</w:t>
            </w:r>
          </w:p>
        </w:tc>
      </w:tr>
      <w:tr w:rsidR="000E4FF7" w:rsidTr="002C307C">
        <w:tc>
          <w:tcPr>
            <w:tcW w:w="534" w:type="dxa"/>
          </w:tcPr>
          <w:p w:rsidR="000E4FF7" w:rsidRPr="00085144" w:rsidRDefault="000E4FF7" w:rsidP="002C307C">
            <w:r w:rsidRPr="00085144">
              <w:t>7.</w:t>
            </w:r>
          </w:p>
        </w:tc>
        <w:tc>
          <w:tcPr>
            <w:tcW w:w="3118" w:type="dxa"/>
          </w:tcPr>
          <w:p w:rsidR="000E4FF7" w:rsidRPr="00085144" w:rsidRDefault="000E4FF7" w:rsidP="002C307C">
            <w:r w:rsidRPr="00085144">
              <w:t>Тема 7.</w:t>
            </w:r>
          </w:p>
          <w:p w:rsidR="000E4FF7" w:rsidRPr="00085144" w:rsidRDefault="000E4FF7" w:rsidP="002C307C">
            <w:r w:rsidRPr="00085144">
              <w:t>Общеразвивающие</w:t>
            </w:r>
          </w:p>
          <w:p w:rsidR="000E4FF7" w:rsidRPr="00085144" w:rsidRDefault="000E4FF7" w:rsidP="002C307C">
            <w:r w:rsidRPr="00085144">
              <w:t>упражнения</w:t>
            </w:r>
          </w:p>
        </w:tc>
        <w:tc>
          <w:tcPr>
            <w:tcW w:w="4678" w:type="dxa"/>
          </w:tcPr>
          <w:p w:rsidR="000E4FF7" w:rsidRPr="00085144" w:rsidRDefault="004A70E9" w:rsidP="002C307C">
            <w:r>
              <w:t xml:space="preserve">Характерные особенности </w:t>
            </w:r>
            <w:r w:rsidR="000E4FF7" w:rsidRPr="00085144">
              <w:t>общеразвивающ</w:t>
            </w:r>
            <w:r>
              <w:t xml:space="preserve">их упражнений. Классификация общеразвивающих упражнений. Методы проведения общеразвивающих упражнений. Основные способы проведения общеразвивающих упражнений. Организационно-методические приемы стимулирования интереса учащихся, при выполнении </w:t>
            </w:r>
            <w:r w:rsidR="000E4FF7" w:rsidRPr="00085144">
              <w:t>общеразвивающ</w:t>
            </w:r>
            <w:r>
              <w:t xml:space="preserve">их упражнений. </w:t>
            </w:r>
            <w:r w:rsidR="000E4FF7" w:rsidRPr="00085144">
              <w:t>Общеразвивающие упражнения</w:t>
            </w:r>
            <w:r>
              <w:t xml:space="preserve"> без предметов. Общеразвивающие упражнения с предметами. Составление комплексов ОРУ. Подбор упражнений. Дозировка </w:t>
            </w:r>
            <w:r w:rsidR="000E4FF7" w:rsidRPr="00085144">
              <w:t>О</w:t>
            </w:r>
            <w:r>
              <w:t xml:space="preserve">РУ. Комплекс ОРУ без предметов. Комплексы ОРУ без предметов в движении (по кругу). Комплексы </w:t>
            </w:r>
            <w:r w:rsidR="000E4FF7" w:rsidRPr="00085144">
              <w:t>ОРУ без</w:t>
            </w:r>
            <w:r>
              <w:t xml:space="preserve"> предметов для проходного </w:t>
            </w:r>
            <w:r w:rsidR="000E4FF7" w:rsidRPr="00085144">
              <w:t>сп</w:t>
            </w:r>
            <w:r>
              <w:t xml:space="preserve">особа проведения. Комплексы ОРУ с предметами. Комплекс ОРУ с мячом. Комплекс ОРУ с короткой скакалкой. Комплекс ОРУ с гимнастической палкой. Комплекс ОРУ с гимнастической палкой на гимнастической скамейке. </w:t>
            </w:r>
            <w:r w:rsidR="000E4FF7" w:rsidRPr="00085144">
              <w:t>Комплексы ОРУ с исполь</w:t>
            </w:r>
            <w:r>
              <w:t xml:space="preserve">зованием </w:t>
            </w:r>
            <w:r w:rsidR="000E4FF7" w:rsidRPr="00085144">
              <w:t>ги</w:t>
            </w:r>
            <w:r>
              <w:t xml:space="preserve">мнастических снарядов. Комплекс ОРУ с гимнастической скамейкой (групповой). Комплексы ОРУ в парах. Комплекс ОРУ с обручем в </w:t>
            </w:r>
            <w:r w:rsidR="000E4FF7" w:rsidRPr="00085144">
              <w:t>парах или в тройках.</w:t>
            </w:r>
          </w:p>
        </w:tc>
        <w:tc>
          <w:tcPr>
            <w:tcW w:w="1587" w:type="dxa"/>
            <w:vAlign w:val="center"/>
          </w:tcPr>
          <w:p w:rsidR="000E4FF7" w:rsidRDefault="000E4FF7" w:rsidP="002C307C">
            <w:pPr>
              <w:jc w:val="center"/>
            </w:pPr>
            <w:r>
              <w:t>ОК-6</w:t>
            </w:r>
          </w:p>
        </w:tc>
      </w:tr>
      <w:tr w:rsidR="000E4FF7" w:rsidTr="002C307C">
        <w:tc>
          <w:tcPr>
            <w:tcW w:w="534" w:type="dxa"/>
          </w:tcPr>
          <w:p w:rsidR="000E4FF7" w:rsidRPr="00085144" w:rsidRDefault="000E4FF7" w:rsidP="002C307C">
            <w:r w:rsidRPr="00085144">
              <w:t>8.</w:t>
            </w:r>
          </w:p>
        </w:tc>
        <w:tc>
          <w:tcPr>
            <w:tcW w:w="3118" w:type="dxa"/>
          </w:tcPr>
          <w:p w:rsidR="000E4FF7" w:rsidRPr="00085144" w:rsidRDefault="000E4FF7" w:rsidP="002C307C">
            <w:r w:rsidRPr="00085144">
              <w:t>Тема 8. Силоваяподготовка</w:t>
            </w:r>
          </w:p>
        </w:tc>
        <w:tc>
          <w:tcPr>
            <w:tcW w:w="4678" w:type="dxa"/>
          </w:tcPr>
          <w:p w:rsidR="000E4FF7" w:rsidRPr="00085144" w:rsidRDefault="004A70E9" w:rsidP="002C307C">
            <w:r>
              <w:t xml:space="preserve">Инструктаж по технике </w:t>
            </w:r>
            <w:r w:rsidR="000E4FF7" w:rsidRPr="00085144">
              <w:t>бе</w:t>
            </w:r>
            <w:r>
              <w:t xml:space="preserve">зопасности, правила поведения в </w:t>
            </w:r>
            <w:r w:rsidR="000E4FF7" w:rsidRPr="00085144">
              <w:t>зале сил</w:t>
            </w:r>
            <w:r w:rsidR="002E0330">
              <w:t xml:space="preserve">овой подготовке. Сила, методы развития силы, нормирование нагрузки при различных подходах к развитию силовых способностей. </w:t>
            </w:r>
            <w:r w:rsidR="000E4FF7" w:rsidRPr="00085144">
              <w:t xml:space="preserve">Ознакомление, обучение и овладениетехникой выполнения </w:t>
            </w:r>
            <w:r w:rsidR="002E0330">
              <w:t xml:space="preserve">упражнений с </w:t>
            </w:r>
            <w:r w:rsidR="000E4FF7" w:rsidRPr="00085144">
              <w:t>ис</w:t>
            </w:r>
            <w:r w:rsidR="002E0330">
              <w:t xml:space="preserve">пользованием собственного веса. Средства: подтягивание на </w:t>
            </w:r>
            <w:r w:rsidR="000E4FF7" w:rsidRPr="00085144">
              <w:t>перек</w:t>
            </w:r>
            <w:r w:rsidR="002E0330">
              <w:t xml:space="preserve">ладине различными хватами, отжимание от пола. На брусьях, </w:t>
            </w:r>
            <w:r w:rsidR="000E4FF7" w:rsidRPr="00085144">
              <w:t>по</w:t>
            </w:r>
            <w:r w:rsidR="002E0330">
              <w:t xml:space="preserve">дъем ног в висе на перекладине. Силовые упражнения в парах. Обучение и совершенствование </w:t>
            </w:r>
            <w:r w:rsidR="000E4FF7" w:rsidRPr="00085144">
              <w:t>т</w:t>
            </w:r>
            <w:r w:rsidR="002E0330">
              <w:t xml:space="preserve">ехники выполнения упражнений со </w:t>
            </w:r>
            <w:r w:rsidR="000E4FF7" w:rsidRPr="00085144">
              <w:t>св</w:t>
            </w:r>
            <w:r w:rsidR="002E0330">
              <w:t xml:space="preserve">ободным весом (гантели, штанги, </w:t>
            </w:r>
            <w:r w:rsidR="000E4FF7" w:rsidRPr="00085144">
              <w:t>ги</w:t>
            </w:r>
            <w:r w:rsidR="002E0330">
              <w:t xml:space="preserve">ри). Средства: жим </w:t>
            </w:r>
            <w:proofErr w:type="gramStart"/>
            <w:r w:rsidR="002E0330">
              <w:t>штанги</w:t>
            </w:r>
            <w:proofErr w:type="gramEnd"/>
            <w:r w:rsidR="002E0330">
              <w:t xml:space="preserve"> лежа, </w:t>
            </w:r>
            <w:r w:rsidR="000E4FF7" w:rsidRPr="00085144">
              <w:t>присед</w:t>
            </w:r>
            <w:r w:rsidR="002E0330">
              <w:t xml:space="preserve">ание со штангой на ногах, </w:t>
            </w:r>
            <w:r w:rsidR="000E4FF7" w:rsidRPr="00085144">
              <w:t>с</w:t>
            </w:r>
            <w:r w:rsidR="002E0330">
              <w:t xml:space="preserve">тановая тяга штанги, жим штанги </w:t>
            </w:r>
            <w:r w:rsidR="000E4FF7" w:rsidRPr="00085144">
              <w:t>сид</w:t>
            </w:r>
            <w:r w:rsidR="002E0330">
              <w:t xml:space="preserve">я, сгибание и разгибание рук со </w:t>
            </w:r>
            <w:r w:rsidR="000E4FF7" w:rsidRPr="00085144">
              <w:t>шт</w:t>
            </w:r>
            <w:r w:rsidR="002E0330">
              <w:t xml:space="preserve">ангой стоя. Комплекс упражнений </w:t>
            </w:r>
            <w:r w:rsidR="000E4FF7" w:rsidRPr="00085144">
              <w:t>с</w:t>
            </w:r>
            <w:r w:rsidR="002E0330">
              <w:t xml:space="preserve"> гантелями: разведение гантелей </w:t>
            </w:r>
            <w:r w:rsidR="000E4FF7" w:rsidRPr="00085144">
              <w:t>лежа</w:t>
            </w:r>
            <w:r w:rsidR="002E0330">
              <w:t xml:space="preserve"> в стороны, разведение гантелей в </w:t>
            </w:r>
            <w:proofErr w:type="gramStart"/>
            <w:r w:rsidR="002E0330">
              <w:t>стороны</w:t>
            </w:r>
            <w:proofErr w:type="gramEnd"/>
            <w:r w:rsidR="002E0330">
              <w:t xml:space="preserve"> стоя, попеременное </w:t>
            </w:r>
            <w:r w:rsidR="000E4FF7" w:rsidRPr="00085144">
              <w:t xml:space="preserve">сгибание рук с гантелями стоя </w:t>
            </w:r>
            <w:r w:rsidR="002E0330">
              <w:t xml:space="preserve">и сидя; выпады с гантелями, выпрыгивание с гантелями. Обучение и </w:t>
            </w:r>
            <w:r w:rsidR="000E4FF7" w:rsidRPr="00085144">
              <w:t>совершенствование техники</w:t>
            </w:r>
            <w:r w:rsidR="000E4FF7" w:rsidRPr="00105138">
              <w:t xml:space="preserve"> выполнения упражнения на </w:t>
            </w:r>
            <w:proofErr w:type="spellStart"/>
            <w:r w:rsidR="000E4FF7" w:rsidRPr="00105138">
              <w:t>грузо-блочных</w:t>
            </w:r>
            <w:proofErr w:type="spellEnd"/>
            <w:r w:rsidR="000E4FF7" w:rsidRPr="00105138">
              <w:t xml:space="preserve"> устройствах. Определениеуровня силовой подготовленности</w:t>
            </w:r>
          </w:p>
        </w:tc>
        <w:tc>
          <w:tcPr>
            <w:tcW w:w="1587" w:type="dxa"/>
          </w:tcPr>
          <w:p w:rsidR="000E4FF7" w:rsidRDefault="000E4FF7" w:rsidP="002C307C">
            <w:pPr>
              <w:jc w:val="center"/>
            </w:pPr>
            <w:r>
              <w:t>ОК-6</w:t>
            </w:r>
          </w:p>
        </w:tc>
      </w:tr>
    </w:tbl>
    <w:p w:rsidR="000E4FF7" w:rsidRDefault="000E4FF7" w:rsidP="000E4FF7">
      <w:pPr>
        <w:jc w:val="center"/>
      </w:pPr>
    </w:p>
    <w:p w:rsidR="000E4FF7" w:rsidRPr="001A35ED" w:rsidRDefault="000E4FF7" w:rsidP="000E4FF7">
      <w:pPr>
        <w:jc w:val="center"/>
        <w:rPr>
          <w:b/>
        </w:rPr>
      </w:pPr>
      <w:r w:rsidRPr="001A35ED">
        <w:rPr>
          <w:b/>
        </w:rPr>
        <w:t>Практический раздел</w:t>
      </w:r>
    </w:p>
    <w:p w:rsidR="000E4FF7" w:rsidRPr="001E7CBE" w:rsidRDefault="000E4FF7" w:rsidP="000E4FF7">
      <w:pPr>
        <w:jc w:val="both"/>
        <w:rPr>
          <w:b/>
        </w:rPr>
      </w:pPr>
      <w:r w:rsidRPr="001E7CBE">
        <w:rPr>
          <w:b/>
        </w:rPr>
        <w:t>Лёгкая атлетика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78" w:lineRule="exact"/>
        <w:ind w:left="76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основам техники бега на короткие дистанци</w:t>
      </w:r>
      <w:r>
        <w:rPr>
          <w:color w:val="000000"/>
          <w:lang w:bidi="ru-RU"/>
        </w:rPr>
        <w:t xml:space="preserve">и (низкий старт, разгон, бег по </w:t>
      </w:r>
      <w:r w:rsidRPr="001E7CBE">
        <w:rPr>
          <w:color w:val="000000"/>
          <w:lang w:bidi="ru-RU"/>
        </w:rPr>
        <w:t>дистанции, финиширование);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78" w:lineRule="exact"/>
        <w:ind w:left="76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основным приёмам бега на средние и длинные д</w:t>
      </w:r>
      <w:r>
        <w:rPr>
          <w:color w:val="000000"/>
          <w:lang w:bidi="ru-RU"/>
        </w:rPr>
        <w:t xml:space="preserve">истанции (высокий старт, бег на </w:t>
      </w:r>
      <w:r w:rsidRPr="001E7CBE">
        <w:rPr>
          <w:color w:val="000000"/>
          <w:lang w:bidi="ru-RU"/>
        </w:rPr>
        <w:t>1-м, 2-м и 3-м этапе дистанции, финиширование);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76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технике прыжков в длину с разбега и с места (</w:t>
      </w:r>
      <w:r>
        <w:rPr>
          <w:color w:val="000000"/>
          <w:lang w:bidi="ru-RU"/>
        </w:rPr>
        <w:t xml:space="preserve">разбег, фаза отталкивания, фаза </w:t>
      </w:r>
      <w:r w:rsidRPr="001E7CBE">
        <w:rPr>
          <w:color w:val="000000"/>
          <w:lang w:bidi="ru-RU"/>
        </w:rPr>
        <w:t>полёта, приземление);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бега на короткие дистанции;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бега на средние и длинные дистанции;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прыжков в длину;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кроссовая подготовка.</w:t>
      </w:r>
    </w:p>
    <w:p w:rsidR="000E4FF7" w:rsidRPr="001E7CBE" w:rsidRDefault="000E4FF7" w:rsidP="000E4FF7">
      <w:pPr>
        <w:widowControl w:val="0"/>
        <w:spacing w:line="288" w:lineRule="exact"/>
        <w:jc w:val="both"/>
        <w:rPr>
          <w:b/>
          <w:bCs/>
          <w:color w:val="000000"/>
          <w:lang w:bidi="ru-RU"/>
        </w:rPr>
      </w:pPr>
      <w:r w:rsidRPr="001E7CBE">
        <w:rPr>
          <w:b/>
          <w:bCs/>
          <w:color w:val="000000"/>
          <w:lang w:bidi="ru-RU"/>
        </w:rPr>
        <w:t>Баскетбол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перемещений и владения мячом;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передачи мяча и броска по кольцу;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технике игры в защите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технике игры в нападении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тактике игры;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перемещений баскетболиста, ловли, ведения и передачи мяча;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и тактики игры.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тактических действий в нападении и защите;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и тактики в двухсторонней игре.</w:t>
      </w:r>
    </w:p>
    <w:p w:rsidR="000E4FF7" w:rsidRPr="001E7CBE" w:rsidRDefault="000E4FF7" w:rsidP="000E4FF7">
      <w:pPr>
        <w:widowControl w:val="0"/>
        <w:spacing w:line="288" w:lineRule="exact"/>
        <w:jc w:val="both"/>
        <w:rPr>
          <w:b/>
          <w:bCs/>
          <w:color w:val="000000"/>
          <w:lang w:bidi="ru-RU"/>
        </w:rPr>
      </w:pPr>
      <w:r w:rsidRPr="001E7CBE">
        <w:rPr>
          <w:b/>
          <w:bCs/>
          <w:color w:val="000000"/>
          <w:lang w:bidi="ru-RU"/>
        </w:rPr>
        <w:t>Волейбол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передачи мяча, игровой стойки, перемещений;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подач;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игры в защите и нападении;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передачи мяча и верхней прямой подачи;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подач и нападающего удара;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тактическим приёмам игры;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технике блокирования мяча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в двухсторонней игре.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игры в защите и нападении;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и тактики игры.</w:t>
      </w:r>
    </w:p>
    <w:p w:rsidR="000E4FF7" w:rsidRPr="001E7CBE" w:rsidRDefault="000E4FF7" w:rsidP="000E4FF7">
      <w:pPr>
        <w:widowControl w:val="0"/>
        <w:spacing w:line="288" w:lineRule="exact"/>
        <w:jc w:val="both"/>
        <w:rPr>
          <w:b/>
          <w:bCs/>
          <w:color w:val="000000"/>
          <w:lang w:bidi="ru-RU"/>
        </w:rPr>
      </w:pPr>
      <w:r w:rsidRPr="001E7CBE">
        <w:rPr>
          <w:b/>
          <w:bCs/>
          <w:color w:val="000000"/>
          <w:lang w:bidi="ru-RU"/>
        </w:rPr>
        <w:t>Лыжный спорт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строевым приёмам перестроения;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лыжных ходов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спусков и подъёмов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поворотов в движении и торможений.</w:t>
      </w:r>
    </w:p>
    <w:p w:rsidR="000E4FF7" w:rsidRPr="001E7CBE" w:rsidRDefault="000E4FF7" w:rsidP="000E4FF7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попеременного двушажного хода</w:t>
      </w:r>
    </w:p>
    <w:p w:rsidR="00A64B5E" w:rsidRPr="00A64B5E" w:rsidRDefault="000E4FF7" w:rsidP="00A64B5E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</w:pPr>
      <w:r w:rsidRPr="00A64B5E">
        <w:rPr>
          <w:color w:val="000000"/>
          <w:lang w:bidi="ru-RU"/>
        </w:rPr>
        <w:t xml:space="preserve">совершенствование техники одновременного </w:t>
      </w:r>
      <w:proofErr w:type="spellStart"/>
      <w:r w:rsidRPr="00A64B5E">
        <w:rPr>
          <w:color w:val="000000"/>
          <w:lang w:bidi="ru-RU"/>
        </w:rPr>
        <w:t>одношажного</w:t>
      </w:r>
      <w:proofErr w:type="spellEnd"/>
      <w:r w:rsidRPr="00A64B5E">
        <w:rPr>
          <w:color w:val="000000"/>
          <w:lang w:bidi="ru-RU"/>
        </w:rPr>
        <w:t xml:space="preserve"> хода;</w:t>
      </w:r>
    </w:p>
    <w:p w:rsidR="00A64B5E" w:rsidRDefault="000E4FF7" w:rsidP="00A64B5E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</w:pPr>
      <w:r>
        <w:rPr>
          <w:lang w:bidi="ru-RU"/>
        </w:rPr>
        <w:t xml:space="preserve">- </w:t>
      </w:r>
      <w:r w:rsidRPr="001E7CBE">
        <w:rPr>
          <w:lang w:bidi="ru-RU"/>
        </w:rPr>
        <w:t xml:space="preserve">совершенствование техники поворотов в движении </w:t>
      </w:r>
      <w:proofErr w:type="spellStart"/>
      <w:r w:rsidRPr="001E7CBE">
        <w:rPr>
          <w:lang w:bidi="ru-RU"/>
        </w:rPr>
        <w:t>и</w:t>
      </w:r>
      <w:r w:rsidRPr="001A35ED">
        <w:t>торможений</w:t>
      </w:r>
      <w:proofErr w:type="spellEnd"/>
    </w:p>
    <w:p w:rsidR="000E4FF7" w:rsidRPr="001A35ED" w:rsidRDefault="000E4FF7" w:rsidP="00A64B5E">
      <w:pPr>
        <w:widowControl w:val="0"/>
        <w:tabs>
          <w:tab w:val="left" w:pos="754"/>
        </w:tabs>
        <w:spacing w:line="288" w:lineRule="exact"/>
        <w:ind w:left="400"/>
        <w:jc w:val="both"/>
      </w:pPr>
      <w:r w:rsidRPr="00A64B5E">
        <w:rPr>
          <w:b/>
        </w:rPr>
        <w:t>Настольный теннис</w:t>
      </w:r>
    </w:p>
    <w:p w:rsidR="000E4FF7" w:rsidRPr="001A35ED" w:rsidRDefault="000E4FF7" w:rsidP="000E4FF7">
      <w:pPr>
        <w:jc w:val="both"/>
      </w:pPr>
      <w:r>
        <w:t xml:space="preserve">       - </w:t>
      </w:r>
      <w:r w:rsidRPr="001A35ED">
        <w:t>обучение и совершенствование техники подачи и приёма мяча;</w:t>
      </w:r>
    </w:p>
    <w:p w:rsidR="000E4FF7" w:rsidRPr="001A35ED" w:rsidRDefault="000E4FF7" w:rsidP="000E4FF7">
      <w:pPr>
        <w:jc w:val="both"/>
      </w:pPr>
      <w:r>
        <w:t xml:space="preserve">      - </w:t>
      </w:r>
      <w:r w:rsidRPr="001A35ED">
        <w:t>обучение и совершенствование техники нападающего удара;</w:t>
      </w:r>
    </w:p>
    <w:p w:rsidR="000E4FF7" w:rsidRDefault="000E4FF7" w:rsidP="000E4FF7">
      <w:pPr>
        <w:jc w:val="both"/>
      </w:pPr>
      <w:r>
        <w:t xml:space="preserve">      - </w:t>
      </w:r>
      <w:r w:rsidRPr="001A35ED">
        <w:t>совершенствование технических приёмов в двухсторонней игре.</w:t>
      </w:r>
    </w:p>
    <w:p w:rsidR="000E4FF7" w:rsidRDefault="000E4FF7" w:rsidP="000E4FF7">
      <w:pPr>
        <w:jc w:val="both"/>
      </w:pPr>
      <w:r>
        <w:t xml:space="preserve">      - </w:t>
      </w:r>
      <w:r w:rsidRPr="001A35ED">
        <w:t>совершенствование техники и тактики в двухсторонней игре</w:t>
      </w:r>
    </w:p>
    <w:p w:rsidR="000E4FF7" w:rsidRPr="001A35ED" w:rsidRDefault="000E4FF7" w:rsidP="000E4FF7">
      <w:pPr>
        <w:jc w:val="both"/>
      </w:pPr>
    </w:p>
    <w:p w:rsidR="000E4FF7" w:rsidRDefault="000E4FF7" w:rsidP="000E4FF7">
      <w:pPr>
        <w:jc w:val="center"/>
        <w:rPr>
          <w:b/>
        </w:rPr>
      </w:pPr>
      <w:r w:rsidRPr="001A35ED">
        <w:rPr>
          <w:b/>
        </w:rPr>
        <w:t>Содержание учебного материала практических занятий для студентов</w:t>
      </w:r>
    </w:p>
    <w:p w:rsidR="000E4FF7" w:rsidRPr="001A35ED" w:rsidRDefault="000E4FF7" w:rsidP="000E4FF7">
      <w:pPr>
        <w:jc w:val="center"/>
        <w:rPr>
          <w:b/>
        </w:rPr>
      </w:pPr>
      <w:r w:rsidRPr="001A35ED">
        <w:rPr>
          <w:b/>
        </w:rPr>
        <w:t>сборных команд</w:t>
      </w:r>
    </w:p>
    <w:p w:rsidR="000E4FF7" w:rsidRPr="001A35ED" w:rsidRDefault="000E4FF7" w:rsidP="000E4FF7">
      <w:pPr>
        <w:ind w:firstLine="709"/>
        <w:jc w:val="both"/>
      </w:pPr>
      <w:r w:rsidRPr="001A35ED">
        <w:t>Студенты, зачисленные в сборные команды института по видам спорта, занимаются в соответствии с индивидуальными учебно-тренировочными планами в зависимости от вида спорта и графика соревнований.</w:t>
      </w:r>
    </w:p>
    <w:p w:rsidR="000E4FF7" w:rsidRDefault="000E4FF7" w:rsidP="000E4FF7">
      <w:pPr>
        <w:ind w:firstLine="709"/>
        <w:jc w:val="center"/>
        <w:rPr>
          <w:b/>
        </w:rPr>
      </w:pPr>
      <w:bookmarkStart w:id="1" w:name="bookmark8"/>
    </w:p>
    <w:p w:rsidR="000E4FF7" w:rsidRPr="001A35ED" w:rsidRDefault="000E4FF7" w:rsidP="000E4FF7">
      <w:pPr>
        <w:keepNext/>
        <w:ind w:firstLine="709"/>
        <w:jc w:val="center"/>
        <w:rPr>
          <w:b/>
        </w:rPr>
      </w:pPr>
      <w:r w:rsidRPr="001A35ED">
        <w:rPr>
          <w:b/>
        </w:rPr>
        <w:t>Содержание учебного материала практических за</w:t>
      </w:r>
      <w:r>
        <w:rPr>
          <w:b/>
        </w:rPr>
        <w:t xml:space="preserve">нятий для студентов спортивного </w:t>
      </w:r>
      <w:r w:rsidRPr="001A35ED">
        <w:rPr>
          <w:b/>
        </w:rPr>
        <w:t>отделения</w:t>
      </w:r>
      <w:bookmarkEnd w:id="1"/>
    </w:p>
    <w:p w:rsidR="000E4FF7" w:rsidRPr="001A35ED" w:rsidRDefault="000E4FF7" w:rsidP="000E4FF7">
      <w:pPr>
        <w:ind w:firstLine="709"/>
        <w:jc w:val="both"/>
      </w:pPr>
      <w:r w:rsidRPr="001A35ED">
        <w:t>Студенты, избравшие занятия в группах спортивного совершенствования, занимаются по программам, разработанным для детско-юношеских спортивных школ по соответствующим видам спорта.</w:t>
      </w:r>
    </w:p>
    <w:p w:rsidR="000E4FF7" w:rsidRDefault="000E4FF7" w:rsidP="000E4FF7">
      <w:pPr>
        <w:ind w:firstLine="709"/>
        <w:jc w:val="center"/>
        <w:rPr>
          <w:b/>
        </w:rPr>
      </w:pPr>
      <w:bookmarkStart w:id="2" w:name="bookmark9"/>
      <w:r w:rsidRPr="001A35ED">
        <w:rPr>
          <w:b/>
        </w:rPr>
        <w:t xml:space="preserve">Содержание учебного материала для студентов </w:t>
      </w:r>
      <w:proofErr w:type="gramStart"/>
      <w:r w:rsidRPr="001A35ED">
        <w:rPr>
          <w:b/>
        </w:rPr>
        <w:t>специальной</w:t>
      </w:r>
      <w:proofErr w:type="gramEnd"/>
    </w:p>
    <w:p w:rsidR="000E4FF7" w:rsidRPr="001A35ED" w:rsidRDefault="000E4FF7" w:rsidP="000E4FF7">
      <w:pPr>
        <w:ind w:firstLine="709"/>
        <w:jc w:val="center"/>
        <w:rPr>
          <w:b/>
        </w:rPr>
      </w:pPr>
      <w:r w:rsidRPr="001A35ED">
        <w:rPr>
          <w:b/>
        </w:rPr>
        <w:t>медицинской группы</w:t>
      </w:r>
      <w:bookmarkEnd w:id="2"/>
    </w:p>
    <w:p w:rsidR="000E4FF7" w:rsidRPr="001A35ED" w:rsidRDefault="000E4FF7" w:rsidP="000E4FF7">
      <w:pPr>
        <w:ind w:firstLine="709"/>
        <w:jc w:val="both"/>
      </w:pPr>
      <w:r w:rsidRPr="001A35ED">
        <w:t>Практический учебный материал для специального учебного отделения имеет</w:t>
      </w:r>
      <w:r w:rsidRPr="001A35ED">
        <w:br/>
        <w:t>корригирующую и оздоровительно-профилактическую направленность. При его реализации используется индивидуально-дифференцированный подход в зависимости от уровня функциональной и физической подготовленности, характера и выраженности структурных и функциональных нарушений в организме, вызванных временными или постоянными патологическими факторами. Студенты специального отделения посещают занятия согласно расписанию своей учебной группы, однако имеют ограничения двигательной нагрузки в зависимости от имеющихся противопоказаний, обусловленных конкретным заболеванием и в соответствии с рекомендациями врача.</w:t>
      </w:r>
    </w:p>
    <w:p w:rsidR="000E4FF7" w:rsidRPr="001A35ED" w:rsidRDefault="000E4FF7" w:rsidP="000E4FF7">
      <w:pPr>
        <w:ind w:firstLine="709"/>
        <w:jc w:val="center"/>
        <w:rPr>
          <w:b/>
        </w:rPr>
      </w:pPr>
      <w:bookmarkStart w:id="3" w:name="bookmark10"/>
      <w:r w:rsidRPr="001A35ED">
        <w:rPr>
          <w:b/>
        </w:rPr>
        <w:t>Содержание учебного материала для студентов, освобожденных от практических занятий по состоянию здоровья</w:t>
      </w:r>
      <w:bookmarkEnd w:id="3"/>
    </w:p>
    <w:p w:rsidR="000E4FF7" w:rsidRPr="001A35ED" w:rsidRDefault="000E4FF7" w:rsidP="000E4FF7">
      <w:pPr>
        <w:ind w:firstLine="709"/>
        <w:jc w:val="both"/>
      </w:pPr>
      <w:r w:rsidRPr="001A35ED">
        <w:t>На основании учебной программы студенты, освобожденные от практических занятий по курсу «Физическая культура», получают оценку за освоение его на основании написания и защиты научно-практической работы.</w:t>
      </w:r>
    </w:p>
    <w:p w:rsidR="000E4FF7" w:rsidRPr="001A35ED" w:rsidRDefault="000E4FF7" w:rsidP="000E4FF7">
      <w:pPr>
        <w:ind w:firstLine="709"/>
        <w:jc w:val="both"/>
      </w:pPr>
      <w:r w:rsidRPr="001A35ED">
        <w:t>Научная работа выполняется на базе кафедры «Физвоспитания» под руководством</w:t>
      </w:r>
      <w:r w:rsidRPr="001A35ED">
        <w:br/>
        <w:t>преподавателя, ведущего занятия с освобожденными студентами по курсу «Физическая культура» и предполагает серьезную самостоятельную работу студента.</w:t>
      </w:r>
    </w:p>
    <w:p w:rsidR="000E4FF7" w:rsidRPr="001A35ED" w:rsidRDefault="000E4FF7" w:rsidP="000E4FF7">
      <w:pPr>
        <w:ind w:firstLine="709"/>
        <w:jc w:val="both"/>
      </w:pPr>
      <w:r w:rsidRPr="001A35ED">
        <w:t>Тема научной работы выбирается на основе углубленного изучения по одному из разделов теоретического курса, предусмотренного учебной программой, или может быть выбрана в соответствии с интересами студента и его научного руководителя.</w:t>
      </w:r>
    </w:p>
    <w:p w:rsidR="000E4FF7" w:rsidRPr="001A35ED" w:rsidRDefault="000E4FF7" w:rsidP="000E4FF7">
      <w:pPr>
        <w:ind w:firstLine="709"/>
        <w:jc w:val="both"/>
      </w:pPr>
      <w:proofErr w:type="gramStart"/>
      <w:r w:rsidRPr="001A35ED">
        <w:t>Выполнение научной работы предполагает работу студента по одной теме в течение одного учебного года и производится в два этапа: первый - работа с научно-методической литературой завершается в зимнюю сессию оформлением и защитой реферата по избранной теме; второй - проведение собственного экспериментального исследования - завершается защитой работы в весеннем семестре и включает содержание реферата в виде первого раздела.</w:t>
      </w:r>
      <w:proofErr w:type="gramEnd"/>
    </w:p>
    <w:p w:rsidR="000E4FF7" w:rsidRDefault="000E4FF7" w:rsidP="000E4FF7">
      <w:pPr>
        <w:ind w:firstLine="709"/>
        <w:jc w:val="both"/>
        <w:rPr>
          <w:b/>
        </w:rPr>
      </w:pPr>
      <w:r w:rsidRPr="001A35ED">
        <w:t xml:space="preserve">Для студентов, освобожденных в течение одного семестра по болезни </w:t>
      </w:r>
      <w:proofErr w:type="spellStart"/>
      <w:r w:rsidRPr="001A35ED">
        <w:t>предусматриваетсяоценивание</w:t>
      </w:r>
      <w:proofErr w:type="spellEnd"/>
      <w:r w:rsidRPr="001A35ED">
        <w:t xml:space="preserve"> на основании написания только реферата, как первого и необходимого этапа научной работы. Рефераты, связанные с особенностями использования средств физической культуры с учетом индивидуальных отклонений в состоянии здоровья (Приложение А).</w:t>
      </w:r>
    </w:p>
    <w:p w:rsidR="000E4FF7" w:rsidRPr="00831BEC" w:rsidRDefault="000E4FF7" w:rsidP="000E4FF7">
      <w:pPr>
        <w:spacing w:before="100" w:beforeAutospacing="1" w:after="100" w:afterAutospacing="1"/>
        <w:ind w:firstLine="709"/>
        <w:jc w:val="center"/>
      </w:pPr>
      <w:r>
        <w:rPr>
          <w:b/>
        </w:rPr>
        <w:t xml:space="preserve">5. </w:t>
      </w:r>
      <w:r w:rsidRPr="00831BEC">
        <w:rPr>
          <w:b/>
        </w:rPr>
        <w:t xml:space="preserve"> Контрольи оценка качества освоения учебного модуля</w:t>
      </w:r>
    </w:p>
    <w:p w:rsidR="000E4FF7" w:rsidRPr="00560998" w:rsidRDefault="000E4FF7" w:rsidP="000E4FF7">
      <w:pPr>
        <w:widowControl w:val="0"/>
        <w:ind w:firstLine="709"/>
        <w:jc w:val="both"/>
      </w:pPr>
      <w:r w:rsidRPr="00560998">
        <w:t xml:space="preserve">Студенты, обучающиеся по </w:t>
      </w:r>
      <w:r>
        <w:t>учебному модулю</w:t>
      </w:r>
      <w:r w:rsidRPr="00560998">
        <w:t xml:space="preserve"> "Физическая культура" в основном, спортивном и специальном отделениях и освоившие учебную программу, в каждом семестре выполняют зачетные требования по физической культуре с соответствующей записью в зачетной книжке студента («зачтено»).</w:t>
      </w:r>
    </w:p>
    <w:p w:rsidR="000E4FF7" w:rsidRPr="00560998" w:rsidRDefault="000E4FF7" w:rsidP="000E4FF7">
      <w:pPr>
        <w:widowControl w:val="0"/>
        <w:ind w:firstLine="709"/>
        <w:jc w:val="both"/>
      </w:pPr>
      <w:r w:rsidRPr="00560998">
        <w:t>Критерием успешности освоения учебного материала является экспертная оценка преподавателя, учитывающая регулярность посещения обязательных учебных занятий, знаний теоретического раздела программы и выполнение установленных на данный семестр тестов общей физической и спортивно-технической подготовки для отдельных групп различной спортивной направленности.</w:t>
      </w:r>
    </w:p>
    <w:p w:rsidR="000E4FF7" w:rsidRPr="00560998" w:rsidRDefault="000E4FF7" w:rsidP="000E4FF7">
      <w:pPr>
        <w:widowControl w:val="0"/>
        <w:ind w:firstLine="709"/>
        <w:jc w:val="both"/>
      </w:pPr>
      <w:r w:rsidRPr="00560998">
        <w:t>Перечень требований и тестов по каждому разделу, их оценки в очках разработан кафедрой физического воспитания и охватывают их общую физическую, спортивно-техническую и профессионально-прикладную физическую подготовленность, а также уровень теоретических знаний.</w:t>
      </w:r>
    </w:p>
    <w:p w:rsidR="000E4FF7" w:rsidRPr="00560998" w:rsidRDefault="000E4FF7" w:rsidP="000E4FF7">
      <w:pPr>
        <w:widowControl w:val="0"/>
        <w:ind w:firstLine="709"/>
        <w:jc w:val="both"/>
      </w:pPr>
      <w:r w:rsidRPr="00560998">
        <w:t>В каждом семестре студенты выполняют не более 6 тестов, включая три обязательных теста контроля общей физической подготовленности в каждом втором полугодии (</w:t>
      </w:r>
      <w:r>
        <w:t>П</w:t>
      </w:r>
      <w:r w:rsidRPr="00560998">
        <w:t xml:space="preserve">риложение </w:t>
      </w:r>
      <w:r>
        <w:t>А</w:t>
      </w:r>
      <w:r w:rsidRPr="00560998">
        <w:t>).</w:t>
      </w:r>
    </w:p>
    <w:p w:rsidR="000E4FF7" w:rsidRDefault="000E4FF7" w:rsidP="000E4FF7">
      <w:pPr>
        <w:widowControl w:val="0"/>
        <w:ind w:firstLine="709"/>
        <w:jc w:val="both"/>
      </w:pPr>
      <w:r w:rsidRPr="00560998">
        <w:t xml:space="preserve">Суммарная оценка выполнения тестов общей физической и спортивно-технической подготовленности определяется по среднему количеству </w:t>
      </w:r>
      <w:r>
        <w:t>баллов</w:t>
      </w:r>
      <w:r w:rsidRPr="00560998">
        <w:t>, набранных во время всех тестов, при условии выполнения каждого из них не ниже, чем на од</w:t>
      </w:r>
      <w:r>
        <w:t>и</w:t>
      </w:r>
      <w:r w:rsidRPr="00560998">
        <w:t xml:space="preserve">н </w:t>
      </w:r>
      <w:r>
        <w:t>балл</w:t>
      </w:r>
      <w:r w:rsidRPr="00A72210">
        <w:t>.</w:t>
      </w:r>
    </w:p>
    <w:p w:rsidR="000E4FF7" w:rsidRDefault="000E4FF7" w:rsidP="000E4FF7">
      <w:pPr>
        <w:widowControl w:val="0"/>
        <w:ind w:firstLine="709"/>
        <w:jc w:val="both"/>
      </w:pPr>
      <w:r w:rsidRPr="00560998">
        <w:t xml:space="preserve">Зачетный уровень средней суммарной оценки в </w:t>
      </w:r>
      <w:r>
        <w:t>баллах</w:t>
      </w:r>
      <w:r w:rsidRPr="00560998">
        <w:t xml:space="preserve"> устанавливается для каждого семестра кафедрой физического воспитания и спорта.</w:t>
      </w:r>
    </w:p>
    <w:p w:rsidR="000E4FF7" w:rsidRPr="00CF6B5F" w:rsidRDefault="000E4FF7" w:rsidP="000E4FF7">
      <w:pPr>
        <w:ind w:firstLine="709"/>
        <w:jc w:val="both"/>
      </w:pPr>
      <w:r w:rsidRPr="00CF6B5F">
        <w:t>Оценка качества освоения модуля осуществляется с использованием фонда оценочных средств, разработанного для данного модуля, по всем формам контроля в соответствии с Положением о фонде оценочных сре</w:t>
      </w:r>
      <w:proofErr w:type="gramStart"/>
      <w:r w:rsidRPr="00CF6B5F">
        <w:t>дств дл</w:t>
      </w:r>
      <w:proofErr w:type="gramEnd"/>
      <w:r w:rsidRPr="00CF6B5F">
        <w:t xml:space="preserve">я проведения текущего контроля успеваемости, промежуточной аттестации студентов и итоговой аттестации выпускников. </w:t>
      </w:r>
    </w:p>
    <w:p w:rsidR="000E4FF7" w:rsidRPr="00A72210" w:rsidRDefault="000E4FF7" w:rsidP="000E4FF7">
      <w:pPr>
        <w:ind w:firstLine="709"/>
        <w:jc w:val="both"/>
      </w:pPr>
      <w:r w:rsidRPr="00A72210">
        <w:t>Содержание видов контроля и их график отражены в технологической карте учебного модуля (Приложение Б).</w:t>
      </w:r>
    </w:p>
    <w:p w:rsidR="000E4FF7" w:rsidRPr="00CF6B5F" w:rsidRDefault="000E4FF7" w:rsidP="000E4FF7">
      <w:pPr>
        <w:spacing w:before="100" w:beforeAutospacing="1"/>
        <w:ind w:firstLine="709"/>
        <w:jc w:val="both"/>
        <w:rPr>
          <w:b/>
        </w:rPr>
      </w:pPr>
      <w:r>
        <w:rPr>
          <w:b/>
        </w:rPr>
        <w:t>6.</w:t>
      </w:r>
      <w:r w:rsidRPr="00CF6B5F">
        <w:rPr>
          <w:b/>
        </w:rPr>
        <w:t xml:space="preserve"> Учебно-методическое и информационное обеспечение учебного модуля</w:t>
      </w:r>
    </w:p>
    <w:p w:rsidR="000E4FF7" w:rsidRPr="00CF6B5F" w:rsidRDefault="000E4FF7" w:rsidP="000E4FF7">
      <w:pPr>
        <w:ind w:firstLine="708"/>
        <w:jc w:val="both"/>
      </w:pPr>
      <w:r w:rsidRPr="00CF6B5F">
        <w:t>Учебно-методическое и информационное обеспечение учебного модуля представлено Картой учебно-методического обеспечения (Приложение В)</w:t>
      </w:r>
    </w:p>
    <w:p w:rsidR="000E4FF7" w:rsidRPr="00CF6B5F" w:rsidRDefault="000E4FF7" w:rsidP="000E4FF7">
      <w:pPr>
        <w:spacing w:before="100" w:beforeAutospacing="1"/>
        <w:ind w:firstLine="709"/>
        <w:jc w:val="both"/>
        <w:rPr>
          <w:b/>
        </w:rPr>
      </w:pPr>
      <w:r>
        <w:rPr>
          <w:b/>
        </w:rPr>
        <w:t xml:space="preserve">7. </w:t>
      </w:r>
      <w:r w:rsidRPr="00CF6B5F">
        <w:rPr>
          <w:b/>
        </w:rPr>
        <w:t xml:space="preserve"> Материально-техническое обеспечение учебного модуля</w:t>
      </w:r>
    </w:p>
    <w:p w:rsidR="000E4FF7" w:rsidRPr="00560998" w:rsidRDefault="000E4FF7" w:rsidP="000E4FF7">
      <w:pPr>
        <w:widowControl w:val="0"/>
        <w:jc w:val="both"/>
      </w:pPr>
      <w:r w:rsidRPr="00560998">
        <w:t>- слайды, диаграммы, рисунки, таблицы, DVD для обеспечения учебных занятий по дисциплине физическая культура.</w:t>
      </w:r>
    </w:p>
    <w:p w:rsidR="000E4FF7" w:rsidRDefault="000E4FF7" w:rsidP="000E4FF7">
      <w:pPr>
        <w:widowControl w:val="0"/>
        <w:jc w:val="both"/>
      </w:pPr>
      <w:r w:rsidRPr="00560998">
        <w:t xml:space="preserve">- </w:t>
      </w:r>
      <w:proofErr w:type="gramStart"/>
      <w:r w:rsidRPr="00560998">
        <w:t>теле</w:t>
      </w:r>
      <w:proofErr w:type="gramEnd"/>
      <w:r w:rsidRPr="00560998">
        <w:t xml:space="preserve"> - видео аппаратура, мониторы, компьютеры, средства и приборы врачебно-педагогического контроля оценки работоспособности, приборы контроля развития физических качеств занимающихся, стенды по обеспечению наглядно-методической информацией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Требования для крытых спортивных объектов: 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1. состояние зала: 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   а) качественное напольное покрытие, стены без выступов; 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   б) герметичность оконных и дверных проемов;   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2. инженерное оборудование: 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   а) приточно-вытяжная вентиляция;  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   б) освещенность не менее 200 лк; 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   в) отопление. 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3. наличие раздевалок: 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560998">
        <w:t>оборудованы</w:t>
      </w:r>
      <w:proofErr w:type="gramEnd"/>
      <w:r w:rsidRPr="00560998">
        <w:t xml:space="preserve"> душевыми кабинами 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4. безопасность: 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радиаторы закрыты решетками </w:t>
      </w:r>
    </w:p>
    <w:p w:rsidR="000E4FF7" w:rsidRPr="00560998" w:rsidRDefault="000E4FF7" w:rsidP="000E4FF7">
      <w:pPr>
        <w:widowControl w:val="0"/>
        <w:ind w:firstLine="709"/>
        <w:jc w:val="both"/>
      </w:pPr>
      <w:r>
        <w:t>Соответствие требованиям представлено в Приложении Г</w:t>
      </w:r>
    </w:p>
    <w:p w:rsidR="000E4FF7" w:rsidRDefault="000E4FF7" w:rsidP="000E4FF7">
      <w:pPr>
        <w:ind w:firstLine="708"/>
        <w:jc w:val="both"/>
      </w:pPr>
      <w:r>
        <w:rPr>
          <w:b/>
        </w:rPr>
        <w:t>П</w:t>
      </w:r>
      <w:r w:rsidRPr="00331B4A">
        <w:rPr>
          <w:b/>
        </w:rPr>
        <w:t>риложения</w:t>
      </w:r>
      <w:r>
        <w:rPr>
          <w:b/>
        </w:rPr>
        <w:t xml:space="preserve"> (обязательные):</w:t>
      </w:r>
    </w:p>
    <w:p w:rsidR="000E4FF7" w:rsidRDefault="000E4FF7" w:rsidP="000E4FF7">
      <w:pPr>
        <w:ind w:firstLine="708"/>
        <w:jc w:val="both"/>
      </w:pPr>
      <w:r>
        <w:t>А – Методические рекомендации по организации изучения учебного модуля</w:t>
      </w:r>
    </w:p>
    <w:p w:rsidR="000E4FF7" w:rsidRDefault="000E4FF7" w:rsidP="000E4FF7">
      <w:pPr>
        <w:ind w:firstLine="708"/>
        <w:jc w:val="both"/>
      </w:pPr>
      <w:proofErr w:type="gramStart"/>
      <w:r>
        <w:t>Б</w:t>
      </w:r>
      <w:proofErr w:type="gramEnd"/>
      <w:r>
        <w:t xml:space="preserve"> – Технологическая карта</w:t>
      </w:r>
    </w:p>
    <w:p w:rsidR="000E4FF7" w:rsidRPr="003F09AB" w:rsidRDefault="000E4FF7" w:rsidP="000E4FF7">
      <w:pPr>
        <w:spacing w:after="100" w:afterAutospacing="1"/>
      </w:pPr>
      <w:proofErr w:type="gramStart"/>
      <w:r w:rsidRPr="003F09AB">
        <w:t>В</w:t>
      </w:r>
      <w:r>
        <w:t xml:space="preserve"> –</w:t>
      </w:r>
      <w:r w:rsidRPr="003F09AB">
        <w:t xml:space="preserve"> Карта учебно-методического обеспечения</w:t>
      </w:r>
      <w:proofErr w:type="gramEnd"/>
    </w:p>
    <w:p w:rsidR="000E4FF7" w:rsidRDefault="000E4FF7" w:rsidP="000E4FF7">
      <w:pPr>
        <w:widowControl w:val="0"/>
        <w:spacing w:before="100" w:beforeAutospacing="1" w:after="100" w:afterAutospacing="1"/>
        <w:jc w:val="both"/>
        <w:rPr>
          <w:b/>
        </w:rPr>
      </w:pPr>
      <w:r>
        <w:rPr>
          <w:b/>
          <w:bCs/>
        </w:rPr>
        <w:t>Приложение</w:t>
      </w:r>
      <w:proofErr w:type="gramStart"/>
      <w:r>
        <w:rPr>
          <w:b/>
          <w:bCs/>
        </w:rPr>
        <w:t xml:space="preserve"> А</w:t>
      </w:r>
      <w:proofErr w:type="gramEnd"/>
    </w:p>
    <w:p w:rsidR="000E4FF7" w:rsidRPr="00560998" w:rsidRDefault="000E4FF7" w:rsidP="000E4FF7">
      <w:pPr>
        <w:widowControl w:val="0"/>
        <w:spacing w:before="100" w:beforeAutospacing="1" w:after="100" w:afterAutospacing="1"/>
        <w:jc w:val="both"/>
        <w:rPr>
          <w:b/>
        </w:rPr>
      </w:pPr>
      <w:r w:rsidRPr="00560998">
        <w:rPr>
          <w:b/>
        </w:rPr>
        <w:t xml:space="preserve">Методические рекомендации по организации изучения </w:t>
      </w:r>
      <w:r>
        <w:rPr>
          <w:b/>
        </w:rPr>
        <w:t>учебного модуля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Уровень физической подготовки</w:t>
      </w:r>
      <w:r w:rsidRPr="00560998">
        <w:rPr>
          <w:b/>
        </w:rPr>
        <w:t xml:space="preserve"> «Базовый» 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jc w:val="both"/>
      </w:pPr>
      <w:r w:rsidRPr="00560998">
        <w:t>Контингент: студенты 1-</w:t>
      </w:r>
      <w:r>
        <w:t>3</w:t>
      </w:r>
      <w:r w:rsidRPr="00560998">
        <w:t xml:space="preserve"> курса 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jc w:val="both"/>
      </w:pPr>
      <w:proofErr w:type="gramStart"/>
      <w:r w:rsidRPr="00560998">
        <w:t xml:space="preserve">Организация занятий: занятия проходят по общей физической подготовке (ОФП), а также по видам спорта: аэробика, бадминтон, баскетбол, бокс, борьба, волейбол, восточные единоборства, легкая атлетика, лыжные гонки, плавание, скалолазание, спортивное ориентирование, тяжелая атлетика, футбол, регби, пауэрлифтинг, шахматы,  прикладные виды спорта </w:t>
      </w:r>
      <w:proofErr w:type="gramEnd"/>
    </w:p>
    <w:p w:rsidR="000E4FF7" w:rsidRPr="00560998" w:rsidRDefault="000E4FF7" w:rsidP="000E4FF7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Уровень физической подготовки</w:t>
      </w:r>
      <w:r w:rsidRPr="00560998">
        <w:rPr>
          <w:b/>
        </w:rPr>
        <w:t xml:space="preserve"> «совершенствование»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jc w:val="both"/>
      </w:pPr>
      <w:r w:rsidRPr="00560998">
        <w:t xml:space="preserve">Контингент: </w:t>
      </w:r>
      <w:r>
        <w:t>с</w:t>
      </w:r>
      <w:r w:rsidRPr="00560998">
        <w:t>туденты 1-3 курса, имеющие спортивную квалификацию не ниже 1 разряда в избранном виде спорта.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jc w:val="both"/>
      </w:pPr>
      <w:r w:rsidRPr="00560998">
        <w:t xml:space="preserve">Организация занятий: занятия проходят по видам спорта с обязательным участием в соревнованиях среди ВУЗов: альпинизм, аэробика, бадминтон, баскетбол, бокс, борьба, велоспорт, волейбол, легкая атлетика, лыжные гонки, настольный теннис, плавание, регби, скалолазание, спортивное ориентирование, тяжелая атлетика, футбол, шахматы, </w:t>
      </w:r>
      <w:proofErr w:type="spellStart"/>
      <w:r w:rsidRPr="00560998">
        <w:t>пауэрлифтинг</w:t>
      </w:r>
      <w:proofErr w:type="gramStart"/>
      <w:r w:rsidRPr="00560998">
        <w:t>,т</w:t>
      </w:r>
      <w:proofErr w:type="gramEnd"/>
      <w:r w:rsidRPr="00560998">
        <w:t>уризм</w:t>
      </w:r>
      <w:proofErr w:type="spellEnd"/>
      <w:r w:rsidRPr="00560998">
        <w:t xml:space="preserve">. </w:t>
      </w:r>
    </w:p>
    <w:p w:rsidR="000E4FF7" w:rsidRPr="00560998" w:rsidRDefault="000E4FF7" w:rsidP="000E4FF7">
      <w:pPr>
        <w:keepNext/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Уровень физической подготовки</w:t>
      </w:r>
      <w:r w:rsidRPr="00560998">
        <w:rPr>
          <w:b/>
        </w:rPr>
        <w:t xml:space="preserve"> «специальный» 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jc w:val="both"/>
      </w:pPr>
      <w:r w:rsidRPr="00560998">
        <w:t xml:space="preserve">Контингент: студенты 1-3 курса 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jc w:val="both"/>
      </w:pPr>
      <w:proofErr w:type="gramStart"/>
      <w:r w:rsidRPr="00560998">
        <w:t>Организация занятий: занятия проходят по специальной методике (для студентов с ослабленным здоровьем) по следующим видам спорта: аэробика (</w:t>
      </w:r>
      <w:proofErr w:type="spellStart"/>
      <w:r w:rsidRPr="00560998">
        <w:t>фитбол</w:t>
      </w:r>
      <w:proofErr w:type="spellEnd"/>
      <w:r w:rsidRPr="00560998">
        <w:t xml:space="preserve">, </w:t>
      </w:r>
      <w:proofErr w:type="spellStart"/>
      <w:r w:rsidRPr="00560998">
        <w:t>стретчинг</w:t>
      </w:r>
      <w:proofErr w:type="spellEnd"/>
      <w:r w:rsidRPr="00560998">
        <w:t xml:space="preserve">, фитнес), восточные единоборства (ушу), ходьба на лыжах, легкая атлетика (оздоровительная ходьба и бег), плавание, туризм (пешеходный) по специальным программам  по направлению «Оздоровительные системы», общая физическая подготовка (ОФП) </w:t>
      </w:r>
      <w:proofErr w:type="gramEnd"/>
    </w:p>
    <w:p w:rsidR="000E4FF7" w:rsidRPr="00560998" w:rsidRDefault="000E4FF7" w:rsidP="000E4FF7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Уровень физической подготовки</w:t>
      </w:r>
      <w:r w:rsidRPr="00560998">
        <w:rPr>
          <w:b/>
        </w:rPr>
        <w:t xml:space="preserve"> «индивидуальный»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jc w:val="both"/>
      </w:pPr>
      <w:r w:rsidRPr="00560998">
        <w:t xml:space="preserve">Контингент: </w:t>
      </w:r>
      <w:r>
        <w:t>с</w:t>
      </w:r>
      <w:r w:rsidRPr="00560998">
        <w:t>туденты 1</w:t>
      </w:r>
      <w:r>
        <w:t>-</w:t>
      </w:r>
      <w:r w:rsidRPr="00560998">
        <w:t xml:space="preserve">3 курса специальной медицинской группы, освобожденные от практических занятий. </w:t>
      </w:r>
    </w:p>
    <w:p w:rsidR="000E4FF7" w:rsidRPr="00560998" w:rsidRDefault="000E4FF7" w:rsidP="000E4FF7">
      <w:pPr>
        <w:widowControl w:val="0"/>
        <w:autoSpaceDE w:val="0"/>
        <w:autoSpaceDN w:val="0"/>
        <w:adjustRightInd w:val="0"/>
        <w:jc w:val="both"/>
      </w:pPr>
      <w:r w:rsidRPr="00560998">
        <w:t>Организация занятий: 1. Индивидуальные консультации. 2. Методико-практические занятия (семинары). 3. Оздоровительные программы</w:t>
      </w:r>
    </w:p>
    <w:p w:rsidR="000E4FF7" w:rsidRDefault="000E4FF7" w:rsidP="000E4FF7">
      <w:pPr>
        <w:widowControl w:val="0"/>
        <w:jc w:val="center"/>
        <w:rPr>
          <w:b/>
        </w:rPr>
      </w:pPr>
      <w:r w:rsidRPr="00560998">
        <w:rPr>
          <w:b/>
        </w:rPr>
        <w:t>Содержание дисциплины</w:t>
      </w:r>
    </w:p>
    <w:p w:rsidR="002C307C" w:rsidRPr="00560998" w:rsidRDefault="000E4FF7" w:rsidP="000E4FF7">
      <w:pPr>
        <w:widowControl w:val="0"/>
        <w:jc w:val="center"/>
        <w:rPr>
          <w:b/>
        </w:rPr>
      </w:pPr>
      <w:r w:rsidRPr="00E750B9">
        <w:rPr>
          <w:b/>
          <w:sz w:val="22"/>
          <w:szCs w:val="22"/>
        </w:rPr>
        <w:t>1 курс 1 семестр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8046"/>
        <w:gridCol w:w="957"/>
      </w:tblGrid>
      <w:tr w:rsidR="002C307C" w:rsidRPr="00E750B9" w:rsidTr="002C307C">
        <w:trPr>
          <w:trHeight w:val="521"/>
          <w:jc w:val="center"/>
        </w:trPr>
        <w:tc>
          <w:tcPr>
            <w:tcW w:w="851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№ раздела</w:t>
            </w:r>
          </w:p>
        </w:tc>
        <w:tc>
          <w:tcPr>
            <w:tcW w:w="8046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Содержание курса лекционных, методико-практических, контрольных и практических занятий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Количество часов</w:t>
            </w:r>
          </w:p>
        </w:tc>
      </w:tr>
      <w:tr w:rsidR="002C307C" w:rsidRPr="00E750B9" w:rsidTr="002C307C">
        <w:trPr>
          <w:trHeight w:val="521"/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 xml:space="preserve">Лыжи. Обучение технике поворота «прыжком». Совершенствование попеременного </w:t>
            </w:r>
            <w:proofErr w:type="spellStart"/>
            <w:r w:rsidRPr="00E750B9">
              <w:rPr>
                <w:sz w:val="22"/>
                <w:szCs w:val="22"/>
              </w:rPr>
              <w:t>двухшажного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хода. Прохождение дистанции 3км.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trHeight w:val="521"/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поворотов на месте. Совершенствование попеременного </w:t>
            </w:r>
            <w:proofErr w:type="spellStart"/>
            <w:r w:rsidRPr="00E750B9">
              <w:rPr>
                <w:sz w:val="22"/>
                <w:szCs w:val="22"/>
              </w:rPr>
              <w:t>двухшажного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хода. Обучение технике спусков – стойки. Прохождение дистанции 5-км.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trHeight w:val="521"/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3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попеременного </w:t>
            </w:r>
            <w:proofErr w:type="spellStart"/>
            <w:r w:rsidRPr="00E750B9">
              <w:rPr>
                <w:sz w:val="22"/>
                <w:szCs w:val="22"/>
              </w:rPr>
              <w:t>двухшажного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и одновременного  </w:t>
            </w:r>
            <w:proofErr w:type="spellStart"/>
            <w:r w:rsidRPr="00E750B9">
              <w:rPr>
                <w:sz w:val="22"/>
                <w:szCs w:val="22"/>
              </w:rPr>
              <w:t>одношажного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хода. Обучение технике подъемов. Прохождение дистанции 5-км.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trHeight w:val="521"/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4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Лыжи. Совершенствование лыжных ходов. Обучение технике торможения. Сдача норматива юн-5км., дев – 3км.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trHeight w:val="521"/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5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  <w:jc w:val="both"/>
              <w:rPr>
                <w:b/>
              </w:rPr>
            </w:pPr>
            <w:r w:rsidRPr="00E750B9">
              <w:rPr>
                <w:sz w:val="22"/>
                <w:szCs w:val="22"/>
              </w:rPr>
              <w:t>Л/А. ОРУ. Совершенствование техники прыжков в длину с разбега. Упражнения для развития прыгучести. Норматив: дев – пресс, юн – подтягивание.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trHeight w:val="521"/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6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>Л.А. ОРУ Совершенствование выполнения низкого старта и стартового разгона, бега по дистанции, финиширования.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trHeight w:val="521"/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7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>Л.А. ОРУ Совершенствование в технике бега и развитие качества скорости. Совершенствование общей физической подготовленности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 xml:space="preserve"> 8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>Л.А. ОРУ Развитие общей выносливости. Общая физическая подготовка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9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Совершенствование техники прыжков в длину способом «ножницы». Совершенствование техники приземления при прыжках в длину. 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10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Л/А. ОРУ. Совершенствование техники прыжков в длину с разбега. Упражнения для развития прыгучести. Развитие выносливости. Норматив: прыжки в дл с места.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11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Л.А. ОРУ Совершенствование общей физической подготовленности. Развитие </w:t>
            </w:r>
            <w:proofErr w:type="spellStart"/>
            <w:r w:rsidRPr="00E750B9">
              <w:rPr>
                <w:sz w:val="22"/>
                <w:szCs w:val="22"/>
              </w:rPr>
              <w:t>выносливости</w:t>
            </w:r>
            <w:proofErr w:type="gramStart"/>
            <w:r w:rsidRPr="00E750B9">
              <w:rPr>
                <w:sz w:val="22"/>
                <w:szCs w:val="22"/>
              </w:rPr>
              <w:t>.Н</w:t>
            </w:r>
            <w:proofErr w:type="gramEnd"/>
            <w:r w:rsidRPr="00E750B9">
              <w:rPr>
                <w:sz w:val="22"/>
                <w:szCs w:val="22"/>
              </w:rPr>
              <w:t>орматив</w:t>
            </w:r>
            <w:proofErr w:type="spellEnd"/>
            <w:r w:rsidRPr="00E750B9">
              <w:rPr>
                <w:sz w:val="22"/>
                <w:szCs w:val="22"/>
              </w:rPr>
              <w:t xml:space="preserve">: 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E750B9">
                <w:rPr>
                  <w:sz w:val="22"/>
                  <w:szCs w:val="22"/>
                </w:rPr>
                <w:t>100 м</w:t>
              </w:r>
            </w:smartTag>
            <w:r w:rsidRPr="00E750B9">
              <w:rPr>
                <w:sz w:val="22"/>
                <w:szCs w:val="22"/>
              </w:rPr>
              <w:t>. юноши и девушки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12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Л.А. ОРУ Норматив:  бег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E750B9">
                <w:rPr>
                  <w:sz w:val="22"/>
                  <w:szCs w:val="22"/>
                </w:rPr>
                <w:t>500 м</w:t>
              </w:r>
            </w:smartTag>
            <w:r w:rsidRPr="00E750B9">
              <w:rPr>
                <w:sz w:val="22"/>
                <w:szCs w:val="22"/>
              </w:rPr>
              <w:t xml:space="preserve">. девушки,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E750B9">
                <w:rPr>
                  <w:sz w:val="22"/>
                  <w:szCs w:val="22"/>
                </w:rPr>
                <w:t>1000 м</w:t>
              </w:r>
            </w:smartTag>
            <w:r w:rsidRPr="00E750B9">
              <w:rPr>
                <w:sz w:val="22"/>
                <w:szCs w:val="22"/>
              </w:rPr>
              <w:t>. юноши. Совершенствование физического качества гибкости.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13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Бросок в кольцо в движении, подвижные игры с передачей мяча. Учебная игра.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14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Противодействие передачам мяча в </w:t>
            </w:r>
            <w:proofErr w:type="spellStart"/>
            <w:r w:rsidRPr="00E750B9">
              <w:rPr>
                <w:sz w:val="22"/>
                <w:szCs w:val="22"/>
              </w:rPr>
              <w:t>бб</w:t>
            </w:r>
            <w:proofErr w:type="spellEnd"/>
            <w:r w:rsidRPr="00E750B9">
              <w:rPr>
                <w:sz w:val="22"/>
                <w:szCs w:val="22"/>
              </w:rPr>
              <w:t>., постановка заслонов. Учебная игра.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15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 Ведение мяча. Обучение быстрому отрыву, Учебная игра. Норматив - прыжки в длину с места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16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Упражнения для совершенствования бросков мяча в корзину и передач. Ведения мяча с противодействием защитника. Учебная игра. Норматив: пресс – дев</w:t>
            </w:r>
            <w:proofErr w:type="gramStart"/>
            <w:r w:rsidRPr="00E750B9">
              <w:rPr>
                <w:sz w:val="22"/>
                <w:szCs w:val="22"/>
              </w:rPr>
              <w:t xml:space="preserve">., </w:t>
            </w:r>
            <w:proofErr w:type="gramEnd"/>
            <w:r w:rsidRPr="00E750B9">
              <w:rPr>
                <w:sz w:val="22"/>
                <w:szCs w:val="22"/>
              </w:rPr>
              <w:t>подтягивание – юн.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17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Прием контрольных нормативов по баскетболу. Учебная игра.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18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  Прием контрольных нормативов по баскетболу. Учебная игра.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19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В/Б. ОРУ.  Совершенствование передач двумя руками снизу и сверху на месте и в движении. Совершенствование  нижних подач. Учебная игра.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20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В/Б. ОРУ. Обучение верхней прямой подаче. Совершенствование передач мяча. Учебная игра. Норматив: челночный бег.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21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В/Б. ОРУ. Закрепление и совершенствование верхней прямой подачи. Обучение нападающему удару. Учебная игра. Норматив: дев – скакалка, юн – пресс.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22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верхней прямой подачи по зонам 1,6,5. Совершенствование нападающего удара. Учебная игра. Норматив: дев – КСУ, юн - отжимание.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23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передач мяча в различных направлениях. Совершенствование верхней прямой подачи. Нападающий удар из зоны 4. Учебная игра. Норматив: дев – гибкость, ю</w:t>
            </w:r>
            <w:proofErr w:type="gramStart"/>
            <w:r w:rsidRPr="00E750B9">
              <w:rPr>
                <w:sz w:val="22"/>
                <w:szCs w:val="22"/>
              </w:rPr>
              <w:t>н-</w:t>
            </w:r>
            <w:proofErr w:type="gramEnd"/>
            <w:r w:rsidRPr="00E750B9">
              <w:rPr>
                <w:sz w:val="22"/>
                <w:szCs w:val="22"/>
              </w:rPr>
              <w:t xml:space="preserve"> тройной прыжок.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24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В/Б. ОРУ. Совершенствование нападающего удара из зоны 2.  Ознакомление </w:t>
            </w:r>
            <w:proofErr w:type="spellStart"/>
            <w:r w:rsidRPr="00E750B9">
              <w:rPr>
                <w:sz w:val="22"/>
                <w:szCs w:val="22"/>
              </w:rPr>
              <w:t>сверхней</w:t>
            </w:r>
            <w:proofErr w:type="spellEnd"/>
            <w:r w:rsidRPr="00E750B9">
              <w:rPr>
                <w:sz w:val="22"/>
                <w:szCs w:val="22"/>
              </w:rPr>
              <w:t xml:space="preserve"> боковой подачей. Учебная игра.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25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передач мяча в различных направлениях. Совершенствование верхней прямой подачи. Совершенствование нападающего удара.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26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нападающего удара с коротких высоких передач. Учебная игра. Норматив: челночный бег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2C307C" w:rsidRPr="00E750B9" w:rsidTr="002C307C">
        <w:trPr>
          <w:jc w:val="center"/>
        </w:trPr>
        <w:tc>
          <w:tcPr>
            <w:tcW w:w="851" w:type="dxa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27</w:t>
            </w:r>
          </w:p>
        </w:tc>
        <w:tc>
          <w:tcPr>
            <w:tcW w:w="8046" w:type="dxa"/>
          </w:tcPr>
          <w:p w:rsidR="002C307C" w:rsidRPr="00E750B9" w:rsidRDefault="002C307C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нападающего удара из зоны 3. Учебная игра.</w:t>
            </w:r>
          </w:p>
        </w:tc>
        <w:tc>
          <w:tcPr>
            <w:tcW w:w="957" w:type="dxa"/>
            <w:vAlign w:val="center"/>
          </w:tcPr>
          <w:p w:rsidR="002C307C" w:rsidRPr="00E750B9" w:rsidRDefault="002C307C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</w:tbl>
    <w:p w:rsidR="002C307C" w:rsidRPr="00560998" w:rsidRDefault="002C307C" w:rsidP="002C307C">
      <w:pPr>
        <w:widowControl w:val="0"/>
        <w:jc w:val="right"/>
      </w:pPr>
      <w:r w:rsidRPr="00560998">
        <w:t>Всего 54 час.</w:t>
      </w:r>
    </w:p>
    <w:p w:rsidR="000E4FF7" w:rsidRPr="00560998" w:rsidRDefault="000E4FF7" w:rsidP="000E4FF7">
      <w:pPr>
        <w:widowControl w:val="0"/>
        <w:jc w:val="center"/>
        <w:rPr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9"/>
        <w:gridCol w:w="8043"/>
        <w:gridCol w:w="962"/>
      </w:tblGrid>
      <w:tr w:rsidR="000E4FF7" w:rsidRPr="00E750B9" w:rsidTr="002C307C">
        <w:trPr>
          <w:jc w:val="center"/>
        </w:trPr>
        <w:tc>
          <w:tcPr>
            <w:tcW w:w="850" w:type="dxa"/>
          </w:tcPr>
          <w:p w:rsidR="000E4FF7" w:rsidRPr="00E750B9" w:rsidRDefault="000E4FF7" w:rsidP="002C307C">
            <w:pPr>
              <w:widowControl w:val="0"/>
              <w:jc w:val="center"/>
            </w:pPr>
          </w:p>
        </w:tc>
        <w:tc>
          <w:tcPr>
            <w:tcW w:w="8042" w:type="dxa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b/>
                <w:sz w:val="22"/>
                <w:szCs w:val="22"/>
              </w:rPr>
              <w:t>1 курс 2 семестр</w:t>
            </w:r>
          </w:p>
        </w:tc>
        <w:tc>
          <w:tcPr>
            <w:tcW w:w="962" w:type="dxa"/>
          </w:tcPr>
          <w:p w:rsidR="000E4FF7" w:rsidRPr="00E750B9" w:rsidRDefault="000E4FF7" w:rsidP="002C307C">
            <w:pPr>
              <w:widowControl w:val="0"/>
              <w:jc w:val="center"/>
            </w:pP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№ раздела</w:t>
            </w:r>
          </w:p>
        </w:tc>
        <w:tc>
          <w:tcPr>
            <w:tcW w:w="804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Содержание курса лекционных, методико-практических, контрольных и практических занятий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Количество часов</w:t>
            </w: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1</w:t>
            </w:r>
          </w:p>
        </w:tc>
        <w:tc>
          <w:tcPr>
            <w:tcW w:w="8047" w:type="dxa"/>
          </w:tcPr>
          <w:p w:rsidR="002C307C" w:rsidRPr="002C307C" w:rsidRDefault="002C307C" w:rsidP="002C307C">
            <w:pPr>
              <w:widowControl w:val="0"/>
            </w:pPr>
            <w:r w:rsidRPr="002C307C">
              <w:rPr>
                <w:sz w:val="22"/>
                <w:szCs w:val="22"/>
              </w:rPr>
              <w:t xml:space="preserve">Лыжи. Совершенствование техники лыжных ходов. Одновременный </w:t>
            </w:r>
            <w:proofErr w:type="spellStart"/>
            <w:r w:rsidRPr="002C307C">
              <w:rPr>
                <w:sz w:val="22"/>
                <w:szCs w:val="22"/>
              </w:rPr>
              <w:t>двухшажный</w:t>
            </w:r>
            <w:proofErr w:type="spellEnd"/>
            <w:r w:rsidRPr="002C307C">
              <w:rPr>
                <w:sz w:val="22"/>
                <w:szCs w:val="22"/>
              </w:rPr>
              <w:t xml:space="preserve"> ход. Обучение технике торможения «Плуг», «</w:t>
            </w:r>
            <w:proofErr w:type="spellStart"/>
            <w:r w:rsidRPr="002C307C">
              <w:rPr>
                <w:sz w:val="22"/>
                <w:szCs w:val="22"/>
              </w:rPr>
              <w:t>Полуплуг</w:t>
            </w:r>
            <w:proofErr w:type="spellEnd"/>
            <w:r w:rsidRPr="002C307C">
              <w:rPr>
                <w:sz w:val="22"/>
                <w:szCs w:val="22"/>
              </w:rPr>
              <w:t>». Прохождение дистанции 5км.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  <w:tc>
          <w:tcPr>
            <w:tcW w:w="8047" w:type="dxa"/>
          </w:tcPr>
          <w:p w:rsidR="002C307C" w:rsidRPr="002C307C" w:rsidRDefault="002C307C" w:rsidP="002C307C">
            <w:pPr>
              <w:widowControl w:val="0"/>
            </w:pPr>
            <w:r w:rsidRPr="002C307C">
              <w:rPr>
                <w:sz w:val="22"/>
                <w:szCs w:val="22"/>
              </w:rPr>
              <w:t xml:space="preserve">Лыжи. Совершенствование техники лыжных ходов. Попеременный </w:t>
            </w:r>
            <w:proofErr w:type="spellStart"/>
            <w:r w:rsidRPr="002C307C">
              <w:rPr>
                <w:sz w:val="22"/>
                <w:szCs w:val="22"/>
              </w:rPr>
              <w:t>двухшажный</w:t>
            </w:r>
            <w:proofErr w:type="spellEnd"/>
            <w:r w:rsidRPr="002C307C">
              <w:rPr>
                <w:sz w:val="22"/>
                <w:szCs w:val="22"/>
              </w:rPr>
              <w:t xml:space="preserve"> ход. Обучение технике поворотов на спуске «Плуг», «Упор». Прохождение дистанции 5км.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3</w:t>
            </w:r>
          </w:p>
        </w:tc>
        <w:tc>
          <w:tcPr>
            <w:tcW w:w="8047" w:type="dxa"/>
          </w:tcPr>
          <w:p w:rsidR="002C307C" w:rsidRPr="002C307C" w:rsidRDefault="002C307C" w:rsidP="002C307C">
            <w:pPr>
              <w:widowControl w:val="0"/>
            </w:pPr>
            <w:r w:rsidRPr="002C307C">
              <w:rPr>
                <w:sz w:val="22"/>
                <w:szCs w:val="22"/>
              </w:rPr>
              <w:t>Лыжи. Совершенствование техники изученных классических ходов. Совершенствование техники подъемов и спусков. Прохождение дистанции 5км.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4</w:t>
            </w:r>
          </w:p>
        </w:tc>
        <w:tc>
          <w:tcPr>
            <w:tcW w:w="8047" w:type="dxa"/>
          </w:tcPr>
          <w:p w:rsidR="002C307C" w:rsidRPr="002C307C" w:rsidRDefault="002C307C" w:rsidP="002C307C">
            <w:pPr>
              <w:widowControl w:val="0"/>
            </w:pPr>
            <w:r w:rsidRPr="002C307C">
              <w:rPr>
                <w:sz w:val="22"/>
                <w:szCs w:val="22"/>
              </w:rPr>
              <w:t>Лыжи. Совершенствование техники изученных классических ходов. Норматив прохождение дистанции 5км – юн</w:t>
            </w:r>
            <w:proofErr w:type="gramStart"/>
            <w:r w:rsidRPr="002C307C">
              <w:rPr>
                <w:sz w:val="22"/>
                <w:szCs w:val="22"/>
              </w:rPr>
              <w:t xml:space="preserve">., </w:t>
            </w:r>
            <w:proofErr w:type="gramEnd"/>
            <w:smartTag w:uri="urn:schemas-microsoft-com:office:smarttags" w:element="metricconverter">
              <w:smartTagPr>
                <w:attr w:name="ProductID" w:val="3 км"/>
              </w:smartTagPr>
              <w:r w:rsidRPr="002C307C">
                <w:rPr>
                  <w:sz w:val="22"/>
                  <w:szCs w:val="22"/>
                </w:rPr>
                <w:t>3 км</w:t>
              </w:r>
            </w:smartTag>
            <w:r w:rsidRPr="002C307C">
              <w:rPr>
                <w:sz w:val="22"/>
                <w:szCs w:val="22"/>
              </w:rPr>
              <w:t xml:space="preserve"> – дев.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5</w:t>
            </w:r>
          </w:p>
        </w:tc>
        <w:tc>
          <w:tcPr>
            <w:tcW w:w="8047" w:type="dxa"/>
          </w:tcPr>
          <w:p w:rsidR="002C307C" w:rsidRPr="002C307C" w:rsidRDefault="002C307C" w:rsidP="002C307C">
            <w:pPr>
              <w:widowControl w:val="0"/>
            </w:pPr>
            <w:r w:rsidRPr="002C307C">
              <w:rPr>
                <w:sz w:val="22"/>
                <w:szCs w:val="22"/>
              </w:rPr>
              <w:t>В/Б. ОРУ. Совершенствование нападающего удара в игре. Совершенствование подач. Учебная игра. Норматив: КСУ.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6</w:t>
            </w:r>
          </w:p>
        </w:tc>
        <w:tc>
          <w:tcPr>
            <w:tcW w:w="8047" w:type="dxa"/>
          </w:tcPr>
          <w:p w:rsidR="002C307C" w:rsidRPr="002C307C" w:rsidRDefault="002C307C" w:rsidP="002C307C">
            <w:pPr>
              <w:widowControl w:val="0"/>
            </w:pPr>
            <w:r w:rsidRPr="002C307C">
              <w:rPr>
                <w:sz w:val="22"/>
                <w:szCs w:val="22"/>
              </w:rPr>
              <w:t>В/Б. ОРУ. Совершенствование нападающего удара с коротких и высоких передач. Подачи в зоны. Обучение одиночному блокированию. Учебная игра. Норматив: дев – отжимание, юн – пресс.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7</w:t>
            </w:r>
          </w:p>
        </w:tc>
        <w:tc>
          <w:tcPr>
            <w:tcW w:w="8047" w:type="dxa"/>
          </w:tcPr>
          <w:p w:rsidR="002C307C" w:rsidRPr="002C307C" w:rsidRDefault="002C307C" w:rsidP="002C307C">
            <w:pPr>
              <w:widowControl w:val="0"/>
            </w:pPr>
            <w:r w:rsidRPr="002C307C">
              <w:rPr>
                <w:sz w:val="22"/>
                <w:szCs w:val="22"/>
              </w:rPr>
              <w:t>В.Б. ОРУ Закрепление и совершенствование одиночного блокирования. Учебная игра.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8</w:t>
            </w:r>
          </w:p>
        </w:tc>
        <w:tc>
          <w:tcPr>
            <w:tcW w:w="8047" w:type="dxa"/>
          </w:tcPr>
          <w:p w:rsidR="002C307C" w:rsidRPr="002C307C" w:rsidRDefault="002C307C" w:rsidP="002C307C">
            <w:pPr>
              <w:widowControl w:val="0"/>
            </w:pPr>
            <w:r w:rsidRPr="002C307C">
              <w:rPr>
                <w:sz w:val="22"/>
                <w:szCs w:val="22"/>
              </w:rPr>
              <w:t>В.Б. ОРУ Совершенствование одиночного блокирования нападающего удара с высокой передачи из зоны 4. Учебная игра.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9</w:t>
            </w:r>
          </w:p>
        </w:tc>
        <w:tc>
          <w:tcPr>
            <w:tcW w:w="8047" w:type="dxa"/>
          </w:tcPr>
          <w:p w:rsidR="002C307C" w:rsidRPr="002C307C" w:rsidRDefault="002C307C" w:rsidP="002C307C">
            <w:pPr>
              <w:widowControl w:val="0"/>
            </w:pPr>
            <w:r w:rsidRPr="002C307C">
              <w:rPr>
                <w:sz w:val="22"/>
                <w:szCs w:val="22"/>
              </w:rPr>
              <w:t>В.Б. ОРУ Совершенствование передач мяча на месте и в движении в парах. Учебная игра.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10</w:t>
            </w:r>
          </w:p>
        </w:tc>
        <w:tc>
          <w:tcPr>
            <w:tcW w:w="8047" w:type="dxa"/>
          </w:tcPr>
          <w:p w:rsidR="002C307C" w:rsidRPr="002C307C" w:rsidRDefault="002C307C" w:rsidP="002C307C">
            <w:pPr>
              <w:widowControl w:val="0"/>
            </w:pPr>
            <w:r w:rsidRPr="002C307C">
              <w:rPr>
                <w:sz w:val="22"/>
                <w:szCs w:val="22"/>
              </w:rPr>
              <w:t>В.Б. ОРУ Норматив: передача мяча сверху и снизу над собой на месте. Учебная игра с заданиями.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11</w:t>
            </w:r>
          </w:p>
        </w:tc>
        <w:tc>
          <w:tcPr>
            <w:tcW w:w="8047" w:type="dxa"/>
          </w:tcPr>
          <w:p w:rsidR="002C307C" w:rsidRPr="002C307C" w:rsidRDefault="002C307C" w:rsidP="002C307C">
            <w:pPr>
              <w:widowControl w:val="0"/>
            </w:pPr>
            <w:proofErr w:type="gramStart"/>
            <w:r w:rsidRPr="002C307C">
              <w:rPr>
                <w:sz w:val="22"/>
                <w:szCs w:val="22"/>
              </w:rPr>
              <w:t>Б</w:t>
            </w:r>
            <w:proofErr w:type="gramEnd"/>
            <w:r w:rsidRPr="002C307C">
              <w:rPr>
                <w:sz w:val="22"/>
                <w:szCs w:val="22"/>
              </w:rPr>
              <w:t>/Б. ОРУ, Организация и проведение учебно-тренировочных занятий, профилактика травматизма в баскетболе.. Передача мяча на месте и в движении. Учебная игра.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12</w:t>
            </w:r>
          </w:p>
        </w:tc>
        <w:tc>
          <w:tcPr>
            <w:tcW w:w="8047" w:type="dxa"/>
          </w:tcPr>
          <w:p w:rsidR="002C307C" w:rsidRPr="002C307C" w:rsidRDefault="002C307C" w:rsidP="002C307C">
            <w:pPr>
              <w:widowControl w:val="0"/>
            </w:pPr>
            <w:proofErr w:type="gramStart"/>
            <w:r w:rsidRPr="002C307C">
              <w:rPr>
                <w:sz w:val="22"/>
                <w:szCs w:val="22"/>
              </w:rPr>
              <w:t>Б</w:t>
            </w:r>
            <w:proofErr w:type="gramEnd"/>
            <w:r w:rsidRPr="002C307C">
              <w:rPr>
                <w:sz w:val="22"/>
                <w:szCs w:val="22"/>
              </w:rPr>
              <w:t>/Б. ОРУ, Техника ловли мяча. Защитная стойка игрока и техника передвижения в ней.  Броски мяча в корзину. Учебная игра.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13</w:t>
            </w:r>
          </w:p>
        </w:tc>
        <w:tc>
          <w:tcPr>
            <w:tcW w:w="8047" w:type="dxa"/>
          </w:tcPr>
          <w:p w:rsidR="002C307C" w:rsidRPr="002C307C" w:rsidRDefault="002C307C" w:rsidP="002C307C">
            <w:pPr>
              <w:widowControl w:val="0"/>
            </w:pPr>
            <w:proofErr w:type="gramStart"/>
            <w:r w:rsidRPr="002C307C">
              <w:rPr>
                <w:sz w:val="22"/>
                <w:szCs w:val="22"/>
              </w:rPr>
              <w:t>Б</w:t>
            </w:r>
            <w:proofErr w:type="gramEnd"/>
            <w:r w:rsidRPr="002C307C">
              <w:rPr>
                <w:sz w:val="22"/>
                <w:szCs w:val="22"/>
              </w:rPr>
              <w:t>/Б. ОРУ, Техника игры в нападении. Индивидуальная игра в защите. Учебная игра.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14</w:t>
            </w:r>
          </w:p>
        </w:tc>
        <w:tc>
          <w:tcPr>
            <w:tcW w:w="8047" w:type="dxa"/>
          </w:tcPr>
          <w:p w:rsidR="002C307C" w:rsidRPr="002C307C" w:rsidRDefault="002C307C" w:rsidP="002C307C">
            <w:pPr>
              <w:widowControl w:val="0"/>
            </w:pPr>
            <w:proofErr w:type="gramStart"/>
            <w:r w:rsidRPr="002C307C">
              <w:rPr>
                <w:sz w:val="22"/>
                <w:szCs w:val="22"/>
              </w:rPr>
              <w:t>Б</w:t>
            </w:r>
            <w:proofErr w:type="gramEnd"/>
            <w:r w:rsidRPr="002C307C">
              <w:rPr>
                <w:sz w:val="22"/>
                <w:szCs w:val="22"/>
              </w:rPr>
              <w:t>/Б. ОРУ, Наведение защитника и выход для получения мяча. Командные действия в защите. Броски в корзину с противодействием защитника. Учебная игра.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15</w:t>
            </w:r>
          </w:p>
        </w:tc>
        <w:tc>
          <w:tcPr>
            <w:tcW w:w="8047" w:type="dxa"/>
          </w:tcPr>
          <w:p w:rsidR="002C307C" w:rsidRPr="002C307C" w:rsidRDefault="002C307C" w:rsidP="002C307C">
            <w:pPr>
              <w:widowControl w:val="0"/>
            </w:pPr>
            <w:r w:rsidRPr="002C307C">
              <w:rPr>
                <w:sz w:val="22"/>
                <w:szCs w:val="22"/>
              </w:rPr>
              <w:t>Б.Б. ОРУ Заслоны. Взаимодействие с заслоном «восьмерка». Штрафной бросок. Учебная игра.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16</w:t>
            </w:r>
          </w:p>
        </w:tc>
        <w:tc>
          <w:tcPr>
            <w:tcW w:w="8047" w:type="dxa"/>
          </w:tcPr>
          <w:p w:rsidR="002C307C" w:rsidRPr="002C307C" w:rsidRDefault="002C307C" w:rsidP="002C307C">
            <w:pPr>
              <w:widowControl w:val="0"/>
            </w:pPr>
            <w:r w:rsidRPr="002C307C">
              <w:rPr>
                <w:sz w:val="22"/>
                <w:szCs w:val="22"/>
              </w:rPr>
              <w:t>Б.Б.  Прием контрольных нормативов: скоростное ведение мяча, передача мяча в парах, штрафной бросок. Учебная игра.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17</w:t>
            </w:r>
          </w:p>
        </w:tc>
        <w:tc>
          <w:tcPr>
            <w:tcW w:w="8047" w:type="dxa"/>
          </w:tcPr>
          <w:p w:rsidR="002C307C" w:rsidRPr="002C307C" w:rsidRDefault="002C307C" w:rsidP="002C307C">
            <w:pPr>
              <w:widowControl w:val="0"/>
            </w:pPr>
            <w:r w:rsidRPr="002C307C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Учебная игра.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</w:tr>
      <w:tr w:rsidR="002C307C" w:rsidRPr="002C307C" w:rsidTr="002C307C">
        <w:trPr>
          <w:trHeight w:val="20"/>
          <w:jc w:val="center"/>
        </w:trPr>
        <w:tc>
          <w:tcPr>
            <w:tcW w:w="850" w:type="dxa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18</w:t>
            </w:r>
          </w:p>
        </w:tc>
        <w:tc>
          <w:tcPr>
            <w:tcW w:w="8047" w:type="dxa"/>
          </w:tcPr>
          <w:p w:rsidR="002C307C" w:rsidRPr="002C307C" w:rsidRDefault="002C307C" w:rsidP="002C307C">
            <w:pPr>
              <w:widowControl w:val="0"/>
            </w:pPr>
            <w:r w:rsidRPr="002C307C">
              <w:rPr>
                <w:sz w:val="22"/>
                <w:szCs w:val="22"/>
              </w:rPr>
              <w:t>Л/А. ОРУ. Совершенствование техники прыжков в длину с разбега. Упражнения для развития прыгучести. Норматив: дев – пресс, юн – подтягивание.</w:t>
            </w:r>
          </w:p>
        </w:tc>
        <w:tc>
          <w:tcPr>
            <w:tcW w:w="957" w:type="dxa"/>
            <w:vAlign w:val="center"/>
          </w:tcPr>
          <w:p w:rsidR="002C307C" w:rsidRPr="002C307C" w:rsidRDefault="002C307C" w:rsidP="002C307C">
            <w:pPr>
              <w:widowControl w:val="0"/>
              <w:jc w:val="center"/>
            </w:pPr>
            <w:r w:rsidRPr="002C307C">
              <w:rPr>
                <w:sz w:val="22"/>
                <w:szCs w:val="22"/>
              </w:rPr>
              <w:t>2</w:t>
            </w:r>
          </w:p>
        </w:tc>
      </w:tr>
    </w:tbl>
    <w:p w:rsidR="002C307C" w:rsidRPr="002C307C" w:rsidRDefault="002C307C" w:rsidP="002C307C">
      <w:pPr>
        <w:widowControl w:val="0"/>
        <w:jc w:val="right"/>
      </w:pPr>
      <w:r w:rsidRPr="002C307C">
        <w:t>Всего 36 час.</w:t>
      </w:r>
    </w:p>
    <w:p w:rsidR="000E4FF7" w:rsidRPr="00560998" w:rsidRDefault="000E4FF7" w:rsidP="000E4FF7">
      <w:pPr>
        <w:widowControl w:val="0"/>
        <w:jc w:val="right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7"/>
        <w:gridCol w:w="8085"/>
        <w:gridCol w:w="922"/>
      </w:tblGrid>
      <w:tr w:rsidR="000E4FF7" w:rsidRPr="00E750B9" w:rsidTr="002C307C">
        <w:trPr>
          <w:trHeight w:val="20"/>
          <w:jc w:val="center"/>
        </w:trPr>
        <w:tc>
          <w:tcPr>
            <w:tcW w:w="9854" w:type="dxa"/>
            <w:gridSpan w:val="3"/>
          </w:tcPr>
          <w:p w:rsidR="000E4FF7" w:rsidRPr="00E750B9" w:rsidRDefault="000E4FF7" w:rsidP="002C307C">
            <w:pPr>
              <w:widowControl w:val="0"/>
              <w:jc w:val="center"/>
              <w:rPr>
                <w:b/>
              </w:rPr>
            </w:pPr>
            <w:r w:rsidRPr="00E750B9">
              <w:rPr>
                <w:b/>
                <w:sz w:val="22"/>
                <w:szCs w:val="22"/>
              </w:rPr>
              <w:t>2 курс  3 семестр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№ раздела</w:t>
            </w:r>
          </w:p>
        </w:tc>
        <w:tc>
          <w:tcPr>
            <w:tcW w:w="8085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Содержание курса лекционных, методико-практических, контрольных и практических занятий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Количество часов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1.</w:t>
            </w:r>
          </w:p>
        </w:tc>
        <w:tc>
          <w:tcPr>
            <w:tcW w:w="8085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Обучение общеразвивающим упражнениям. Практический норматив: кросс: юн –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E750B9">
                <w:rPr>
                  <w:sz w:val="22"/>
                  <w:szCs w:val="22"/>
                </w:rPr>
                <w:t>3 км</w:t>
              </w:r>
            </w:smartTag>
            <w:proofErr w:type="gramStart"/>
            <w:r w:rsidRPr="00E750B9">
              <w:rPr>
                <w:sz w:val="22"/>
                <w:szCs w:val="22"/>
              </w:rPr>
              <w:t xml:space="preserve">., </w:t>
            </w:r>
            <w:proofErr w:type="gramEnd"/>
            <w:r w:rsidRPr="00E750B9">
              <w:rPr>
                <w:sz w:val="22"/>
                <w:szCs w:val="22"/>
              </w:rPr>
              <w:t xml:space="preserve">дев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E750B9">
                <w:rPr>
                  <w:sz w:val="22"/>
                  <w:szCs w:val="22"/>
                </w:rPr>
                <w:t>2 км</w:t>
              </w:r>
            </w:smartTag>
            <w:r w:rsidRPr="00E750B9">
              <w:rPr>
                <w:sz w:val="22"/>
                <w:szCs w:val="22"/>
              </w:rPr>
              <w:t>. Теория – рассказ о сильнейших бегунах на средние и длинные дистанции.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  <w:tc>
          <w:tcPr>
            <w:tcW w:w="8085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Изучение техники кроссового бега. Обучение упражнениям на развитие подвижности в суставах. Пересдача и </w:t>
            </w:r>
            <w:proofErr w:type="spellStart"/>
            <w:r w:rsidRPr="00E750B9">
              <w:rPr>
                <w:sz w:val="22"/>
                <w:szCs w:val="22"/>
              </w:rPr>
              <w:t>досдача</w:t>
            </w:r>
            <w:proofErr w:type="spellEnd"/>
            <w:r w:rsidRPr="00E750B9">
              <w:rPr>
                <w:sz w:val="22"/>
                <w:szCs w:val="22"/>
              </w:rPr>
              <w:t xml:space="preserve"> нормативов.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3</w:t>
            </w:r>
          </w:p>
        </w:tc>
        <w:tc>
          <w:tcPr>
            <w:tcW w:w="8085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Л/А. ОРУ. Совершенствование техники бега на кроссовые дистанции. Упражнения на развитие общей выносливости. Норматив: бег юн – 1000м, дев 500м.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4</w:t>
            </w:r>
          </w:p>
        </w:tc>
        <w:tc>
          <w:tcPr>
            <w:tcW w:w="8085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Л/А. ОРУ. Совершенствование техники бега на короткие дистанции. Упражнения на развитие быстроты.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5</w:t>
            </w:r>
          </w:p>
        </w:tc>
        <w:tc>
          <w:tcPr>
            <w:tcW w:w="8085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Л/А. ОРУ. Совершенствование техники низкого старта. Упражнения на развитие силы.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6</w:t>
            </w:r>
          </w:p>
        </w:tc>
        <w:tc>
          <w:tcPr>
            <w:tcW w:w="8085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Совершенствование перехода от стартового разбега к бегу по дистанции. Упражнения на развитие скоростной способности. Норматив: 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E750B9">
                <w:rPr>
                  <w:sz w:val="22"/>
                  <w:szCs w:val="22"/>
                </w:rPr>
                <w:t>100 м</w:t>
              </w:r>
            </w:smartTag>
            <w:r w:rsidRPr="00E750B9">
              <w:rPr>
                <w:sz w:val="22"/>
                <w:szCs w:val="22"/>
              </w:rPr>
              <w:t>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7</w:t>
            </w:r>
          </w:p>
        </w:tc>
        <w:tc>
          <w:tcPr>
            <w:tcW w:w="8085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Л/А. Прием контрольных нормативов по л/а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8</w:t>
            </w:r>
          </w:p>
        </w:tc>
        <w:tc>
          <w:tcPr>
            <w:tcW w:w="8085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нижних подач  Зачет: нижние подачи. Учебная игра. Норматив: челночный бег.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9</w:t>
            </w:r>
          </w:p>
        </w:tc>
        <w:tc>
          <w:tcPr>
            <w:tcW w:w="8085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Б/Б. ОРУ, Рывки на короткие дистанции от 5 до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E750B9">
                <w:rPr>
                  <w:sz w:val="22"/>
                  <w:szCs w:val="22"/>
                </w:rPr>
                <w:t>20 м</w:t>
              </w:r>
            </w:smartTag>
            <w:r w:rsidRPr="00E750B9">
              <w:rPr>
                <w:sz w:val="22"/>
                <w:szCs w:val="22"/>
              </w:rPr>
              <w:t xml:space="preserve">. Розыгрыш спорного </w:t>
            </w:r>
            <w:proofErr w:type="spellStart"/>
            <w:r w:rsidRPr="00E750B9">
              <w:rPr>
                <w:sz w:val="22"/>
                <w:szCs w:val="22"/>
              </w:rPr>
              <w:t>мяча</w:t>
            </w:r>
            <w:proofErr w:type="gramStart"/>
            <w:r w:rsidRPr="00E750B9">
              <w:rPr>
                <w:sz w:val="22"/>
                <w:szCs w:val="22"/>
              </w:rPr>
              <w:t>.У</w:t>
            </w:r>
            <w:proofErr w:type="gramEnd"/>
            <w:r w:rsidRPr="00E750B9">
              <w:rPr>
                <w:sz w:val="22"/>
                <w:szCs w:val="22"/>
              </w:rPr>
              <w:t>чебная</w:t>
            </w:r>
            <w:proofErr w:type="spellEnd"/>
            <w:r w:rsidRPr="00E750B9">
              <w:rPr>
                <w:sz w:val="22"/>
                <w:szCs w:val="22"/>
              </w:rPr>
              <w:t xml:space="preserve"> игра.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10</w:t>
            </w:r>
          </w:p>
        </w:tc>
        <w:tc>
          <w:tcPr>
            <w:tcW w:w="8085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Повороты на месте после ведения и остановки. Взаимодействие передай мяч и выйди. Учебная игра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11</w:t>
            </w:r>
          </w:p>
        </w:tc>
        <w:tc>
          <w:tcPr>
            <w:tcW w:w="8085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Упражнения в передаче мяча и бросках по кольцу. Эстафеты с ведением мяча. Учебная игра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12</w:t>
            </w:r>
          </w:p>
        </w:tc>
        <w:tc>
          <w:tcPr>
            <w:tcW w:w="8085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Взаимодействие «Передай мячи выйди» в игре 2х2. Ведение мяча с переводом влево или направо на другую руку перед собой. Учебная игра. </w:t>
            </w:r>
          </w:p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Норматив дев – пресс, юн – подтягивание.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13</w:t>
            </w:r>
          </w:p>
        </w:tc>
        <w:tc>
          <w:tcPr>
            <w:tcW w:w="8085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Бросок в кольцо в движении, подвижные игры с передачей мяча. Учебная игра.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14</w:t>
            </w:r>
          </w:p>
        </w:tc>
        <w:tc>
          <w:tcPr>
            <w:tcW w:w="8085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Противодействие передачам мяча в </w:t>
            </w:r>
            <w:proofErr w:type="spellStart"/>
            <w:r w:rsidRPr="00E750B9">
              <w:rPr>
                <w:sz w:val="22"/>
                <w:szCs w:val="22"/>
              </w:rPr>
              <w:t>бб</w:t>
            </w:r>
            <w:proofErr w:type="spellEnd"/>
            <w:r w:rsidRPr="00E750B9">
              <w:rPr>
                <w:sz w:val="22"/>
                <w:szCs w:val="22"/>
              </w:rPr>
              <w:t>., постановка заслонов. Учебная игра.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15</w:t>
            </w:r>
          </w:p>
        </w:tc>
        <w:tc>
          <w:tcPr>
            <w:tcW w:w="8085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 Ведение мяча. Обучение быстрому отрыву, Учебная игра. Норматив - прыжки в длину с места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16</w:t>
            </w:r>
          </w:p>
        </w:tc>
        <w:tc>
          <w:tcPr>
            <w:tcW w:w="8085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Упражнения для совершенствования бросков мяча в корзину и передач. Ведения мяча с противодействием защитника. Учебная игра. Норматив: пресс – дев</w:t>
            </w:r>
            <w:proofErr w:type="gramStart"/>
            <w:r w:rsidRPr="00E750B9">
              <w:rPr>
                <w:sz w:val="22"/>
                <w:szCs w:val="22"/>
              </w:rPr>
              <w:t xml:space="preserve">., </w:t>
            </w:r>
            <w:proofErr w:type="gramEnd"/>
            <w:r w:rsidRPr="00E750B9">
              <w:rPr>
                <w:sz w:val="22"/>
                <w:szCs w:val="22"/>
              </w:rPr>
              <w:t>подтягивание – юн.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17</w:t>
            </w:r>
          </w:p>
        </w:tc>
        <w:tc>
          <w:tcPr>
            <w:tcW w:w="8085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Прием контрольных нормативов по баскетболу. Учебная игра.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trHeight w:val="20"/>
          <w:jc w:val="center"/>
        </w:trPr>
        <w:tc>
          <w:tcPr>
            <w:tcW w:w="84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18</w:t>
            </w:r>
          </w:p>
        </w:tc>
        <w:tc>
          <w:tcPr>
            <w:tcW w:w="8085" w:type="dxa"/>
          </w:tcPr>
          <w:p w:rsidR="000E4FF7" w:rsidRPr="00E750B9" w:rsidRDefault="000E4FF7" w:rsidP="002C307C">
            <w:pPr>
              <w:widowControl w:val="0"/>
            </w:pPr>
            <w:r>
              <w:rPr>
                <w:sz w:val="22"/>
                <w:szCs w:val="22"/>
              </w:rPr>
              <w:t xml:space="preserve">Н/Т. </w:t>
            </w:r>
            <w:r w:rsidRPr="00E750B9">
              <w:rPr>
                <w:sz w:val="22"/>
                <w:szCs w:val="22"/>
              </w:rPr>
              <w:t xml:space="preserve">ОРУ. Обучение общеразвивающим подготовительным упражнениям с различными предметами. </w:t>
            </w:r>
            <w:r>
              <w:rPr>
                <w:sz w:val="22"/>
                <w:szCs w:val="22"/>
              </w:rPr>
              <w:t>Игра в настольный теннис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</w:tbl>
    <w:p w:rsidR="000E4FF7" w:rsidRPr="00560998" w:rsidRDefault="002C307C" w:rsidP="000E4FF7">
      <w:pPr>
        <w:widowControl w:val="0"/>
        <w:jc w:val="right"/>
      </w:pPr>
      <w:r>
        <w:t>Всего 36 часов</w:t>
      </w:r>
    </w:p>
    <w:p w:rsidR="000E4FF7" w:rsidRPr="00560998" w:rsidRDefault="000E4FF7" w:rsidP="000E4FF7">
      <w:pPr>
        <w:widowControl w:val="0"/>
        <w:jc w:val="center"/>
        <w:rPr>
          <w:b/>
        </w:rPr>
      </w:pPr>
      <w:r w:rsidRPr="00560998">
        <w:rPr>
          <w:b/>
        </w:rPr>
        <w:t>2 курс 4 семестр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6"/>
        <w:gridCol w:w="8086"/>
        <w:gridCol w:w="922"/>
      </w:tblGrid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0E4FF7" w:rsidP="0056079F">
            <w:pPr>
              <w:jc w:val="center"/>
            </w:pPr>
            <w:r w:rsidRPr="0056079F">
              <w:t>№ раздела</w:t>
            </w:r>
          </w:p>
        </w:tc>
        <w:tc>
          <w:tcPr>
            <w:tcW w:w="8086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Содержание курса лекционных, методико-практических, контрольных и практических занятий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Количество часов</w:t>
            </w:r>
          </w:p>
        </w:tc>
      </w:tr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0E4FF7" w:rsidP="0056079F">
            <w:pPr>
              <w:jc w:val="center"/>
            </w:pPr>
            <w:r w:rsidRPr="0056079F">
              <w:t>1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лыжных ходов. Одновременный </w:t>
            </w:r>
            <w:proofErr w:type="spellStart"/>
            <w:r w:rsidRPr="00E750B9">
              <w:rPr>
                <w:sz w:val="22"/>
                <w:szCs w:val="22"/>
              </w:rPr>
              <w:t>двухшажный</w:t>
            </w:r>
            <w:proofErr w:type="spellEnd"/>
            <w:r w:rsidRPr="00E750B9">
              <w:rPr>
                <w:sz w:val="22"/>
                <w:szCs w:val="22"/>
              </w:rPr>
              <w:t xml:space="preserve"> ход. Обучение технике торможения «Плуг», «</w:t>
            </w:r>
            <w:proofErr w:type="spellStart"/>
            <w:r w:rsidRPr="00E750B9">
              <w:rPr>
                <w:sz w:val="22"/>
                <w:szCs w:val="22"/>
              </w:rPr>
              <w:t>Полуплуг</w:t>
            </w:r>
            <w:proofErr w:type="spellEnd"/>
            <w:r w:rsidRPr="00E750B9">
              <w:rPr>
                <w:sz w:val="22"/>
                <w:szCs w:val="22"/>
              </w:rPr>
              <w:t>». Прохождение дистанции 5км.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0E4FF7" w:rsidP="0056079F">
            <w:pPr>
              <w:jc w:val="center"/>
            </w:pPr>
            <w:r w:rsidRPr="0056079F">
              <w:t>2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лыжных ходов. Попеременный </w:t>
            </w:r>
            <w:proofErr w:type="spellStart"/>
            <w:r w:rsidRPr="00E750B9">
              <w:rPr>
                <w:sz w:val="22"/>
                <w:szCs w:val="22"/>
              </w:rPr>
              <w:t>двухшажный</w:t>
            </w:r>
            <w:proofErr w:type="spellEnd"/>
            <w:r w:rsidRPr="00E750B9">
              <w:rPr>
                <w:sz w:val="22"/>
                <w:szCs w:val="22"/>
              </w:rPr>
              <w:t xml:space="preserve"> ход. Обучение технике поворотов на спуске «Плуг», «Упор». Прохождение дистанции 5км.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0E4FF7" w:rsidP="0056079F">
            <w:pPr>
              <w:jc w:val="center"/>
            </w:pPr>
            <w:r w:rsidRPr="0056079F">
              <w:t>3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Лыжи. Совершенствование техники изученных классических ходов. Совершенствование техники подъемов и спусков. Прохождение дистанции 5км.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0E4FF7" w:rsidP="0056079F">
            <w:pPr>
              <w:jc w:val="center"/>
            </w:pPr>
            <w:r w:rsidRPr="0056079F">
              <w:t>4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Лыжи. Совершенствование техники изученных классических ходов. Норматив прохождение дистанции 5км – юн</w:t>
            </w:r>
            <w:proofErr w:type="gramStart"/>
            <w:r w:rsidRPr="00E750B9">
              <w:rPr>
                <w:sz w:val="22"/>
                <w:szCs w:val="22"/>
              </w:rPr>
              <w:t xml:space="preserve">., </w:t>
            </w:r>
            <w:proofErr w:type="gramEnd"/>
            <w:smartTag w:uri="urn:schemas-microsoft-com:office:smarttags" w:element="metricconverter">
              <w:smartTagPr>
                <w:attr w:name="ProductID" w:val="3 км"/>
              </w:smartTagPr>
              <w:r w:rsidRPr="00E750B9">
                <w:rPr>
                  <w:sz w:val="22"/>
                  <w:szCs w:val="22"/>
                </w:rPr>
                <w:t>3 км</w:t>
              </w:r>
            </w:smartTag>
            <w:r w:rsidRPr="00E750B9">
              <w:rPr>
                <w:sz w:val="22"/>
                <w:szCs w:val="22"/>
              </w:rPr>
              <w:t xml:space="preserve"> – дев.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0E4FF7" w:rsidP="0056079F">
            <w:pPr>
              <w:jc w:val="center"/>
            </w:pPr>
            <w:r w:rsidRPr="0056079F">
              <w:t>5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нападающего удара в игре. Совершенствование подач. Учебная игра. Норматив: КСУ.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0E4FF7" w:rsidP="0056079F">
            <w:pPr>
              <w:jc w:val="center"/>
            </w:pPr>
            <w:r w:rsidRPr="0056079F">
              <w:t>6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нападающего удара с коротких и высоких передач. Подачи в зоны. Обучение одиночному блокированию. Учебная игра. Норматив: дев – отжимание, юн – пресс.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0E4FF7" w:rsidP="0056079F">
            <w:pPr>
              <w:jc w:val="center"/>
            </w:pPr>
            <w:r w:rsidRPr="0056079F">
              <w:t>7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В.Б. ОРУ Закрепление и совершенствование одиночного блокирования. Учебная игра.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0E4FF7" w:rsidP="0056079F">
            <w:pPr>
              <w:jc w:val="center"/>
            </w:pPr>
            <w:r w:rsidRPr="0056079F">
              <w:t>8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одиночного блокирования нападающего удара с высокой передачи из зоны 4. Учебная игра.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0E4FF7" w:rsidP="0056079F">
            <w:pPr>
              <w:jc w:val="center"/>
            </w:pPr>
            <w:r w:rsidRPr="0056079F">
              <w:t>9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передач мяча на месте и в движении в парах. Учебная игра.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0E4FF7" w:rsidP="0056079F">
            <w:pPr>
              <w:jc w:val="center"/>
            </w:pPr>
            <w:r w:rsidRPr="0056079F">
              <w:t>10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передача мяча сверху и снизу над собой на месте. Учебная игра с заданиями.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0E4FF7" w:rsidP="0056079F">
            <w:pPr>
              <w:jc w:val="center"/>
            </w:pPr>
            <w:r w:rsidRPr="0056079F">
              <w:t>11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Организация и проведение учебно-тренировочных занятий, профилактика травматизма в баскетболе.. Передача мяча на месте и в движении. Учебная игра.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0E4FF7" w:rsidP="0056079F">
            <w:pPr>
              <w:jc w:val="center"/>
            </w:pPr>
            <w:r w:rsidRPr="0056079F">
              <w:t>12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Техника ловли мяча. Защитная стойка игрока и техника передвижения в ней.  Броски мяча в корзину. Учебная игра.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0E4FF7" w:rsidP="0056079F">
            <w:pPr>
              <w:jc w:val="center"/>
            </w:pPr>
            <w:r w:rsidRPr="0056079F">
              <w:t>13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Техника игры в нападении. Индивидуальная игра в защите. Учебная игра.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0E4FF7" w:rsidP="0056079F">
            <w:pPr>
              <w:jc w:val="center"/>
            </w:pPr>
            <w:r w:rsidRPr="0056079F">
              <w:t>14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Наведение защитника и выход для получения мяча. Командные действия в защите. Броски в корзину с противодействием защитника. Учебная игра.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0E4FF7" w:rsidP="0056079F">
            <w:pPr>
              <w:jc w:val="center"/>
            </w:pPr>
            <w:r w:rsidRPr="0056079F">
              <w:t>15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Б.Б. ОРУ Заслоны. Взаимодействие с заслоном «восьмерка». Штрафной бросок. Учебная игра.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0E4FF7" w:rsidP="0056079F">
            <w:pPr>
              <w:jc w:val="center"/>
            </w:pPr>
            <w:r w:rsidRPr="0056079F">
              <w:t>16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Б.Б.  Прием контрольных нормативов: скоростное ведение мяча, передача мяча в парах, штрафной бросок. Учебная игра.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  <w:bookmarkStart w:id="4" w:name="_GoBack"/>
        <w:bookmarkEnd w:id="4"/>
      </w:tr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0E4FF7" w:rsidP="0056079F">
            <w:pPr>
              <w:jc w:val="center"/>
            </w:pPr>
            <w:r w:rsidRPr="0056079F">
              <w:t>17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Учебная игра.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0E4FF7" w:rsidRPr="0056079F" w:rsidRDefault="0056079F" w:rsidP="0056079F">
            <w:pPr>
              <w:jc w:val="center"/>
            </w:pPr>
            <w:r w:rsidRPr="0056079F">
              <w:t>18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Л/А. ОРУ. Совершенствование техники прыжков в длину с разбега. Упражнения для развития прыгучести. Норматив: дев – пресс, юн – подтягивание.</w:t>
            </w:r>
          </w:p>
        </w:tc>
        <w:tc>
          <w:tcPr>
            <w:tcW w:w="922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56079F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56079F" w:rsidRPr="0056079F" w:rsidRDefault="0056079F" w:rsidP="0056079F">
            <w:pPr>
              <w:jc w:val="center"/>
            </w:pPr>
            <w:r w:rsidRPr="0056079F">
              <w:t>19</w:t>
            </w:r>
          </w:p>
        </w:tc>
        <w:tc>
          <w:tcPr>
            <w:tcW w:w="8086" w:type="dxa"/>
          </w:tcPr>
          <w:p w:rsidR="0056079F" w:rsidRPr="00E750B9" w:rsidRDefault="0056079F" w:rsidP="008B2656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Передача мяча в движении. Броски в кольцо в движении. Ведение мяча с переводом влево или направо на другую руку перед собой.</w:t>
            </w:r>
          </w:p>
        </w:tc>
        <w:tc>
          <w:tcPr>
            <w:tcW w:w="922" w:type="dxa"/>
            <w:vAlign w:val="center"/>
          </w:tcPr>
          <w:p w:rsidR="0056079F" w:rsidRPr="00E750B9" w:rsidRDefault="0056079F" w:rsidP="008B2656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56079F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56079F" w:rsidRPr="0056079F" w:rsidRDefault="0056079F" w:rsidP="0056079F">
            <w:pPr>
              <w:jc w:val="center"/>
            </w:pPr>
            <w:r w:rsidRPr="0056079F">
              <w:t>20</w:t>
            </w:r>
          </w:p>
        </w:tc>
        <w:tc>
          <w:tcPr>
            <w:tcW w:w="8086" w:type="dxa"/>
          </w:tcPr>
          <w:p w:rsidR="0056079F" w:rsidRPr="00E750B9" w:rsidRDefault="0056079F" w:rsidP="008B2656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Опека </w:t>
            </w:r>
            <w:proofErr w:type="spellStart"/>
            <w:r w:rsidRPr="00E750B9">
              <w:rPr>
                <w:sz w:val="22"/>
                <w:szCs w:val="22"/>
              </w:rPr>
              <w:t>дриблера</w:t>
            </w:r>
            <w:proofErr w:type="spellEnd"/>
            <w:r w:rsidRPr="00E750B9">
              <w:rPr>
                <w:sz w:val="22"/>
                <w:szCs w:val="22"/>
              </w:rPr>
              <w:t xml:space="preserve"> защитником. Командная и личная защита. Способы противодействия броскам в кольцо.</w:t>
            </w:r>
          </w:p>
        </w:tc>
        <w:tc>
          <w:tcPr>
            <w:tcW w:w="922" w:type="dxa"/>
            <w:vAlign w:val="center"/>
          </w:tcPr>
          <w:p w:rsidR="0056079F" w:rsidRPr="00E750B9" w:rsidRDefault="0056079F" w:rsidP="008B2656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56079F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56079F" w:rsidRPr="0056079F" w:rsidRDefault="0056079F" w:rsidP="0056079F">
            <w:pPr>
              <w:jc w:val="center"/>
            </w:pPr>
            <w:r w:rsidRPr="0056079F">
              <w:t>21</w:t>
            </w:r>
          </w:p>
        </w:tc>
        <w:tc>
          <w:tcPr>
            <w:tcW w:w="8086" w:type="dxa"/>
          </w:tcPr>
          <w:p w:rsidR="0056079F" w:rsidRPr="00E750B9" w:rsidRDefault="0056079F" w:rsidP="008B2656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Защитная стойка и передвижения. Передача мяча в движении. Командная зонная защита.</w:t>
            </w:r>
          </w:p>
        </w:tc>
        <w:tc>
          <w:tcPr>
            <w:tcW w:w="922" w:type="dxa"/>
            <w:vAlign w:val="center"/>
          </w:tcPr>
          <w:p w:rsidR="0056079F" w:rsidRPr="00E750B9" w:rsidRDefault="0056079F" w:rsidP="008B2656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56079F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56079F" w:rsidRPr="0056079F" w:rsidRDefault="0056079F" w:rsidP="0056079F">
            <w:pPr>
              <w:jc w:val="center"/>
            </w:pPr>
            <w:r w:rsidRPr="0056079F">
              <w:t>22</w:t>
            </w:r>
          </w:p>
        </w:tc>
        <w:tc>
          <w:tcPr>
            <w:tcW w:w="8086" w:type="dxa"/>
          </w:tcPr>
          <w:p w:rsidR="0056079F" w:rsidRPr="00E750B9" w:rsidRDefault="0056079F" w:rsidP="008B2656">
            <w:pPr>
              <w:widowControl w:val="0"/>
            </w:pPr>
            <w:r w:rsidRPr="00E750B9">
              <w:rPr>
                <w:sz w:val="22"/>
                <w:szCs w:val="22"/>
              </w:rPr>
              <w:t>Методико-практические занятия.  Методы оценки уровня здоровья. Методы самоконтроля за функциональным состоянием организма (функциональные пробы).</w:t>
            </w:r>
          </w:p>
        </w:tc>
        <w:tc>
          <w:tcPr>
            <w:tcW w:w="922" w:type="dxa"/>
            <w:vAlign w:val="center"/>
          </w:tcPr>
          <w:p w:rsidR="0056079F" w:rsidRPr="00E750B9" w:rsidRDefault="0056079F" w:rsidP="008B2656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56079F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56079F" w:rsidRPr="0056079F" w:rsidRDefault="0056079F" w:rsidP="0056079F">
            <w:pPr>
              <w:jc w:val="center"/>
            </w:pPr>
            <w:r w:rsidRPr="0056079F">
              <w:t>23</w:t>
            </w:r>
          </w:p>
        </w:tc>
        <w:tc>
          <w:tcPr>
            <w:tcW w:w="8086" w:type="dxa"/>
          </w:tcPr>
          <w:p w:rsidR="0056079F" w:rsidRPr="00E750B9" w:rsidRDefault="0056079F" w:rsidP="008B2656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В/Б. ОРУ. Стойки, перемещения, финты. Обучение передачи мяча двумя руками сверху. Правила </w:t>
            </w:r>
            <w:proofErr w:type="spellStart"/>
            <w:r w:rsidRPr="00E750B9">
              <w:rPr>
                <w:sz w:val="22"/>
                <w:szCs w:val="22"/>
              </w:rPr>
              <w:t>соревнований</w:t>
            </w:r>
            <w:proofErr w:type="gramStart"/>
            <w:r w:rsidRPr="00E750B9">
              <w:rPr>
                <w:sz w:val="22"/>
                <w:szCs w:val="22"/>
              </w:rPr>
              <w:t>.н</w:t>
            </w:r>
            <w:proofErr w:type="gramEnd"/>
            <w:r w:rsidRPr="00E750B9">
              <w:rPr>
                <w:sz w:val="22"/>
                <w:szCs w:val="22"/>
              </w:rPr>
              <w:t>орматив</w:t>
            </w:r>
            <w:proofErr w:type="spellEnd"/>
            <w:r w:rsidRPr="00E750B9">
              <w:rPr>
                <w:sz w:val="22"/>
                <w:szCs w:val="22"/>
              </w:rPr>
              <w:t>: челночный бег.</w:t>
            </w:r>
          </w:p>
        </w:tc>
        <w:tc>
          <w:tcPr>
            <w:tcW w:w="922" w:type="dxa"/>
            <w:vAlign w:val="center"/>
          </w:tcPr>
          <w:p w:rsidR="0056079F" w:rsidRPr="00E750B9" w:rsidRDefault="0056079F" w:rsidP="008B2656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56079F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56079F" w:rsidRPr="0056079F" w:rsidRDefault="0056079F" w:rsidP="0056079F">
            <w:pPr>
              <w:jc w:val="center"/>
            </w:pPr>
            <w:r w:rsidRPr="0056079F">
              <w:t>24</w:t>
            </w:r>
          </w:p>
        </w:tc>
        <w:tc>
          <w:tcPr>
            <w:tcW w:w="8086" w:type="dxa"/>
          </w:tcPr>
          <w:p w:rsidR="0056079F" w:rsidRPr="00E750B9" w:rsidRDefault="0056079F" w:rsidP="008B2656">
            <w:pPr>
              <w:widowControl w:val="0"/>
            </w:pPr>
            <w:r w:rsidRPr="00E750B9">
              <w:rPr>
                <w:sz w:val="22"/>
                <w:szCs w:val="22"/>
              </w:rPr>
              <w:t>В/Б. ОРУ. Закрепление и совершенствование передачи двумя руками сверху. Обучение передачи двумя руками  в различных направлениях Учебная игра.</w:t>
            </w:r>
          </w:p>
        </w:tc>
        <w:tc>
          <w:tcPr>
            <w:tcW w:w="922" w:type="dxa"/>
            <w:vAlign w:val="center"/>
          </w:tcPr>
          <w:p w:rsidR="0056079F" w:rsidRPr="00E750B9" w:rsidRDefault="0056079F" w:rsidP="008B2656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56079F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56079F" w:rsidRPr="0056079F" w:rsidRDefault="0056079F" w:rsidP="0056079F">
            <w:pPr>
              <w:jc w:val="center"/>
            </w:pPr>
            <w:r w:rsidRPr="0056079F">
              <w:t>25</w:t>
            </w:r>
          </w:p>
        </w:tc>
        <w:tc>
          <w:tcPr>
            <w:tcW w:w="8086" w:type="dxa"/>
          </w:tcPr>
          <w:p w:rsidR="0056079F" w:rsidRPr="00E750B9" w:rsidRDefault="0056079F" w:rsidP="008B2656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В/Б. ОРУ. Совершенствование и закрепление передачи двумя руками сверху в различных направлениях. Совершенствование передач мяча сверху в парах и в движении. Правила </w:t>
            </w:r>
            <w:proofErr w:type="spellStart"/>
            <w:r w:rsidRPr="00E750B9">
              <w:rPr>
                <w:sz w:val="22"/>
                <w:szCs w:val="22"/>
              </w:rPr>
              <w:t>соревнований</w:t>
            </w:r>
            <w:proofErr w:type="gramStart"/>
            <w:r w:rsidRPr="00E750B9">
              <w:rPr>
                <w:sz w:val="22"/>
                <w:szCs w:val="22"/>
              </w:rPr>
              <w:t>.н</w:t>
            </w:r>
            <w:proofErr w:type="gramEnd"/>
            <w:r w:rsidRPr="00E750B9">
              <w:rPr>
                <w:sz w:val="22"/>
                <w:szCs w:val="22"/>
              </w:rPr>
              <w:t>орматив</w:t>
            </w:r>
            <w:proofErr w:type="spellEnd"/>
            <w:r w:rsidRPr="00E750B9">
              <w:rPr>
                <w:sz w:val="22"/>
                <w:szCs w:val="22"/>
              </w:rPr>
              <w:t>: дев – КСУ, юн – пресс.</w:t>
            </w:r>
          </w:p>
        </w:tc>
        <w:tc>
          <w:tcPr>
            <w:tcW w:w="922" w:type="dxa"/>
            <w:vAlign w:val="center"/>
          </w:tcPr>
          <w:p w:rsidR="0056079F" w:rsidRPr="00E750B9" w:rsidRDefault="0056079F" w:rsidP="008B2656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56079F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56079F" w:rsidRPr="0056079F" w:rsidRDefault="0056079F" w:rsidP="0056079F">
            <w:pPr>
              <w:jc w:val="center"/>
            </w:pPr>
            <w:r w:rsidRPr="0056079F">
              <w:t>26</w:t>
            </w:r>
          </w:p>
        </w:tc>
        <w:tc>
          <w:tcPr>
            <w:tcW w:w="8086" w:type="dxa"/>
          </w:tcPr>
          <w:p w:rsidR="0056079F" w:rsidRPr="00E750B9" w:rsidRDefault="0056079F" w:rsidP="008B2656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В/Б. ОРУ. Обучение передаче двумя руками </w:t>
            </w:r>
            <w:proofErr w:type="gramStart"/>
            <w:r w:rsidRPr="00E750B9">
              <w:rPr>
                <w:sz w:val="22"/>
                <w:szCs w:val="22"/>
              </w:rPr>
              <w:t>с</w:t>
            </w:r>
            <w:proofErr w:type="gramEnd"/>
            <w:r w:rsidRPr="00E750B9">
              <w:rPr>
                <w:sz w:val="22"/>
                <w:szCs w:val="22"/>
              </w:rPr>
              <w:t xml:space="preserve"> низу. Обучение нижней прямой подаче. Учебная игра. норматив де</w:t>
            </w:r>
            <w:proofErr w:type="gramStart"/>
            <w:r w:rsidRPr="00E750B9">
              <w:rPr>
                <w:sz w:val="22"/>
                <w:szCs w:val="22"/>
              </w:rPr>
              <w:t>в-</w:t>
            </w:r>
            <w:proofErr w:type="gramEnd"/>
            <w:r w:rsidRPr="00E750B9">
              <w:rPr>
                <w:sz w:val="22"/>
                <w:szCs w:val="22"/>
              </w:rPr>
              <w:t xml:space="preserve"> гибкость, юн – отжимание.</w:t>
            </w:r>
          </w:p>
        </w:tc>
        <w:tc>
          <w:tcPr>
            <w:tcW w:w="922" w:type="dxa"/>
            <w:vAlign w:val="center"/>
          </w:tcPr>
          <w:p w:rsidR="0056079F" w:rsidRPr="00E750B9" w:rsidRDefault="0056079F" w:rsidP="008B2656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56079F" w:rsidRPr="00E750B9" w:rsidTr="0056079F">
        <w:trPr>
          <w:trHeight w:val="20"/>
          <w:jc w:val="center"/>
        </w:trPr>
        <w:tc>
          <w:tcPr>
            <w:tcW w:w="846" w:type="dxa"/>
            <w:vAlign w:val="center"/>
          </w:tcPr>
          <w:p w:rsidR="0056079F" w:rsidRPr="0056079F" w:rsidRDefault="0056079F" w:rsidP="0056079F">
            <w:pPr>
              <w:jc w:val="center"/>
            </w:pPr>
            <w:r w:rsidRPr="0056079F">
              <w:t>27</w:t>
            </w:r>
          </w:p>
        </w:tc>
        <w:tc>
          <w:tcPr>
            <w:tcW w:w="8086" w:type="dxa"/>
          </w:tcPr>
          <w:p w:rsidR="0056079F" w:rsidRPr="00E750B9" w:rsidRDefault="0056079F" w:rsidP="008B2656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передач мяча. Совершенствование нижней прямой подачи. Норматив: дев – скакалка, юн – тройной прыжок.</w:t>
            </w:r>
          </w:p>
        </w:tc>
        <w:tc>
          <w:tcPr>
            <w:tcW w:w="922" w:type="dxa"/>
            <w:vAlign w:val="center"/>
          </w:tcPr>
          <w:p w:rsidR="0056079F" w:rsidRPr="00E750B9" w:rsidRDefault="0056079F" w:rsidP="008B2656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</w:tbl>
    <w:p w:rsidR="000E4FF7" w:rsidRPr="00560998" w:rsidRDefault="0056079F" w:rsidP="000E4FF7">
      <w:pPr>
        <w:widowControl w:val="0"/>
        <w:jc w:val="right"/>
      </w:pPr>
      <w:r>
        <w:t>Всего 54</w:t>
      </w:r>
      <w:r w:rsidR="000E4FF7">
        <w:t xml:space="preserve"> час.</w:t>
      </w:r>
    </w:p>
    <w:p w:rsidR="000E4FF7" w:rsidRPr="00560998" w:rsidRDefault="000E4FF7" w:rsidP="000E4FF7">
      <w:pPr>
        <w:widowControl w:val="0"/>
        <w:jc w:val="center"/>
      </w:pPr>
      <w:r w:rsidRPr="00E750B9">
        <w:rPr>
          <w:b/>
          <w:sz w:val="22"/>
          <w:szCs w:val="22"/>
          <w:lang w:val="en-US"/>
        </w:rPr>
        <w:t xml:space="preserve">3 </w:t>
      </w:r>
      <w:r w:rsidRPr="00E750B9">
        <w:rPr>
          <w:b/>
          <w:sz w:val="22"/>
          <w:szCs w:val="22"/>
        </w:rPr>
        <w:t>курс 5 семестр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6"/>
        <w:gridCol w:w="8086"/>
        <w:gridCol w:w="922"/>
      </w:tblGrid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№ раздела</w:t>
            </w:r>
          </w:p>
        </w:tc>
        <w:tc>
          <w:tcPr>
            <w:tcW w:w="7917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Содержание курса лекционных, методико-практических, контрольных и практических занятий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Количество часов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Л.А. ОРУ Совершенствование техники бега на кроссовые дистанции. Развитие общей выносливости организма студента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Л.А. ОРУ Совершенствование техники бега на средние дистанции. Развитие физического качества гибкости.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3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Л.А. ОРУ Совершенствование выполнения техники низкого старта и стартового ускорения. Развитие физического качества быстроты.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4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Л.А. ОРУ Совершенствование выполнения техники низкого старта и стартового ускорения. Развитие физического качества быстроты.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5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Л.А. ОРУ Совершенствование техники прыжка в длину избранным способом. Развитие подвижности в суставах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6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Л.А. ОФП Норматив:  бег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E750B9">
                <w:rPr>
                  <w:sz w:val="22"/>
                  <w:szCs w:val="22"/>
                </w:rPr>
                <w:t>500 м</w:t>
              </w:r>
            </w:smartTag>
            <w:r w:rsidRPr="00E750B9">
              <w:rPr>
                <w:sz w:val="22"/>
                <w:szCs w:val="22"/>
              </w:rPr>
              <w:t xml:space="preserve">. девушки,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E750B9">
                <w:rPr>
                  <w:sz w:val="22"/>
                  <w:szCs w:val="22"/>
                </w:rPr>
                <w:t>1000 м</w:t>
              </w:r>
            </w:smartTag>
            <w:r w:rsidRPr="00E750B9">
              <w:rPr>
                <w:sz w:val="22"/>
                <w:szCs w:val="22"/>
              </w:rPr>
              <w:t>. юноши. Совершенствование физического качества гибкости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7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Л.А. Совершенствование техники бега на короткие дистанции. Общая физическая подготовка. Норматив: 100м. </w:t>
            </w:r>
            <w:proofErr w:type="spellStart"/>
            <w:r w:rsidRPr="00E750B9">
              <w:rPr>
                <w:sz w:val="22"/>
                <w:szCs w:val="22"/>
              </w:rPr>
              <w:t>юн</w:t>
            </w:r>
            <w:proofErr w:type="gramStart"/>
            <w:r w:rsidRPr="00E750B9">
              <w:rPr>
                <w:sz w:val="22"/>
                <w:szCs w:val="22"/>
              </w:rPr>
              <w:t>.и</w:t>
            </w:r>
            <w:proofErr w:type="spellEnd"/>
            <w:proofErr w:type="gramEnd"/>
            <w:r w:rsidRPr="00E750B9">
              <w:rPr>
                <w:sz w:val="22"/>
                <w:szCs w:val="22"/>
              </w:rPr>
              <w:t xml:space="preserve"> дев.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8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Б.Б. ОРУ Заслоны. Взаимодействие с заслоном «восьмерка». Штрафной бросок. Учебная игра.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9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Б.Б. ОРУ Прием контрольных нормативов: скоростное ведение мяча, передача мяча в парах, штрафной бросок. Учебная игра.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10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Учебная игра.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11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Броски мяча одной рукой сверху в движении. Учебная игра.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12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В.Б. ОРУ Закрепление и совершенствование одиночного блокирования. Учебная игра.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13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одиночного блокирования нападающего удара с высокой передачи из зоны 4. Учебная игра.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14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передач мяча на месте и в движении в парах. Учебная игра.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15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передача мяча сверху и снизу над собой на месте. Учебная игра с заданиями.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16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передач мяча на месте и в движении в парах Учебная игра с заданиями.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17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передача мяча сверху и снизу в парах на месте и в движении. Учебная игра.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18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прямая подача сверху. Учебная игра с заданиями..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19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Б.Б.  Прием контрольных нормативов: скоростное ведение мяча, передача мяча в парах, штрафной бросок. Учебная игра.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20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>В.Б. ОРУ Норматив: прямой нападающий удар с высокой передачи из зоны 4. Учебная игра с заданиями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21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>В.Б. ОРУ Совершенствование техники передач. Совершенствование техники  нападающего удара. Учебная игра с заданиями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22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лыжных ходов. Одновременный </w:t>
            </w:r>
            <w:proofErr w:type="spellStart"/>
            <w:r w:rsidRPr="00E750B9">
              <w:rPr>
                <w:sz w:val="22"/>
                <w:szCs w:val="22"/>
              </w:rPr>
              <w:t>двухшажный</w:t>
            </w:r>
            <w:proofErr w:type="spellEnd"/>
            <w:r w:rsidRPr="00E750B9">
              <w:rPr>
                <w:sz w:val="22"/>
                <w:szCs w:val="22"/>
              </w:rPr>
              <w:t xml:space="preserve"> ход. Обучение технике торможения «Плуг», «</w:t>
            </w:r>
            <w:proofErr w:type="spellStart"/>
            <w:r w:rsidRPr="00E750B9">
              <w:rPr>
                <w:sz w:val="22"/>
                <w:szCs w:val="22"/>
              </w:rPr>
              <w:t>Полуплуг</w:t>
            </w:r>
            <w:proofErr w:type="spellEnd"/>
            <w:r w:rsidRPr="00E750B9">
              <w:rPr>
                <w:sz w:val="22"/>
                <w:szCs w:val="22"/>
              </w:rPr>
              <w:t>». Прохождение дистанции 5км.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23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лыжных ходов. Попеременный </w:t>
            </w:r>
            <w:proofErr w:type="spellStart"/>
            <w:r w:rsidRPr="00E750B9">
              <w:rPr>
                <w:sz w:val="22"/>
                <w:szCs w:val="22"/>
              </w:rPr>
              <w:t>двухшажный</w:t>
            </w:r>
            <w:proofErr w:type="spellEnd"/>
            <w:r w:rsidRPr="00E750B9">
              <w:rPr>
                <w:sz w:val="22"/>
                <w:szCs w:val="22"/>
              </w:rPr>
              <w:t xml:space="preserve"> ход. Обучение технике поворотов на спуске «Плуг», «Упор». Прохождение дистанции 5км.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24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Лыжи. Совершенствование техники изученных классических ходов. Совершенствование техники подъемов и спусков. Прохождение дистанции 5км.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25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Лыжи. Совершенствование техники изученных классических ходов. Норматив прохождение дистанции 5км – юн</w:t>
            </w:r>
            <w:proofErr w:type="gramStart"/>
            <w:r w:rsidRPr="00E750B9">
              <w:rPr>
                <w:sz w:val="22"/>
                <w:szCs w:val="22"/>
              </w:rPr>
              <w:t xml:space="preserve">., </w:t>
            </w:r>
            <w:proofErr w:type="gramEnd"/>
            <w:smartTag w:uri="urn:schemas-microsoft-com:office:smarttags" w:element="metricconverter">
              <w:smartTagPr>
                <w:attr w:name="ProductID" w:val="3 км"/>
              </w:smartTagPr>
              <w:r w:rsidRPr="00E750B9">
                <w:rPr>
                  <w:sz w:val="22"/>
                  <w:szCs w:val="22"/>
                </w:rPr>
                <w:t>3 км</w:t>
              </w:r>
            </w:smartTag>
            <w:r w:rsidRPr="00E750B9">
              <w:rPr>
                <w:sz w:val="22"/>
                <w:szCs w:val="22"/>
              </w:rPr>
              <w:t xml:space="preserve"> – дев.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26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попеременного </w:t>
            </w:r>
            <w:proofErr w:type="spellStart"/>
            <w:r w:rsidRPr="00E750B9">
              <w:rPr>
                <w:sz w:val="22"/>
                <w:szCs w:val="22"/>
              </w:rPr>
              <w:t>двухшажного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и одновременного  </w:t>
            </w:r>
            <w:proofErr w:type="spellStart"/>
            <w:r w:rsidRPr="00E750B9">
              <w:rPr>
                <w:sz w:val="22"/>
                <w:szCs w:val="22"/>
              </w:rPr>
              <w:t>одношажного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хода.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E4FF7" w:rsidRPr="00E750B9" w:rsidTr="002C307C">
        <w:trPr>
          <w:jc w:val="center"/>
        </w:trPr>
        <w:tc>
          <w:tcPr>
            <w:tcW w:w="828" w:type="dxa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27</w:t>
            </w:r>
          </w:p>
        </w:tc>
        <w:tc>
          <w:tcPr>
            <w:tcW w:w="7917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Общая физическая подготовка. Прием зачетных нормативов</w:t>
            </w:r>
          </w:p>
        </w:tc>
        <w:tc>
          <w:tcPr>
            <w:tcW w:w="903" w:type="dxa"/>
            <w:vAlign w:val="center"/>
          </w:tcPr>
          <w:p w:rsidR="000E4FF7" w:rsidRPr="00E750B9" w:rsidRDefault="000E4FF7" w:rsidP="002C307C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</w:tbl>
    <w:p w:rsidR="000E4FF7" w:rsidRPr="00560998" w:rsidRDefault="000E4FF7" w:rsidP="000E4FF7">
      <w:pPr>
        <w:widowControl w:val="0"/>
        <w:jc w:val="right"/>
      </w:pPr>
      <w:r w:rsidRPr="00560998">
        <w:t>Всего 54 часа</w:t>
      </w:r>
    </w:p>
    <w:p w:rsidR="000E4FF7" w:rsidRPr="00560998" w:rsidRDefault="000E4FF7" w:rsidP="000E4FF7">
      <w:pPr>
        <w:widowControl w:val="0"/>
        <w:jc w:val="center"/>
      </w:pPr>
      <w:r w:rsidRPr="004C39D2">
        <w:rPr>
          <w:b/>
          <w:sz w:val="22"/>
          <w:szCs w:val="22"/>
        </w:rPr>
        <w:t>3 курс 6 семестр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6"/>
        <w:gridCol w:w="8086"/>
        <w:gridCol w:w="922"/>
      </w:tblGrid>
      <w:tr w:rsidR="000E4FF7" w:rsidRPr="004C39D2" w:rsidTr="002C307C">
        <w:trPr>
          <w:jc w:val="center"/>
        </w:trPr>
        <w:tc>
          <w:tcPr>
            <w:tcW w:w="846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№ раздела</w:t>
            </w:r>
          </w:p>
        </w:tc>
        <w:tc>
          <w:tcPr>
            <w:tcW w:w="8086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Содержание курса лекционных, методико-практических, контрольных и практических занятий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Количество часов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</w:pPr>
            <w:r w:rsidRPr="004C39D2">
              <w:rPr>
                <w:sz w:val="22"/>
                <w:szCs w:val="22"/>
              </w:rPr>
              <w:t>Методико – практические занятия</w:t>
            </w:r>
            <w:r w:rsidRPr="004C39D2">
              <w:rPr>
                <w:b/>
                <w:sz w:val="22"/>
                <w:szCs w:val="22"/>
              </w:rPr>
              <w:t xml:space="preserve">. </w:t>
            </w:r>
            <w:r w:rsidRPr="004C39D2">
              <w:rPr>
                <w:sz w:val="22"/>
                <w:szCs w:val="22"/>
              </w:rPr>
              <w:t xml:space="preserve"> Методики самостоятельного освоения отдельных элементов профессионально-прикладной физической подготовки. Методики эффективных и экономичных способов овладения жизненно важными умениями и навыками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</w:pPr>
            <w:r w:rsidRPr="004C39D2">
              <w:rPr>
                <w:sz w:val="22"/>
                <w:szCs w:val="22"/>
              </w:rPr>
              <w:t>Методико – практические занятия. Методики самостоятельного освоения отдельных элементов профессионально-прикладной физической подготовки. Методики эффективных и экономичных способов овладения жизненно важными умениями и навыками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3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одиночного блокирования нападающего удара с высокой передачи из зоны 4. Учебная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4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передач мяча на месте и в движении в парах. Учебная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5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передача мяча сверху и снизу над собой на месте. Учебная игра с заданиями.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6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передач мяча на месте и в движении в парах Учебная игра с заданиями.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7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передача мяча сверху и снизу в парах на месте и в движении. Учебная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9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Техника игры в нападении. Индивидуальная игра в защите. Учебная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10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</w:pPr>
            <w:r w:rsidRPr="004C39D2">
              <w:rPr>
                <w:sz w:val="22"/>
                <w:szCs w:val="22"/>
              </w:rPr>
              <w:t>В.Б. Обучение приему мяча после подач. Совершенствование техники одиночного блокирования нападающего удара. Учебная игра с заданиями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11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</w:pPr>
            <w:r w:rsidRPr="004C39D2">
              <w:rPr>
                <w:sz w:val="22"/>
                <w:szCs w:val="22"/>
              </w:rPr>
              <w:t>В.Б. ОРУ Обучение групповому блокированию нападающего удара. Учебная игра с заданиями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12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</w:pPr>
            <w:r w:rsidRPr="004C39D2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Совершенствование техники ведения мяча. Учебная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13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Техника ловли мяча. Защитная стойка игрока и техника передвижения в ней.  Броски мяча в корзину. Учебная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14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Техника игры в нападении. Индивидуальная игра в защите. Учебная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15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Наведение защитника и выход для получения мяча. Командные действия в защите. Броски в корзину с противодействием защитника. Учебная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16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Противодействие передачам мяча в </w:t>
            </w:r>
            <w:proofErr w:type="spellStart"/>
            <w:r w:rsidRPr="00E750B9">
              <w:rPr>
                <w:sz w:val="22"/>
                <w:szCs w:val="22"/>
              </w:rPr>
              <w:t>бб</w:t>
            </w:r>
            <w:proofErr w:type="spellEnd"/>
            <w:r w:rsidRPr="00E750B9">
              <w:rPr>
                <w:sz w:val="22"/>
                <w:szCs w:val="22"/>
              </w:rPr>
              <w:t>., постановка заслонов. Учебная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17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 Ведение мяча. Обучение быстрому отрыву, Учебная игра. Норматив - прыжки в длину с места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18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Упражнения для совершенствования бросков мяча в корзину и передач. Ведения мяча с противодействием защитника. Учебная игра. Норматив: пресс – дев</w:t>
            </w:r>
            <w:proofErr w:type="gramStart"/>
            <w:r w:rsidRPr="00E750B9">
              <w:rPr>
                <w:sz w:val="22"/>
                <w:szCs w:val="22"/>
              </w:rPr>
              <w:t xml:space="preserve">., </w:t>
            </w:r>
            <w:proofErr w:type="gramEnd"/>
            <w:r w:rsidRPr="00E750B9">
              <w:rPr>
                <w:sz w:val="22"/>
                <w:szCs w:val="22"/>
              </w:rPr>
              <w:t>подтягивание – юн.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19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Прием контрольных нормативов по баскетболу. Учебная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20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  Прием контрольных нормативов по баскетболу. Учебная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В/Б. ОРУ.  Совершенствование передач двумя руками снизу и сверху на месте и в движении. Совершенствование  нижних подач. Учебная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  <w:jc w:val="both"/>
            </w:pPr>
            <w:r>
              <w:t>Сдача нормативов по</w:t>
            </w:r>
            <w:proofErr w:type="gramStart"/>
            <w:r>
              <w:t xml:space="preserve"> Б</w:t>
            </w:r>
            <w:proofErr w:type="gramEnd"/>
            <w:r>
              <w:t>/Б. Контрольная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</w:pPr>
            <w:r w:rsidRPr="004C39D2">
              <w:rPr>
                <w:sz w:val="22"/>
                <w:szCs w:val="22"/>
              </w:rPr>
              <w:t xml:space="preserve"> Л.А. ОФП. Бег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4C39D2">
                <w:rPr>
                  <w:sz w:val="22"/>
                  <w:szCs w:val="22"/>
                </w:rPr>
                <w:t>500 м</w:t>
              </w:r>
            </w:smartTag>
            <w:r w:rsidRPr="004C39D2">
              <w:rPr>
                <w:sz w:val="22"/>
                <w:szCs w:val="22"/>
              </w:rPr>
              <w:t xml:space="preserve">. девушки,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4C39D2">
                <w:rPr>
                  <w:sz w:val="22"/>
                  <w:szCs w:val="22"/>
                </w:rPr>
                <w:t>1000 м</w:t>
              </w:r>
            </w:smartTag>
            <w:r w:rsidRPr="004C39D2">
              <w:rPr>
                <w:sz w:val="22"/>
                <w:szCs w:val="22"/>
              </w:rPr>
              <w:t>. юноши. Совершенствование физического качества гибкости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  <w:jc w:val="both"/>
            </w:pPr>
            <w:r w:rsidRPr="004C39D2">
              <w:rPr>
                <w:sz w:val="22"/>
                <w:szCs w:val="22"/>
              </w:rPr>
              <w:t xml:space="preserve">Л.А. Норматив 3км – юноши,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4C39D2">
                <w:rPr>
                  <w:sz w:val="22"/>
                  <w:szCs w:val="22"/>
                </w:rPr>
                <w:t>2 км</w:t>
              </w:r>
            </w:smartTag>
            <w:proofErr w:type="gramStart"/>
            <w:r w:rsidRPr="004C39D2">
              <w:rPr>
                <w:sz w:val="22"/>
                <w:szCs w:val="22"/>
              </w:rPr>
              <w:t>.</w:t>
            </w:r>
            <w:proofErr w:type="gramEnd"/>
            <w:r w:rsidRPr="004C39D2">
              <w:rPr>
                <w:sz w:val="22"/>
                <w:szCs w:val="22"/>
              </w:rPr>
              <w:t xml:space="preserve"> – </w:t>
            </w:r>
            <w:proofErr w:type="gramStart"/>
            <w:r w:rsidRPr="004C39D2">
              <w:rPr>
                <w:sz w:val="22"/>
                <w:szCs w:val="22"/>
              </w:rPr>
              <w:t>д</w:t>
            </w:r>
            <w:proofErr w:type="gramEnd"/>
            <w:r w:rsidRPr="004C39D2">
              <w:rPr>
                <w:sz w:val="22"/>
                <w:szCs w:val="22"/>
              </w:rPr>
              <w:t>евушки. Зачетное занятие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  <w:jc w:val="both"/>
            </w:pPr>
            <w:r w:rsidRPr="004C39D2">
              <w:rPr>
                <w:sz w:val="22"/>
                <w:szCs w:val="22"/>
              </w:rPr>
              <w:t xml:space="preserve">Л.А. Совершенствование техники бега на короткие дистанции. Общая физическая подготовка. Норматив: 100м. </w:t>
            </w:r>
            <w:proofErr w:type="spellStart"/>
            <w:r w:rsidRPr="004C39D2">
              <w:rPr>
                <w:sz w:val="22"/>
                <w:szCs w:val="22"/>
              </w:rPr>
              <w:t>юн</w:t>
            </w:r>
            <w:proofErr w:type="gramStart"/>
            <w:r w:rsidRPr="004C39D2">
              <w:rPr>
                <w:sz w:val="22"/>
                <w:szCs w:val="22"/>
              </w:rPr>
              <w:t>.и</w:t>
            </w:r>
            <w:proofErr w:type="spellEnd"/>
            <w:proofErr w:type="gramEnd"/>
            <w:r w:rsidRPr="004C39D2">
              <w:rPr>
                <w:sz w:val="22"/>
                <w:szCs w:val="22"/>
              </w:rPr>
              <w:t xml:space="preserve"> дев.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  <w:jc w:val="both"/>
            </w:pPr>
            <w:r w:rsidRPr="004C39D2">
              <w:rPr>
                <w:sz w:val="22"/>
                <w:szCs w:val="22"/>
              </w:rPr>
              <w:t xml:space="preserve">Л.А. ОФП. Бег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4C39D2">
                <w:rPr>
                  <w:sz w:val="22"/>
                  <w:szCs w:val="22"/>
                </w:rPr>
                <w:t>500 м</w:t>
              </w:r>
            </w:smartTag>
            <w:r w:rsidRPr="004C39D2">
              <w:rPr>
                <w:sz w:val="22"/>
                <w:szCs w:val="22"/>
              </w:rPr>
              <w:t xml:space="preserve">. девушки,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4C39D2">
                <w:rPr>
                  <w:sz w:val="22"/>
                  <w:szCs w:val="22"/>
                </w:rPr>
                <w:t>1000 м</w:t>
              </w:r>
            </w:smartTag>
            <w:r w:rsidRPr="004C39D2">
              <w:rPr>
                <w:sz w:val="22"/>
                <w:szCs w:val="22"/>
              </w:rPr>
              <w:t>. юноши. Совершенствование физического качества гибкости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  <w:jc w:val="both"/>
            </w:pPr>
            <w:r w:rsidRPr="004C39D2">
              <w:rPr>
                <w:sz w:val="22"/>
                <w:szCs w:val="22"/>
              </w:rPr>
              <w:t xml:space="preserve">Л.А. Норматив 3км – юноши,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4C39D2">
                <w:rPr>
                  <w:sz w:val="22"/>
                  <w:szCs w:val="22"/>
                </w:rPr>
                <w:t>2 км</w:t>
              </w:r>
            </w:smartTag>
            <w:proofErr w:type="gramStart"/>
            <w:r w:rsidRPr="004C39D2">
              <w:rPr>
                <w:sz w:val="22"/>
                <w:szCs w:val="22"/>
              </w:rPr>
              <w:t>.</w:t>
            </w:r>
            <w:proofErr w:type="gramEnd"/>
            <w:r w:rsidRPr="004C39D2">
              <w:rPr>
                <w:sz w:val="22"/>
                <w:szCs w:val="22"/>
              </w:rPr>
              <w:t xml:space="preserve"> – </w:t>
            </w:r>
            <w:proofErr w:type="gramStart"/>
            <w:r w:rsidRPr="004C39D2">
              <w:rPr>
                <w:sz w:val="22"/>
                <w:szCs w:val="22"/>
              </w:rPr>
              <w:t>д</w:t>
            </w:r>
            <w:proofErr w:type="gramEnd"/>
            <w:r w:rsidRPr="004C39D2">
              <w:rPr>
                <w:sz w:val="22"/>
                <w:szCs w:val="22"/>
              </w:rPr>
              <w:t>евушки. Зачетное занятие.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</w:tbl>
    <w:p w:rsidR="000E4FF7" w:rsidRPr="00560998" w:rsidRDefault="000E4FF7" w:rsidP="000E4FF7">
      <w:pPr>
        <w:widowControl w:val="0"/>
        <w:jc w:val="right"/>
      </w:pPr>
      <w:r w:rsidRPr="00560998">
        <w:t>Всего 54 часа</w:t>
      </w:r>
    </w:p>
    <w:p w:rsidR="000E4FF7" w:rsidRDefault="000E4FF7" w:rsidP="000E4FF7">
      <w:pPr>
        <w:widowControl w:val="0"/>
        <w:jc w:val="center"/>
        <w:rPr>
          <w:b/>
          <w:sz w:val="22"/>
          <w:szCs w:val="22"/>
        </w:rPr>
      </w:pPr>
      <w:r w:rsidRPr="004C39D2">
        <w:rPr>
          <w:b/>
          <w:sz w:val="22"/>
          <w:szCs w:val="22"/>
        </w:rPr>
        <w:t>4 курс 7 семестр</w:t>
      </w:r>
    </w:p>
    <w:p w:rsidR="000E4FF7" w:rsidRPr="00AE2A39" w:rsidRDefault="000E4FF7" w:rsidP="000E4FF7">
      <w:pPr>
        <w:widowControl w:val="0"/>
        <w:jc w:val="both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6"/>
        <w:gridCol w:w="8086"/>
        <w:gridCol w:w="922"/>
      </w:tblGrid>
      <w:tr w:rsidR="000E4FF7" w:rsidRPr="004C39D2" w:rsidTr="002C307C">
        <w:trPr>
          <w:jc w:val="center"/>
        </w:trPr>
        <w:tc>
          <w:tcPr>
            <w:tcW w:w="846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№ раздела</w:t>
            </w:r>
          </w:p>
        </w:tc>
        <w:tc>
          <w:tcPr>
            <w:tcW w:w="8086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Содержание курса методико-практических, контрольных и практических занятий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Количество часов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</w:pPr>
            <w:r w:rsidRPr="004C39D2">
              <w:rPr>
                <w:sz w:val="22"/>
                <w:szCs w:val="22"/>
              </w:rPr>
              <w:t>Л.А. Совершенствование выполнения техники высокого и низкого старта и стартового разгона. Поддержание дистанционной скорости. ОФП.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</w:pPr>
            <w:r w:rsidRPr="004C39D2">
              <w:rPr>
                <w:sz w:val="22"/>
                <w:szCs w:val="22"/>
              </w:rPr>
              <w:t>Л.А. ОРУ Совершенствование техники бега на кроссовые дистанции. Развитие общей выносливости организма студента.</w:t>
            </w:r>
            <w:r>
              <w:rPr>
                <w:sz w:val="22"/>
                <w:szCs w:val="22"/>
              </w:rPr>
              <w:t xml:space="preserve"> Футбол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3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</w:pPr>
            <w:r w:rsidRPr="004C39D2">
              <w:rPr>
                <w:sz w:val="22"/>
                <w:szCs w:val="22"/>
              </w:rPr>
              <w:t>Л.А. ОРУ Совершенствование техники бега на средние дистанции. Развитие физического качества гибкости.</w:t>
            </w:r>
            <w:r>
              <w:rPr>
                <w:sz w:val="22"/>
                <w:szCs w:val="22"/>
              </w:rPr>
              <w:t xml:space="preserve"> Футбол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trHeight w:val="883"/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4</w:t>
            </w:r>
          </w:p>
        </w:tc>
        <w:tc>
          <w:tcPr>
            <w:tcW w:w="8086" w:type="dxa"/>
          </w:tcPr>
          <w:p w:rsidR="000E4FF7" w:rsidRPr="00C53A4C" w:rsidRDefault="000E4FF7" w:rsidP="002C307C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Б.Б. </w:t>
            </w:r>
            <w:r w:rsidRPr="001E7CBE">
              <w:rPr>
                <w:color w:val="000000"/>
                <w:lang w:bidi="ru-RU"/>
              </w:rPr>
              <w:t xml:space="preserve">Обучение и совершенствование технике игры в </w:t>
            </w:r>
            <w:proofErr w:type="spellStart"/>
            <w:r w:rsidRPr="001E7CBE">
              <w:rPr>
                <w:color w:val="000000"/>
                <w:lang w:bidi="ru-RU"/>
              </w:rPr>
              <w:t>нападении</w:t>
            </w:r>
            <w:proofErr w:type="gramStart"/>
            <w:r>
              <w:rPr>
                <w:color w:val="000000"/>
                <w:lang w:bidi="ru-RU"/>
              </w:rPr>
              <w:t>;</w:t>
            </w:r>
            <w:r w:rsidRPr="001E7CBE">
              <w:rPr>
                <w:color w:val="000000"/>
                <w:lang w:bidi="ru-RU"/>
              </w:rPr>
              <w:t>о</w:t>
            </w:r>
            <w:proofErr w:type="gramEnd"/>
            <w:r w:rsidRPr="001E7CBE">
              <w:rPr>
                <w:color w:val="000000"/>
                <w:lang w:bidi="ru-RU"/>
              </w:rPr>
              <w:t>бучение</w:t>
            </w:r>
            <w:proofErr w:type="spellEnd"/>
            <w:r w:rsidRPr="001E7CBE">
              <w:rPr>
                <w:color w:val="000000"/>
                <w:lang w:bidi="ru-RU"/>
              </w:rPr>
              <w:t xml:space="preserve"> и совершенствование техни</w:t>
            </w:r>
            <w:r>
              <w:rPr>
                <w:color w:val="000000"/>
                <w:lang w:bidi="ru-RU"/>
              </w:rPr>
              <w:t>ки перемещений и владения мячом.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5</w:t>
            </w:r>
          </w:p>
        </w:tc>
        <w:tc>
          <w:tcPr>
            <w:tcW w:w="8086" w:type="dxa"/>
          </w:tcPr>
          <w:p w:rsidR="000E4FF7" w:rsidRPr="00C53A4C" w:rsidRDefault="000E4FF7" w:rsidP="002C307C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Б.Б. О</w:t>
            </w:r>
            <w:r w:rsidRPr="001E7CBE">
              <w:rPr>
                <w:color w:val="000000"/>
                <w:lang w:bidi="ru-RU"/>
              </w:rPr>
              <w:t>бучение и совершенствование технике игры в защите</w:t>
            </w:r>
            <w:r>
              <w:rPr>
                <w:color w:val="000000"/>
                <w:lang w:bidi="ru-RU"/>
              </w:rPr>
              <w:t xml:space="preserve">; </w:t>
            </w:r>
            <w:r w:rsidRPr="001E7CBE">
              <w:rPr>
                <w:color w:val="000000"/>
                <w:lang w:bidi="ru-RU"/>
              </w:rPr>
              <w:t>обучение тактике игры;</w:t>
            </w:r>
            <w:r>
              <w:rPr>
                <w:color w:val="000000"/>
                <w:lang w:bidi="ru-RU"/>
              </w:rPr>
              <w:t xml:space="preserve"> Учебная игра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6</w:t>
            </w:r>
          </w:p>
        </w:tc>
        <w:tc>
          <w:tcPr>
            <w:tcW w:w="8086" w:type="dxa"/>
          </w:tcPr>
          <w:p w:rsidR="000E4FF7" w:rsidRPr="00C53A4C" w:rsidRDefault="000E4FF7" w:rsidP="002C307C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Б.Б. </w:t>
            </w:r>
            <w:r w:rsidRPr="001E7CBE">
              <w:rPr>
                <w:color w:val="000000"/>
                <w:lang w:bidi="ru-RU"/>
              </w:rPr>
              <w:t>Обучение и совершенствование технике игры в нападении</w:t>
            </w:r>
            <w:r>
              <w:rPr>
                <w:color w:val="000000"/>
                <w:lang w:bidi="ru-RU"/>
              </w:rPr>
              <w:t>; Учебная игра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7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</w:pPr>
            <w:r w:rsidRPr="004C39D2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Совершенствование техники ведения мяча. Учебная игра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9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</w:pPr>
            <w:r w:rsidRPr="004C39D2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Совершенствование техники ведения мяча. Учебная игра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10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</w:pPr>
            <w:r w:rsidRPr="004C39D2">
              <w:rPr>
                <w:sz w:val="22"/>
                <w:szCs w:val="22"/>
              </w:rPr>
              <w:t>В.Б. Обучение приему мяча после подач. Совершенствование техники одиночного блокирования нападающего удара. Учебная игра с заданиями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11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</w:pPr>
            <w:r w:rsidRPr="004C39D2">
              <w:rPr>
                <w:sz w:val="22"/>
                <w:szCs w:val="22"/>
              </w:rPr>
              <w:t>В.Б. ОРУ Обучение групповому блокированию нападающего удара. Учебная игра с заданиями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12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</w:pPr>
            <w:r w:rsidRPr="004C39D2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Совершенствование техники ведения мяча. Учебная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13</w:t>
            </w:r>
          </w:p>
        </w:tc>
        <w:tc>
          <w:tcPr>
            <w:tcW w:w="8086" w:type="dxa"/>
          </w:tcPr>
          <w:p w:rsidR="000E4FF7" w:rsidRPr="00C53A4C" w:rsidRDefault="000E4FF7" w:rsidP="002C307C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В.Б. О</w:t>
            </w:r>
            <w:r w:rsidRPr="001E7CBE">
              <w:rPr>
                <w:color w:val="000000"/>
                <w:lang w:bidi="ru-RU"/>
              </w:rPr>
              <w:t>бучение и совершенствование техники передачи мяча, игровой стойки, перемещений;</w:t>
            </w:r>
            <w:r>
              <w:rPr>
                <w:color w:val="000000"/>
                <w:lang w:bidi="ru-RU"/>
              </w:rPr>
              <w:t xml:space="preserve"> Учебная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14</w:t>
            </w:r>
          </w:p>
        </w:tc>
        <w:tc>
          <w:tcPr>
            <w:tcW w:w="8086" w:type="dxa"/>
          </w:tcPr>
          <w:p w:rsidR="000E4FF7" w:rsidRPr="00C53A4C" w:rsidRDefault="000E4FF7" w:rsidP="002C307C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В. Б. О</w:t>
            </w:r>
            <w:r w:rsidRPr="001E7CBE">
              <w:rPr>
                <w:color w:val="000000"/>
                <w:lang w:bidi="ru-RU"/>
              </w:rPr>
              <w:t>бучение и совершенствование подач;</w:t>
            </w:r>
            <w:r>
              <w:rPr>
                <w:color w:val="000000"/>
                <w:lang w:bidi="ru-RU"/>
              </w:rPr>
              <w:t xml:space="preserve"> Учебная игра с заданиями.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15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</w:pPr>
            <w:r w:rsidRPr="004C39D2">
              <w:rPr>
                <w:sz w:val="22"/>
                <w:szCs w:val="22"/>
              </w:rPr>
              <w:t>Методики самостоятельного освоения отдельных элементов профессионально-прикладной физической подготовки.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16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Учебная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17</w:t>
            </w:r>
          </w:p>
        </w:tc>
        <w:tc>
          <w:tcPr>
            <w:tcW w:w="8086" w:type="dxa"/>
          </w:tcPr>
          <w:p w:rsidR="000E4FF7" w:rsidRPr="005736EC" w:rsidRDefault="000E4FF7" w:rsidP="002C307C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В. Б. С</w:t>
            </w:r>
            <w:r w:rsidRPr="005736EC">
              <w:rPr>
                <w:color w:val="000000"/>
                <w:lang w:bidi="ru-RU"/>
              </w:rPr>
              <w:t>овершенствование техники в двухсторонней игре.</w:t>
            </w:r>
            <w:r>
              <w:rPr>
                <w:color w:val="000000"/>
                <w:lang w:bidi="ru-RU"/>
              </w:rPr>
              <w:t xml:space="preserve"> ОФП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18</w:t>
            </w:r>
          </w:p>
        </w:tc>
        <w:tc>
          <w:tcPr>
            <w:tcW w:w="8086" w:type="dxa"/>
          </w:tcPr>
          <w:p w:rsidR="000E4FF7" w:rsidRPr="005736EC" w:rsidRDefault="000E4FF7" w:rsidP="002C307C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В. Б. С</w:t>
            </w:r>
            <w:r w:rsidRPr="005736EC">
              <w:rPr>
                <w:color w:val="000000"/>
                <w:lang w:bidi="ru-RU"/>
              </w:rPr>
              <w:t>овершенствование техники игры в защите и нападении;</w:t>
            </w:r>
            <w:r>
              <w:rPr>
                <w:color w:val="000000"/>
                <w:lang w:bidi="ru-RU"/>
              </w:rPr>
              <w:t xml:space="preserve"> Учебная игра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19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  <w:jc w:val="both"/>
            </w:pPr>
            <w:r>
              <w:t>Силовая подготовка. Развитие силы мышц нижних конечностей.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20</w:t>
            </w:r>
          </w:p>
        </w:tc>
        <w:tc>
          <w:tcPr>
            <w:tcW w:w="8086" w:type="dxa"/>
          </w:tcPr>
          <w:p w:rsidR="000E4FF7" w:rsidRPr="004C39D2" w:rsidRDefault="000E4FF7" w:rsidP="002C307C">
            <w:pPr>
              <w:widowControl w:val="0"/>
              <w:jc w:val="both"/>
            </w:pPr>
            <w:r>
              <w:t>Общая физическая подготовка. Настольный теннис - учебная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21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>
              <w:rPr>
                <w:sz w:val="22"/>
                <w:szCs w:val="22"/>
              </w:rPr>
              <w:t xml:space="preserve">Н/Т. </w:t>
            </w:r>
            <w:r w:rsidRPr="00E750B9">
              <w:rPr>
                <w:sz w:val="22"/>
                <w:szCs w:val="22"/>
              </w:rPr>
              <w:t xml:space="preserve">ОРУ. Обучение общеразвивающим подготовительным упражнениям с различными предметами. </w:t>
            </w:r>
            <w:r>
              <w:rPr>
                <w:sz w:val="22"/>
                <w:szCs w:val="22"/>
              </w:rPr>
              <w:t>Игра в настольный теннис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>
              <w:rPr>
                <w:sz w:val="22"/>
                <w:szCs w:val="22"/>
              </w:rPr>
              <w:t xml:space="preserve">Н./Т.  </w:t>
            </w:r>
            <w:r w:rsidRPr="00E750B9">
              <w:rPr>
                <w:sz w:val="22"/>
                <w:szCs w:val="22"/>
              </w:rPr>
              <w:t xml:space="preserve">ОРУ. </w:t>
            </w:r>
            <w:r>
              <w:rPr>
                <w:sz w:val="22"/>
                <w:szCs w:val="22"/>
              </w:rPr>
              <w:t>Обучение техники игры в настольный теннис. Подачи.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передача мяча сверху и снизу в парах на месте и в движении. Учебная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прямая подача сверху. Учебная игра с заданиями..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</w:pPr>
            <w:r w:rsidRPr="00E750B9">
              <w:rPr>
                <w:sz w:val="22"/>
                <w:szCs w:val="22"/>
              </w:rPr>
              <w:t>Б.Б.  Прием контрольных нормативов: скоростное ведение мяча, передача мяча в парах, штрафной бросок. Учебная игра.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>В.Б. ОРУ Норматив: прямой нападающий удар с высокой передачи из зоны 4. Учебная игра с заданиями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0E4FF7" w:rsidRPr="004C39D2" w:rsidTr="002C307C">
        <w:trPr>
          <w:jc w:val="center"/>
        </w:trPr>
        <w:tc>
          <w:tcPr>
            <w:tcW w:w="846" w:type="dxa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8086" w:type="dxa"/>
          </w:tcPr>
          <w:p w:rsidR="000E4FF7" w:rsidRPr="00E750B9" w:rsidRDefault="000E4FF7" w:rsidP="002C307C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 xml:space="preserve">В.Б. ОРУ </w:t>
            </w:r>
            <w:r>
              <w:rPr>
                <w:sz w:val="22"/>
                <w:szCs w:val="22"/>
              </w:rPr>
              <w:t xml:space="preserve">Сдача контрольных </w:t>
            </w:r>
            <w:proofErr w:type="spellStart"/>
            <w:r>
              <w:rPr>
                <w:sz w:val="22"/>
                <w:szCs w:val="22"/>
              </w:rPr>
              <w:t>нормативов</w:t>
            </w:r>
            <w:proofErr w:type="gramStart"/>
            <w:r>
              <w:rPr>
                <w:sz w:val="22"/>
                <w:szCs w:val="22"/>
              </w:rPr>
              <w:t>.</w:t>
            </w:r>
            <w:r w:rsidRPr="00E750B9">
              <w:rPr>
                <w:sz w:val="22"/>
                <w:szCs w:val="22"/>
              </w:rPr>
              <w:t>У</w:t>
            </w:r>
            <w:proofErr w:type="gramEnd"/>
            <w:r w:rsidRPr="00E750B9">
              <w:rPr>
                <w:sz w:val="22"/>
                <w:szCs w:val="22"/>
              </w:rPr>
              <w:t>чебная</w:t>
            </w:r>
            <w:proofErr w:type="spellEnd"/>
            <w:r w:rsidRPr="00E750B9">
              <w:rPr>
                <w:sz w:val="22"/>
                <w:szCs w:val="22"/>
              </w:rPr>
              <w:t xml:space="preserve"> игра с заданиями</w:t>
            </w:r>
          </w:p>
        </w:tc>
        <w:tc>
          <w:tcPr>
            <w:tcW w:w="922" w:type="dxa"/>
            <w:vAlign w:val="center"/>
          </w:tcPr>
          <w:p w:rsidR="000E4FF7" w:rsidRPr="004C39D2" w:rsidRDefault="000E4FF7" w:rsidP="002C307C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</w:tbl>
    <w:p w:rsidR="000E4FF7" w:rsidRPr="00560998" w:rsidRDefault="000E4FF7" w:rsidP="000E4FF7">
      <w:pPr>
        <w:widowControl w:val="0"/>
        <w:jc w:val="right"/>
      </w:pPr>
      <w:r w:rsidRPr="00560998">
        <w:t>Всего 54 часа</w:t>
      </w:r>
    </w:p>
    <w:p w:rsidR="000E4FF7" w:rsidRDefault="000E4FF7" w:rsidP="000E4FF7">
      <w:pPr>
        <w:widowControl w:val="0"/>
        <w:jc w:val="center"/>
        <w:rPr>
          <w:b/>
        </w:rPr>
      </w:pPr>
    </w:p>
    <w:p w:rsidR="000E4FF7" w:rsidRPr="004B25D2" w:rsidRDefault="000E4FF7" w:rsidP="000E4FF7">
      <w:pPr>
        <w:widowControl w:val="0"/>
        <w:ind w:firstLine="709"/>
        <w:jc w:val="both"/>
      </w:pPr>
      <w:proofErr w:type="gramStart"/>
      <w:r w:rsidRPr="004B25D2">
        <w:t>Студентам-инвалидам и лицам с ограниченными возможностями здоровья и студентам, временно освобождённых от практических занятий по физической культуре предлагается на выбор написание реферата или разработка презентации</w:t>
      </w:r>
      <w:proofErr w:type="gramEnd"/>
    </w:p>
    <w:p w:rsidR="000E4FF7" w:rsidRPr="00560998" w:rsidRDefault="000E4FF7" w:rsidP="000E4FF7">
      <w:pPr>
        <w:widowControl w:val="0"/>
        <w:spacing w:before="100" w:beforeAutospacing="1" w:after="100" w:afterAutospacing="1"/>
        <w:jc w:val="center"/>
        <w:rPr>
          <w:b/>
        </w:rPr>
      </w:pPr>
      <w:r w:rsidRPr="00560998">
        <w:rPr>
          <w:b/>
        </w:rPr>
        <w:t>Примерная тематика рефератов</w:t>
      </w:r>
    </w:p>
    <w:p w:rsidR="000E4FF7" w:rsidRPr="00560998" w:rsidRDefault="000E4FF7" w:rsidP="000E4FF7">
      <w:pPr>
        <w:widowControl w:val="0"/>
        <w:jc w:val="both"/>
      </w:pPr>
      <w:r w:rsidRPr="00560998">
        <w:rPr>
          <w:b/>
        </w:rPr>
        <w:t>1-ый семестр</w:t>
      </w:r>
      <w:r w:rsidRPr="00560998">
        <w:t>. Диагноз и краткая характеристика заболевания студента. Влияние заболевания на личную работоспособность и самочувствие.</w:t>
      </w:r>
    </w:p>
    <w:p w:rsidR="000E4FF7" w:rsidRPr="00560998" w:rsidRDefault="000E4FF7" w:rsidP="000E4FF7">
      <w:pPr>
        <w:widowControl w:val="0"/>
        <w:jc w:val="both"/>
      </w:pPr>
      <w:r w:rsidRPr="00560998">
        <w:rPr>
          <w:b/>
        </w:rPr>
        <w:t>2-ой семестр</w:t>
      </w:r>
      <w:r w:rsidRPr="00560998">
        <w:t>. Медицинские противопоказания при занятиях физическими упражнениями и применения других средств физической культуры при данном заболевании (диагнозе).</w:t>
      </w:r>
    </w:p>
    <w:p w:rsidR="000E4FF7" w:rsidRPr="00560998" w:rsidRDefault="000E4FF7" w:rsidP="000E4FF7">
      <w:pPr>
        <w:widowControl w:val="0"/>
        <w:jc w:val="both"/>
      </w:pPr>
      <w:r w:rsidRPr="00560998">
        <w:rPr>
          <w:b/>
        </w:rPr>
        <w:t>3-ий семестр</w:t>
      </w:r>
      <w:r w:rsidRPr="00560998">
        <w:t>. Лечебная физическая культура и рекомендуемые средства физической культуры при данном заболевании (диагнозе).</w:t>
      </w:r>
    </w:p>
    <w:p w:rsidR="000E4FF7" w:rsidRPr="00560998" w:rsidRDefault="000E4FF7" w:rsidP="000E4FF7">
      <w:pPr>
        <w:widowControl w:val="0"/>
        <w:jc w:val="both"/>
      </w:pPr>
      <w:r w:rsidRPr="00560998">
        <w:rPr>
          <w:b/>
        </w:rPr>
        <w:t>4-ый семестр.</w:t>
      </w:r>
      <w:r w:rsidRPr="00560998">
        <w:t xml:space="preserve"> Составление и обоснование индивидуального комплекса физических упражнений и доступных средств физической культуры (с указанием дозировки).</w:t>
      </w:r>
    </w:p>
    <w:p w:rsidR="000E4FF7" w:rsidRPr="00560998" w:rsidRDefault="000E4FF7" w:rsidP="000E4FF7">
      <w:pPr>
        <w:widowControl w:val="0"/>
        <w:jc w:val="both"/>
      </w:pPr>
      <w:r w:rsidRPr="00560998">
        <w:rPr>
          <w:b/>
        </w:rPr>
        <w:t>5-6-ой семестры</w:t>
      </w:r>
      <w:r w:rsidRPr="00560998">
        <w:t xml:space="preserve">. </w:t>
      </w:r>
      <w:proofErr w:type="gramStart"/>
      <w:r w:rsidRPr="00560998">
        <w:t>Составление и демонстрация индивидуального комплекса физических упражнений, проведение отдельной части профилированного учебно-тренировочного занятия с группой студентов и т.п.).</w:t>
      </w:r>
      <w:proofErr w:type="gramEnd"/>
    </w:p>
    <w:p w:rsidR="000E4FF7" w:rsidRPr="004E3AC9" w:rsidRDefault="000E4FF7" w:rsidP="000E4FF7">
      <w:pPr>
        <w:widowControl w:val="0"/>
        <w:spacing w:before="100" w:beforeAutospacing="1" w:after="100" w:afterAutospacing="1"/>
        <w:jc w:val="center"/>
        <w:rPr>
          <w:b/>
        </w:rPr>
      </w:pPr>
      <w:r w:rsidRPr="004E3AC9">
        <w:rPr>
          <w:b/>
        </w:rPr>
        <w:t>Темы презентаций</w:t>
      </w:r>
    </w:p>
    <w:p w:rsidR="000E4FF7" w:rsidRPr="004E3AC9" w:rsidRDefault="000E4FF7" w:rsidP="000E4FF7">
      <w:pPr>
        <w:numPr>
          <w:ilvl w:val="0"/>
          <w:numId w:val="5"/>
        </w:numPr>
      </w:pPr>
      <w:r w:rsidRPr="004E3AC9">
        <w:t>Виды бега в легкой атлетике.</w:t>
      </w:r>
    </w:p>
    <w:p w:rsidR="000E4FF7" w:rsidRPr="004E3AC9" w:rsidRDefault="000E4FF7" w:rsidP="000E4FF7">
      <w:pPr>
        <w:numPr>
          <w:ilvl w:val="0"/>
          <w:numId w:val="5"/>
        </w:numPr>
      </w:pPr>
      <w:r w:rsidRPr="004E3AC9">
        <w:t>Виды прыжков в легкой атлетике.</w:t>
      </w:r>
    </w:p>
    <w:p w:rsidR="000E4FF7" w:rsidRPr="004E3AC9" w:rsidRDefault="000E4FF7" w:rsidP="000E4FF7">
      <w:pPr>
        <w:numPr>
          <w:ilvl w:val="0"/>
          <w:numId w:val="5"/>
        </w:numPr>
      </w:pPr>
      <w:r w:rsidRPr="004E3AC9">
        <w:t>Техника и тактика игры в волейбол.</w:t>
      </w:r>
    </w:p>
    <w:p w:rsidR="000E4FF7" w:rsidRPr="004E3AC9" w:rsidRDefault="000E4FF7" w:rsidP="000E4FF7">
      <w:pPr>
        <w:numPr>
          <w:ilvl w:val="0"/>
          <w:numId w:val="5"/>
        </w:numPr>
      </w:pPr>
      <w:r w:rsidRPr="004E3AC9">
        <w:t>Техника и тактика игры в баскетбол.</w:t>
      </w:r>
    </w:p>
    <w:p w:rsidR="000E4FF7" w:rsidRPr="004E3AC9" w:rsidRDefault="000E4FF7" w:rsidP="000E4FF7">
      <w:pPr>
        <w:numPr>
          <w:ilvl w:val="0"/>
          <w:numId w:val="5"/>
        </w:numPr>
      </w:pPr>
      <w:r w:rsidRPr="004E3AC9">
        <w:t>Техника лыжных ходов.</w:t>
      </w:r>
    </w:p>
    <w:p w:rsidR="000E4FF7" w:rsidRPr="004E3AC9" w:rsidRDefault="000E4FF7" w:rsidP="000E4FF7">
      <w:pPr>
        <w:numPr>
          <w:ilvl w:val="0"/>
          <w:numId w:val="5"/>
        </w:numPr>
      </w:pPr>
      <w:r w:rsidRPr="004E3AC9">
        <w:t>Бадминтон.</w:t>
      </w:r>
    </w:p>
    <w:p w:rsidR="000E4FF7" w:rsidRPr="004E3AC9" w:rsidRDefault="000E4FF7" w:rsidP="000E4FF7">
      <w:pPr>
        <w:numPr>
          <w:ilvl w:val="0"/>
          <w:numId w:val="5"/>
        </w:numPr>
      </w:pPr>
      <w:r w:rsidRPr="004E3AC9">
        <w:t>Настольный теннис.</w:t>
      </w:r>
    </w:p>
    <w:p w:rsidR="000E4FF7" w:rsidRDefault="000E4FF7" w:rsidP="000E4FF7">
      <w:pPr>
        <w:numPr>
          <w:ilvl w:val="0"/>
          <w:numId w:val="5"/>
        </w:numPr>
      </w:pPr>
      <w:r w:rsidRPr="004E3AC9">
        <w:t>Фитнес.</w:t>
      </w:r>
    </w:p>
    <w:p w:rsidR="000E4FF7" w:rsidRDefault="000E4FF7" w:rsidP="000E4FF7">
      <w:pPr>
        <w:widowControl w:val="0"/>
      </w:pPr>
    </w:p>
    <w:p w:rsidR="000E4FF7" w:rsidRDefault="000E4FF7" w:rsidP="000E4FF7">
      <w:pPr>
        <w:widowControl w:val="0"/>
        <w:ind w:firstLine="709"/>
        <w:jc w:val="both"/>
      </w:pPr>
      <w:r>
        <w:t>Для студентов, имеющих слабый уровень общей физической подготовки, предлагаются теоретические тесты.</w:t>
      </w:r>
    </w:p>
    <w:p w:rsidR="000E4FF7" w:rsidRPr="00E5110B" w:rsidRDefault="000E4FF7" w:rsidP="000E4FF7">
      <w:pPr>
        <w:widowControl w:val="0"/>
        <w:spacing w:before="100" w:beforeAutospacing="1" w:after="100" w:afterAutospacing="1"/>
        <w:jc w:val="center"/>
        <w:rPr>
          <w:rFonts w:eastAsia="Calibri"/>
          <w:b/>
          <w:lang w:eastAsia="en-US"/>
        </w:rPr>
      </w:pPr>
      <w:r w:rsidRPr="00E5110B">
        <w:rPr>
          <w:rFonts w:eastAsia="Calibri"/>
          <w:b/>
          <w:lang w:eastAsia="en-US"/>
        </w:rPr>
        <w:t>Пример теста</w:t>
      </w:r>
    </w:p>
    <w:p w:rsidR="000E4FF7" w:rsidRPr="00E5110B" w:rsidRDefault="000E4FF7" w:rsidP="000E4FF7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bCs/>
          <w:color w:val="000000"/>
          <w:lang w:eastAsia="en-US"/>
        </w:rPr>
        <w:t xml:space="preserve">Выполните тестовое задание </w:t>
      </w:r>
    </w:p>
    <w:p w:rsidR="000E4FF7" w:rsidRPr="00E5110B" w:rsidRDefault="000E4FF7" w:rsidP="000E4FF7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bCs/>
          <w:color w:val="000000"/>
          <w:lang w:eastAsia="en-US"/>
        </w:rPr>
        <w:t xml:space="preserve">Общие рекомендации по выполнению тестового задания </w:t>
      </w:r>
    </w:p>
    <w:p w:rsidR="000E4FF7" w:rsidRPr="00E5110B" w:rsidRDefault="000E4FF7" w:rsidP="000E4FF7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1. Внимательно прочитайте задание, выберите правильный вариант ответа. </w:t>
      </w:r>
    </w:p>
    <w:p w:rsidR="000E4FF7" w:rsidRPr="00E5110B" w:rsidRDefault="000E4FF7" w:rsidP="000E4FF7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2. Задание выполняется на бланке ответа и сдается для проверки преподавателю. </w:t>
      </w:r>
    </w:p>
    <w:p w:rsidR="000E4FF7" w:rsidRPr="00E5110B" w:rsidRDefault="000E4FF7" w:rsidP="000E4FF7">
      <w:pPr>
        <w:spacing w:before="100" w:beforeAutospacing="1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lang w:eastAsia="en-US"/>
        </w:rPr>
        <w:t xml:space="preserve">1. Способность выполнять </w:t>
      </w:r>
      <w:r w:rsidRPr="00E5110B">
        <w:rPr>
          <w:rFonts w:eastAsia="Calibri"/>
          <w:color w:val="000000"/>
          <w:lang w:eastAsia="en-US"/>
        </w:rPr>
        <w:t>координационно-сложные двигательные действия называется:</w:t>
      </w:r>
    </w:p>
    <w:p w:rsidR="000E4FF7" w:rsidRPr="00E5110B" w:rsidRDefault="000E4FF7" w:rsidP="000E4FF7">
      <w:pPr>
        <w:ind w:left="708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а. ловкостью </w:t>
      </w:r>
    </w:p>
    <w:p w:rsidR="000E4FF7" w:rsidRPr="00E5110B" w:rsidRDefault="000E4FF7" w:rsidP="000E4FF7">
      <w:pPr>
        <w:ind w:left="708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гибкостью</w:t>
      </w:r>
    </w:p>
    <w:p w:rsidR="000E4FF7" w:rsidRPr="00E5110B" w:rsidRDefault="000E4FF7" w:rsidP="000E4FF7">
      <w:pPr>
        <w:ind w:left="708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в</w:t>
      </w:r>
      <w:proofErr w:type="gramEnd"/>
      <w:r w:rsidRPr="00E5110B">
        <w:rPr>
          <w:rFonts w:eastAsia="Calibri"/>
          <w:color w:val="000000"/>
          <w:lang w:eastAsia="en-US"/>
        </w:rPr>
        <w:t>. силовой выносливостью</w:t>
      </w:r>
    </w:p>
    <w:p w:rsidR="000E4FF7" w:rsidRPr="00E5110B" w:rsidRDefault="000E4FF7" w:rsidP="000E4FF7">
      <w:pPr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2. Плоскостопие приводит </w:t>
      </w:r>
      <w:proofErr w:type="gramStart"/>
      <w:r w:rsidRPr="00E5110B">
        <w:rPr>
          <w:rFonts w:eastAsia="Calibri"/>
          <w:color w:val="000000"/>
          <w:lang w:eastAsia="en-US"/>
        </w:rPr>
        <w:t>к</w:t>
      </w:r>
      <w:proofErr w:type="gramEnd"/>
      <w:r w:rsidRPr="00E5110B">
        <w:rPr>
          <w:rFonts w:eastAsia="Calibri"/>
          <w:color w:val="000000"/>
          <w:lang w:eastAsia="en-US"/>
        </w:rPr>
        <w:t>: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а. микротравмам позвоночника 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перегрузкам организма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потере подвижности</w:t>
      </w:r>
    </w:p>
    <w:p w:rsidR="000E4FF7" w:rsidRPr="00E5110B" w:rsidRDefault="000E4FF7" w:rsidP="000E4FF7">
      <w:pPr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3. Во время игры в баскетбол игра начинается при наличии на площадке: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 трех игроков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четырех игроков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пяти игроков</w:t>
      </w:r>
    </w:p>
    <w:p w:rsidR="000E4FF7" w:rsidRPr="00E5110B" w:rsidRDefault="000E4FF7" w:rsidP="000E4FF7">
      <w:pPr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4. При переломе плеча шиной фиксируют: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 локтевой, лучезапястный суставы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плечевой, локтевой суставы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лучезапястный, локтевой суставы</w:t>
      </w:r>
    </w:p>
    <w:p w:rsidR="000E4FF7" w:rsidRPr="00E5110B" w:rsidRDefault="000E4FF7" w:rsidP="000E4FF7">
      <w:pPr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5. К спортивным играм относится: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 гандбол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лапта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салочки</w:t>
      </w:r>
    </w:p>
    <w:p w:rsidR="000E4FF7" w:rsidRPr="00E5110B" w:rsidRDefault="000E4FF7" w:rsidP="000E4FF7">
      <w:pPr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6. Динамическая сила необходима </w:t>
      </w:r>
      <w:proofErr w:type="gramStart"/>
      <w:r w:rsidRPr="00E5110B">
        <w:rPr>
          <w:rFonts w:eastAsia="Calibri"/>
          <w:color w:val="000000"/>
          <w:lang w:eastAsia="en-US"/>
        </w:rPr>
        <w:t>при</w:t>
      </w:r>
      <w:proofErr w:type="gramEnd"/>
      <w:r w:rsidRPr="00E5110B">
        <w:rPr>
          <w:rFonts w:eastAsia="Calibri"/>
          <w:color w:val="000000"/>
          <w:lang w:eastAsia="en-US"/>
        </w:rPr>
        <w:t>: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а. </w:t>
      </w:r>
      <w:proofErr w:type="gramStart"/>
      <w:r w:rsidRPr="00E5110B">
        <w:rPr>
          <w:rFonts w:eastAsia="Calibri"/>
          <w:color w:val="000000"/>
          <w:lang w:eastAsia="en-US"/>
        </w:rPr>
        <w:t>толкании</w:t>
      </w:r>
      <w:proofErr w:type="gramEnd"/>
      <w:r w:rsidRPr="00E5110B">
        <w:rPr>
          <w:rFonts w:eastAsia="Calibri"/>
          <w:color w:val="000000"/>
          <w:lang w:eastAsia="en-US"/>
        </w:rPr>
        <w:t xml:space="preserve"> ядра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гимнастике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беге</w:t>
      </w:r>
    </w:p>
    <w:p w:rsidR="000E4FF7" w:rsidRPr="00E5110B" w:rsidRDefault="000E4FF7" w:rsidP="000E4FF7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7. Расстояние от центра кольца до линии 3-х очкового броска в баскетболе составляет: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5 м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7м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6,25 м</w:t>
      </w:r>
    </w:p>
    <w:p w:rsidR="000E4FF7" w:rsidRPr="00E5110B" w:rsidRDefault="000E4FF7" w:rsidP="000E4FF7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8. Наиболее опасным для жизни является …… перелом.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открытый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б</w:t>
      </w:r>
      <w:proofErr w:type="gramStart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>з</w:t>
      </w:r>
      <w:proofErr w:type="gramEnd"/>
      <w:r w:rsidRPr="00E5110B">
        <w:rPr>
          <w:rFonts w:eastAsia="Calibri"/>
          <w:lang w:eastAsia="en-US"/>
        </w:rPr>
        <w:t>акрытый с вывихом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закрытый</w:t>
      </w:r>
    </w:p>
    <w:p w:rsidR="000E4FF7" w:rsidRPr="00E5110B" w:rsidRDefault="000E4FF7" w:rsidP="000E4FF7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9. Продолжительность туристического похода для детей 16-17 лет не должна превышать: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 пятнадцати дней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десяти дней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пяти дней</w:t>
      </w:r>
    </w:p>
    <w:p w:rsidR="000E4FF7" w:rsidRPr="00E5110B" w:rsidRDefault="000E4FF7" w:rsidP="000E4FF7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10. Основным строительным материалом для клеток организма являются: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углеводы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жиры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белки</w:t>
      </w:r>
    </w:p>
    <w:p w:rsidR="000E4FF7" w:rsidRPr="00E5110B" w:rsidRDefault="000E4FF7" w:rsidP="000E4FF7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11. Страной-родоначальницей Олимпийских игр является: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Древний Египет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Древний Рим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в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Древняя Греция</w:t>
      </w:r>
    </w:p>
    <w:p w:rsidR="000E4FF7" w:rsidRPr="00E5110B" w:rsidRDefault="000E4FF7" w:rsidP="000E4FF7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12. Наибольший эффект развития координационных способностей обеспечивает: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стрельба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баскетбол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бег</w:t>
      </w:r>
    </w:p>
    <w:p w:rsidR="000E4FF7" w:rsidRPr="00E5110B" w:rsidRDefault="000E4FF7" w:rsidP="000E4FF7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 xml:space="preserve">13. Мужчины не принимают участие </w:t>
      </w:r>
      <w:proofErr w:type="gramStart"/>
      <w:r w:rsidRPr="00E5110B">
        <w:rPr>
          <w:rFonts w:eastAsia="Calibri"/>
          <w:lang w:eastAsia="en-US"/>
        </w:rPr>
        <w:t>в</w:t>
      </w:r>
      <w:proofErr w:type="gramEnd"/>
      <w:r w:rsidRPr="00E5110B">
        <w:rPr>
          <w:rFonts w:eastAsia="Calibri"/>
          <w:lang w:eastAsia="en-US"/>
        </w:rPr>
        <w:t>: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spellStart"/>
      <w:r w:rsidRPr="00E5110B">
        <w:rPr>
          <w:rFonts w:eastAsia="Calibri"/>
          <w:color w:val="000000"/>
          <w:lang w:eastAsia="en-US"/>
        </w:rPr>
        <w:t>а</w:t>
      </w:r>
      <w:proofErr w:type="gramStart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>к</w:t>
      </w:r>
      <w:proofErr w:type="gramEnd"/>
      <w:r w:rsidRPr="00E5110B">
        <w:rPr>
          <w:rFonts w:eastAsia="Calibri"/>
          <w:lang w:eastAsia="en-US"/>
        </w:rPr>
        <w:t>ерлинге</w:t>
      </w:r>
      <w:proofErr w:type="spellEnd"/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художественной гимнастике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спортивной гимнастике</w:t>
      </w:r>
    </w:p>
    <w:p w:rsidR="000E4FF7" w:rsidRPr="00E5110B" w:rsidRDefault="000E4FF7" w:rsidP="000E4FF7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14. Самым опасным кровотечением является: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артериальное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венозное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капиллярное</w:t>
      </w:r>
    </w:p>
    <w:p w:rsidR="000E4FF7" w:rsidRPr="00E5110B" w:rsidRDefault="000E4FF7" w:rsidP="000E4FF7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15. Вид спорта, который не является олимпийским – это: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хоккей с мячом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сноуборд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керлинг</w:t>
      </w:r>
    </w:p>
    <w:p w:rsidR="000E4FF7" w:rsidRPr="00E5110B" w:rsidRDefault="000E4FF7" w:rsidP="000E4FF7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16. Нарушение осанки приводит к расстройству: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сердца, легких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памяти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зрение</w:t>
      </w:r>
    </w:p>
    <w:p w:rsidR="000E4FF7" w:rsidRPr="00E5110B" w:rsidRDefault="000E4FF7" w:rsidP="000E4FF7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17. Спортивная игра, которая относится к подвижным играм: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плавание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бег в мешках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баскетбол</w:t>
      </w:r>
    </w:p>
    <w:p w:rsidR="000E4FF7" w:rsidRPr="00E5110B" w:rsidRDefault="000E4FF7" w:rsidP="000E4FF7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18. Мяч заброшен в кольцо из-за площадки при вбрасывании. В игре в баскетбол он: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засчитывается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не засчитывается</w:t>
      </w:r>
    </w:p>
    <w:p w:rsidR="000E4FF7" w:rsidRPr="00E5110B" w:rsidRDefault="000E4FF7" w:rsidP="000E4FF7">
      <w:pPr>
        <w:ind w:firstLine="708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в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засчитывается, если его коснулся игрок на площадке</w:t>
      </w:r>
    </w:p>
    <w:p w:rsidR="000E4FF7" w:rsidRPr="00E5110B" w:rsidRDefault="000E4FF7" w:rsidP="000E4FF7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19. Видом спорта, в котором обеспечивается наибольший эффект развития гибкости, является: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гимнастика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керлинг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бокс</w:t>
      </w:r>
    </w:p>
    <w:p w:rsidR="000E4FF7" w:rsidRPr="00E5110B" w:rsidRDefault="000E4FF7" w:rsidP="000E4FF7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 xml:space="preserve">20. Энергия для существования организма измеряется </w:t>
      </w:r>
      <w:proofErr w:type="gramStart"/>
      <w:r w:rsidRPr="00E5110B">
        <w:rPr>
          <w:rFonts w:eastAsia="Calibri"/>
          <w:lang w:eastAsia="en-US"/>
        </w:rPr>
        <w:t>в</w:t>
      </w:r>
      <w:proofErr w:type="gramEnd"/>
      <w:r w:rsidRPr="00E5110B">
        <w:rPr>
          <w:rFonts w:eastAsia="Calibri"/>
          <w:lang w:eastAsia="en-US"/>
        </w:rPr>
        <w:t>:</w:t>
      </w:r>
    </w:p>
    <w:p w:rsidR="000E4FF7" w:rsidRPr="00E5110B" w:rsidRDefault="000E4FF7" w:rsidP="000E4FF7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а. </w:t>
      </w:r>
      <w:proofErr w:type="gramStart"/>
      <w:r w:rsidRPr="00E5110B">
        <w:rPr>
          <w:rFonts w:eastAsia="Calibri"/>
          <w:color w:val="000000"/>
          <w:lang w:eastAsia="en-US"/>
        </w:rPr>
        <w:t>ваттах</w:t>
      </w:r>
      <w:proofErr w:type="gramEnd"/>
    </w:p>
    <w:p w:rsidR="000E4FF7" w:rsidRPr="00E5110B" w:rsidRDefault="000E4FF7" w:rsidP="000E4FF7">
      <w:pPr>
        <w:ind w:left="708"/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 xml:space="preserve">б. </w:t>
      </w:r>
      <w:proofErr w:type="gramStart"/>
      <w:r w:rsidRPr="00E5110B">
        <w:rPr>
          <w:rFonts w:eastAsia="Calibri"/>
          <w:lang w:eastAsia="en-US"/>
        </w:rPr>
        <w:t>калориях</w:t>
      </w:r>
      <w:proofErr w:type="gramEnd"/>
    </w:p>
    <w:p w:rsidR="000E4FF7" w:rsidRPr="00E5110B" w:rsidRDefault="000E4FF7" w:rsidP="000E4FF7">
      <w:pPr>
        <w:ind w:left="708"/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в. углеводах</w:t>
      </w:r>
    </w:p>
    <w:p w:rsidR="000E4FF7" w:rsidRDefault="000E4FF7" w:rsidP="000E4FF7">
      <w:pPr>
        <w:spacing w:before="100" w:beforeAutospacing="1" w:after="100" w:afterAutospacing="1"/>
        <w:jc w:val="center"/>
        <w:rPr>
          <w:b/>
        </w:rPr>
      </w:pPr>
      <w:r>
        <w:rPr>
          <w:b/>
        </w:rPr>
        <w:t>С</w:t>
      </w:r>
      <w:r w:rsidRPr="0013103C">
        <w:rPr>
          <w:b/>
        </w:rPr>
        <w:t>одержание самостоятельной работы</w:t>
      </w:r>
      <w:r>
        <w:rPr>
          <w:b/>
        </w:rPr>
        <w:t xml:space="preserve"> для студентов очной формы обучения</w:t>
      </w:r>
    </w:p>
    <w:p w:rsidR="000E4FF7" w:rsidRDefault="000E4FF7" w:rsidP="000E4FF7">
      <w:pPr>
        <w:ind w:firstLine="709"/>
        <w:jc w:val="both"/>
      </w:pPr>
      <w:r>
        <w:t>Рекомендации для самостоятельной работы:</w:t>
      </w:r>
    </w:p>
    <w:p w:rsidR="000E4FF7" w:rsidRDefault="000E4FF7" w:rsidP="000E4FF7">
      <w:pPr>
        <w:ind w:firstLine="709"/>
        <w:jc w:val="both"/>
      </w:pPr>
      <w:r w:rsidRPr="009019C6">
        <w:t>1. Самостоятельное изучение теоретического материала, в т.ч. учебной литературы (в соответствии со списком литературы).</w:t>
      </w:r>
    </w:p>
    <w:p w:rsidR="000E4FF7" w:rsidRDefault="000E4FF7" w:rsidP="000E4FF7">
      <w:pPr>
        <w:ind w:firstLine="709"/>
        <w:jc w:val="both"/>
      </w:pPr>
      <w:r w:rsidRPr="009019C6">
        <w:t>2. Соблюдение правил техники безопасности при самостоятельных занятиях физическими упражнениями на спортивных сооружениях и спортивных площадках.</w:t>
      </w:r>
    </w:p>
    <w:p w:rsidR="000E4FF7" w:rsidRPr="0013103C" w:rsidRDefault="000E4FF7" w:rsidP="000E4FF7">
      <w:pPr>
        <w:ind w:firstLine="709"/>
        <w:jc w:val="both"/>
      </w:pPr>
      <w:r w:rsidRPr="009019C6">
        <w:t>3. Соблюдение индивидуально-дифференцированной нагрузки в процессе занятий физическими упражнениями.</w:t>
      </w:r>
    </w:p>
    <w:p w:rsidR="000E4FF7" w:rsidRDefault="000E4FF7" w:rsidP="000E4FF7">
      <w:pPr>
        <w:ind w:firstLine="709"/>
        <w:rPr>
          <w:b/>
        </w:rPr>
      </w:pPr>
      <w:r w:rsidRPr="0013103C">
        <w:rPr>
          <w:b/>
        </w:rPr>
        <w:t>Реферат</w:t>
      </w:r>
    </w:p>
    <w:p w:rsidR="000E4FF7" w:rsidRPr="0013103C" w:rsidRDefault="000E4FF7" w:rsidP="000E4FF7">
      <w:pPr>
        <w:ind w:firstLine="709"/>
        <w:jc w:val="both"/>
      </w:pPr>
      <w:r w:rsidRPr="0013103C">
        <w:t xml:space="preserve">Объем реферата составляет 20 страниц. Реферат состоит из оглавления, введения, основной части, заключения и библиографии. Вся информация, представляемая во введении, основной части и заключении, должна быть релевантной собственной авторской трактовке темы, т.е. между ними должны существовать четко выраженная логическая связь и смысловое соответствие. Большое внимание при оценке работы уделяется также грамотности оформления цитат и ссылок на используемую </w:t>
      </w:r>
      <w:proofErr w:type="spellStart"/>
      <w:r w:rsidRPr="0013103C">
        <w:t>литературу</w:t>
      </w:r>
      <w:proofErr w:type="gramStart"/>
      <w:r w:rsidRPr="0013103C">
        <w:t>.С</w:t>
      </w:r>
      <w:proofErr w:type="gramEnd"/>
      <w:r w:rsidRPr="0013103C">
        <w:t>писок</w:t>
      </w:r>
      <w:proofErr w:type="spellEnd"/>
      <w:r w:rsidRPr="0013103C">
        <w:t xml:space="preserve"> литературы должен прилагаться к реферату.</w:t>
      </w:r>
    </w:p>
    <w:p w:rsidR="000E4FF7" w:rsidRDefault="000E4FF7" w:rsidP="000E4FF7">
      <w:pPr>
        <w:ind w:firstLine="709"/>
        <w:rPr>
          <w:b/>
        </w:rPr>
      </w:pPr>
      <w:r w:rsidRPr="0013103C">
        <w:rPr>
          <w:b/>
        </w:rPr>
        <w:t>Темы индивидуальных заданий для подготовки рефератов и презентаций:</w:t>
      </w:r>
    </w:p>
    <w:p w:rsidR="000E4FF7" w:rsidRDefault="000E4FF7" w:rsidP="000E4FF7">
      <w:pPr>
        <w:jc w:val="both"/>
      </w:pPr>
      <w:r w:rsidRPr="0013103C">
        <w:t>1. Физическая культура и спорт как социальные феномены общества.</w:t>
      </w:r>
    </w:p>
    <w:p w:rsidR="000E4FF7" w:rsidRDefault="000E4FF7" w:rsidP="000E4FF7">
      <w:pPr>
        <w:jc w:val="both"/>
      </w:pPr>
      <w:r w:rsidRPr="0013103C">
        <w:t>2. Ценности физической культуры.</w:t>
      </w:r>
    </w:p>
    <w:p w:rsidR="000E4FF7" w:rsidRDefault="000E4FF7" w:rsidP="000E4FF7">
      <w:pPr>
        <w:jc w:val="both"/>
      </w:pPr>
      <w:r w:rsidRPr="0013103C">
        <w:t>3. Основные положения организации физического воспитания в вузе.</w:t>
      </w:r>
    </w:p>
    <w:p w:rsidR="000E4FF7" w:rsidRDefault="000E4FF7" w:rsidP="000E4FF7">
      <w:pPr>
        <w:jc w:val="both"/>
      </w:pPr>
      <w:r w:rsidRPr="0013103C">
        <w:t>4. Организм человека как единая саморазвивающаяся биологическая система.</w:t>
      </w:r>
    </w:p>
    <w:p w:rsidR="000E4FF7" w:rsidRDefault="000E4FF7" w:rsidP="000E4FF7">
      <w:pPr>
        <w:jc w:val="both"/>
      </w:pPr>
      <w:r w:rsidRPr="0013103C">
        <w:t>5. Двигательная функция и повышение устойчивости человека к различным условиям внешней среды.</w:t>
      </w:r>
    </w:p>
    <w:p w:rsidR="000E4FF7" w:rsidRDefault="000E4FF7" w:rsidP="000E4FF7">
      <w:pPr>
        <w:jc w:val="both"/>
      </w:pPr>
      <w:r w:rsidRPr="0013103C">
        <w:t>6. Средства физической культуры и спорта в решении задачи развития и совершенствования физиологического механизма в целях обеспечения умственной и физической деятельности.</w:t>
      </w:r>
    </w:p>
    <w:p w:rsidR="000E4FF7" w:rsidRDefault="000E4FF7" w:rsidP="000E4FF7">
      <w:pPr>
        <w:jc w:val="both"/>
      </w:pPr>
      <w:r w:rsidRPr="0013103C">
        <w:t>7. Здоровье - его личное и общественное значение.</w:t>
      </w:r>
    </w:p>
    <w:p w:rsidR="000E4FF7" w:rsidRDefault="000E4FF7" w:rsidP="000E4FF7">
      <w:pPr>
        <w:jc w:val="both"/>
      </w:pPr>
      <w:r w:rsidRPr="0013103C">
        <w:t>8. Здоровый образ жизни и его составляющие.</w:t>
      </w:r>
    </w:p>
    <w:p w:rsidR="000E4FF7" w:rsidRDefault="000E4FF7" w:rsidP="000E4FF7">
      <w:pPr>
        <w:jc w:val="both"/>
      </w:pPr>
      <w:r w:rsidRPr="0013103C">
        <w:t>9. Здоровое и сбалансированное питание – как залог здорового образа жизни.</w:t>
      </w:r>
    </w:p>
    <w:p w:rsidR="000E4FF7" w:rsidRDefault="000E4FF7" w:rsidP="000E4FF7">
      <w:pPr>
        <w:jc w:val="both"/>
      </w:pPr>
      <w:r w:rsidRPr="0013103C">
        <w:t>10. Массовый спорт и спорт высших достижений.</w:t>
      </w:r>
    </w:p>
    <w:p w:rsidR="000E4FF7" w:rsidRDefault="000E4FF7" w:rsidP="000E4FF7">
      <w:pPr>
        <w:jc w:val="both"/>
      </w:pPr>
      <w:r w:rsidRPr="0013103C">
        <w:t>11. Студенческий спорт и его роль в жизни современного общества.</w:t>
      </w:r>
    </w:p>
    <w:p w:rsidR="000E4FF7" w:rsidRDefault="000E4FF7" w:rsidP="000E4FF7">
      <w:pPr>
        <w:jc w:val="both"/>
      </w:pPr>
      <w:r w:rsidRPr="0013103C">
        <w:t>12. Современные системы физических упражнений.</w:t>
      </w:r>
    </w:p>
    <w:p w:rsidR="000E4FF7" w:rsidRDefault="000E4FF7" w:rsidP="000E4FF7">
      <w:pPr>
        <w:jc w:val="both"/>
      </w:pPr>
      <w:r w:rsidRPr="0013103C">
        <w:t>13. Индивидуальный выбор студентами вида спорта или систем физических упражнений для регулярных занятий.</w:t>
      </w:r>
    </w:p>
    <w:p w:rsidR="000E4FF7" w:rsidRDefault="000E4FF7" w:rsidP="000E4FF7">
      <w:pPr>
        <w:jc w:val="both"/>
      </w:pPr>
      <w:r w:rsidRPr="0013103C">
        <w:t>14. Личная и социально-экономическая необходимость специальной психофизической подготовки студента к труду.</w:t>
      </w:r>
    </w:p>
    <w:p w:rsidR="000E4FF7" w:rsidRPr="0013103C" w:rsidRDefault="000E4FF7" w:rsidP="000E4FF7">
      <w:pPr>
        <w:jc w:val="both"/>
      </w:pPr>
      <w:r w:rsidRPr="0013103C">
        <w:t>15. Профессионально-прикладная физическая подготовка студентов ВУЗов.</w:t>
      </w:r>
    </w:p>
    <w:p w:rsidR="000E4FF7" w:rsidRDefault="000E4FF7" w:rsidP="000E4FF7">
      <w:pPr>
        <w:ind w:firstLine="709"/>
        <w:jc w:val="both"/>
        <w:rPr>
          <w:b/>
        </w:rPr>
      </w:pPr>
      <w:r w:rsidRPr="0013103C">
        <w:rPr>
          <w:b/>
        </w:rPr>
        <w:t xml:space="preserve">Методы </w:t>
      </w:r>
      <w:proofErr w:type="spellStart"/>
      <w:r w:rsidRPr="0013103C">
        <w:rPr>
          <w:b/>
        </w:rPr>
        <w:t>контроляСРС</w:t>
      </w:r>
      <w:proofErr w:type="spellEnd"/>
      <w:r w:rsidRPr="0013103C">
        <w:rPr>
          <w:b/>
        </w:rPr>
        <w:t>:</w:t>
      </w:r>
    </w:p>
    <w:p w:rsidR="000E4FF7" w:rsidRDefault="000E4FF7" w:rsidP="000E4FF7">
      <w:pPr>
        <w:jc w:val="both"/>
      </w:pPr>
      <w:r w:rsidRPr="0013103C">
        <w:t>- самоконтроль</w:t>
      </w:r>
    </w:p>
    <w:p w:rsidR="000E4FF7" w:rsidRDefault="000E4FF7" w:rsidP="000E4FF7">
      <w:pPr>
        <w:jc w:val="both"/>
      </w:pPr>
      <w:r w:rsidRPr="0013103C">
        <w:t>- контроль преподавателя</w:t>
      </w:r>
    </w:p>
    <w:p w:rsidR="000E4FF7" w:rsidRDefault="000E4FF7" w:rsidP="000E4FF7">
      <w:pPr>
        <w:jc w:val="both"/>
      </w:pPr>
    </w:p>
    <w:p w:rsidR="000E4FF7" w:rsidRDefault="000E4FF7" w:rsidP="000E4FF7">
      <w:pPr>
        <w:jc w:val="both"/>
      </w:pPr>
    </w:p>
    <w:p w:rsidR="000E4FF7" w:rsidRDefault="000E4FF7" w:rsidP="000E4FF7">
      <w:pPr>
        <w:jc w:val="both"/>
      </w:pPr>
    </w:p>
    <w:p w:rsidR="000E4FF7" w:rsidRDefault="000E4FF7" w:rsidP="000E4FF7">
      <w:pPr>
        <w:jc w:val="both"/>
      </w:pPr>
    </w:p>
    <w:p w:rsidR="000E4FF7" w:rsidRDefault="000E4FF7" w:rsidP="000E4FF7">
      <w:pPr>
        <w:jc w:val="both"/>
      </w:pPr>
    </w:p>
    <w:p w:rsidR="000E4FF7" w:rsidRDefault="000E4FF7" w:rsidP="000E4FF7">
      <w:pPr>
        <w:jc w:val="both"/>
      </w:pPr>
    </w:p>
    <w:p w:rsidR="000E4FF7" w:rsidRDefault="000E4FF7" w:rsidP="000E4FF7">
      <w:pPr>
        <w:jc w:val="both"/>
      </w:pPr>
    </w:p>
    <w:p w:rsidR="000E4FF7" w:rsidRDefault="000E4FF7" w:rsidP="000E4FF7">
      <w:pPr>
        <w:jc w:val="both"/>
      </w:pPr>
    </w:p>
    <w:p w:rsidR="000E4FF7" w:rsidRDefault="000E4FF7" w:rsidP="000E4FF7">
      <w:pPr>
        <w:jc w:val="both"/>
      </w:pPr>
    </w:p>
    <w:p w:rsidR="000E4FF7" w:rsidRDefault="000E4FF7" w:rsidP="000E4FF7">
      <w:pPr>
        <w:jc w:val="both"/>
      </w:pPr>
    </w:p>
    <w:p w:rsidR="000E4FF7" w:rsidRDefault="000E4FF7" w:rsidP="000E4FF7">
      <w:pPr>
        <w:jc w:val="both"/>
        <w:sectPr w:rsidR="000E4FF7" w:rsidSect="002C307C">
          <w:foot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E4FF7" w:rsidRPr="00560998" w:rsidRDefault="000E4FF7" w:rsidP="000E4FF7">
      <w:pPr>
        <w:widowControl w:val="0"/>
        <w:jc w:val="center"/>
        <w:rPr>
          <w:b/>
        </w:rPr>
      </w:pPr>
      <w:r w:rsidRPr="00560998">
        <w:rPr>
          <w:b/>
        </w:rPr>
        <w:t>Обязательные тесты определения физической подготовленности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30"/>
        <w:gridCol w:w="769"/>
        <w:gridCol w:w="769"/>
        <w:gridCol w:w="769"/>
        <w:gridCol w:w="769"/>
        <w:gridCol w:w="769"/>
        <w:gridCol w:w="835"/>
        <w:gridCol w:w="769"/>
        <w:gridCol w:w="769"/>
        <w:gridCol w:w="769"/>
        <w:gridCol w:w="769"/>
      </w:tblGrid>
      <w:tr w:rsidR="000E4FF7" w:rsidRPr="00560998" w:rsidTr="002C307C">
        <w:trPr>
          <w:jc w:val="center"/>
        </w:trPr>
        <w:tc>
          <w:tcPr>
            <w:tcW w:w="6912" w:type="dxa"/>
            <w:vAlign w:val="center"/>
          </w:tcPr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Характеристика направленности тестов</w:t>
            </w:r>
          </w:p>
        </w:tc>
        <w:tc>
          <w:tcPr>
            <w:tcW w:w="3780" w:type="dxa"/>
            <w:gridSpan w:val="5"/>
            <w:vAlign w:val="center"/>
          </w:tcPr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Женщины</w:t>
            </w:r>
          </w:p>
        </w:tc>
        <w:tc>
          <w:tcPr>
            <w:tcW w:w="3845" w:type="dxa"/>
            <w:gridSpan w:val="5"/>
            <w:vAlign w:val="center"/>
          </w:tcPr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Мужчины</w:t>
            </w:r>
          </w:p>
        </w:tc>
      </w:tr>
      <w:tr w:rsidR="000E4FF7" w:rsidRPr="00560998" w:rsidTr="002C307C">
        <w:trPr>
          <w:jc w:val="center"/>
        </w:trPr>
        <w:tc>
          <w:tcPr>
            <w:tcW w:w="6912" w:type="dxa"/>
          </w:tcPr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625" w:type="dxa"/>
            <w:gridSpan w:val="10"/>
          </w:tcPr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 xml:space="preserve">Оценка в </w:t>
            </w:r>
            <w:r>
              <w:t>баллах</w:t>
            </w:r>
          </w:p>
        </w:tc>
      </w:tr>
      <w:tr w:rsidR="000E4FF7" w:rsidRPr="00560998" w:rsidTr="002C307C">
        <w:trPr>
          <w:jc w:val="center"/>
        </w:trPr>
        <w:tc>
          <w:tcPr>
            <w:tcW w:w="6912" w:type="dxa"/>
          </w:tcPr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5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4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3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2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1</w:t>
            </w:r>
          </w:p>
        </w:tc>
        <w:tc>
          <w:tcPr>
            <w:tcW w:w="821" w:type="dxa"/>
          </w:tcPr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5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4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3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2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1</w:t>
            </w:r>
          </w:p>
        </w:tc>
      </w:tr>
      <w:tr w:rsidR="000E4FF7" w:rsidRPr="00560998" w:rsidTr="002C307C">
        <w:trPr>
          <w:jc w:val="center"/>
        </w:trPr>
        <w:tc>
          <w:tcPr>
            <w:tcW w:w="6912" w:type="dxa"/>
          </w:tcPr>
          <w:p w:rsidR="000E4FF7" w:rsidRPr="00560998" w:rsidRDefault="000E4FF7" w:rsidP="002C307C">
            <w:pPr>
              <w:widowControl w:val="0"/>
              <w:jc w:val="both"/>
            </w:pPr>
            <w:r w:rsidRPr="00560998">
              <w:t>1.Тест на скоростно-силовую подготовленность:</w:t>
            </w:r>
          </w:p>
          <w:p w:rsidR="000E4FF7" w:rsidRPr="00560998" w:rsidRDefault="000E4FF7" w:rsidP="002C307C">
            <w:pPr>
              <w:widowControl w:val="0"/>
              <w:jc w:val="right"/>
              <w:rPr>
                <w:b/>
              </w:rPr>
            </w:pPr>
            <w:r w:rsidRPr="00560998">
              <w:t>Бег – 100м (сек.)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15.7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16.0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17.0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17.9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18.7</w:t>
            </w:r>
          </w:p>
        </w:tc>
        <w:tc>
          <w:tcPr>
            <w:tcW w:w="821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13.2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13.8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14.0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14.3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both"/>
            </w:pPr>
          </w:p>
          <w:p w:rsidR="000E4FF7" w:rsidRPr="00560998" w:rsidRDefault="000E4FF7" w:rsidP="002C307C">
            <w:pPr>
              <w:widowControl w:val="0"/>
              <w:jc w:val="both"/>
              <w:rPr>
                <w:b/>
              </w:rPr>
            </w:pPr>
            <w:r w:rsidRPr="00560998">
              <w:t>14.6</w:t>
            </w:r>
          </w:p>
        </w:tc>
      </w:tr>
      <w:tr w:rsidR="000E4FF7" w:rsidRPr="00560998" w:rsidTr="002C307C">
        <w:trPr>
          <w:jc w:val="center"/>
        </w:trPr>
        <w:tc>
          <w:tcPr>
            <w:tcW w:w="6912" w:type="dxa"/>
          </w:tcPr>
          <w:p w:rsidR="000E4FF7" w:rsidRPr="00560998" w:rsidRDefault="000E4FF7" w:rsidP="002C307C">
            <w:pPr>
              <w:widowControl w:val="0"/>
              <w:jc w:val="both"/>
            </w:pPr>
            <w:r w:rsidRPr="00560998">
              <w:t xml:space="preserve">2.Тест на </w:t>
            </w:r>
            <w:proofErr w:type="spellStart"/>
            <w:r w:rsidRPr="00560998">
              <w:t>силовуюподготовленность</w:t>
            </w:r>
            <w:proofErr w:type="spellEnd"/>
            <w:r w:rsidRPr="00560998">
              <w:t>:</w:t>
            </w:r>
          </w:p>
          <w:p w:rsidR="000E4FF7" w:rsidRPr="00560998" w:rsidRDefault="000E4FF7" w:rsidP="002C307C">
            <w:pPr>
              <w:widowControl w:val="0"/>
              <w:jc w:val="both"/>
            </w:pPr>
            <w:r w:rsidRPr="00560998">
              <w:t xml:space="preserve">Поднимание (сед.) и опускание туловища из положения </w:t>
            </w:r>
            <w:proofErr w:type="spellStart"/>
            <w:r w:rsidRPr="00560998">
              <w:t>лежа</w:t>
            </w:r>
            <w:proofErr w:type="gramStart"/>
            <w:r w:rsidRPr="00560998">
              <w:t>,н</w:t>
            </w:r>
            <w:proofErr w:type="gramEnd"/>
            <w:r w:rsidRPr="00560998">
              <w:t>огизакреплены,руки</w:t>
            </w:r>
            <w:proofErr w:type="spellEnd"/>
            <w:r w:rsidRPr="00560998">
              <w:t xml:space="preserve"> за головой(кол-во раз):</w:t>
            </w:r>
          </w:p>
          <w:p w:rsidR="000E4FF7" w:rsidRPr="00560998" w:rsidRDefault="000E4FF7" w:rsidP="002C307C">
            <w:pPr>
              <w:widowControl w:val="0"/>
              <w:jc w:val="both"/>
            </w:pPr>
            <w:r w:rsidRPr="00560998">
              <w:t xml:space="preserve">Подтягивание </w:t>
            </w:r>
            <w:proofErr w:type="spellStart"/>
            <w:r w:rsidRPr="00560998">
              <w:t>наперекладин</w:t>
            </w:r>
            <w:proofErr w:type="gramStart"/>
            <w:r w:rsidRPr="00560998">
              <w:t>е</w:t>
            </w:r>
            <w:proofErr w:type="spellEnd"/>
            <w:r w:rsidRPr="00560998">
              <w:t>(</w:t>
            </w:r>
            <w:proofErr w:type="spellStart"/>
            <w:proofErr w:type="gramEnd"/>
            <w:r w:rsidRPr="00560998">
              <w:t>кол.раз</w:t>
            </w:r>
            <w:proofErr w:type="spellEnd"/>
            <w:r w:rsidRPr="00560998">
              <w:t>)</w:t>
            </w:r>
          </w:p>
          <w:p w:rsidR="000E4FF7" w:rsidRPr="00560998" w:rsidRDefault="000E4FF7" w:rsidP="002C307C">
            <w:pPr>
              <w:widowControl w:val="0"/>
              <w:jc w:val="both"/>
            </w:pPr>
            <w:r w:rsidRPr="00560998">
              <w:t xml:space="preserve">вес до 85кг    </w:t>
            </w:r>
          </w:p>
          <w:p w:rsidR="000E4FF7" w:rsidRPr="00560998" w:rsidRDefault="000E4FF7" w:rsidP="002C307C">
            <w:pPr>
              <w:widowControl w:val="0"/>
              <w:jc w:val="both"/>
              <w:rPr>
                <w:b/>
              </w:rPr>
            </w:pPr>
            <w:r w:rsidRPr="00560998">
              <w:t xml:space="preserve">вес более </w:t>
            </w:r>
            <w:smartTag w:uri="urn:schemas-microsoft-com:office:smarttags" w:element="metricconverter">
              <w:smartTagPr>
                <w:attr w:name="ProductID" w:val="85 кг"/>
              </w:smartTagPr>
              <w:r w:rsidRPr="00560998">
                <w:t>85 кг</w:t>
              </w:r>
            </w:smartTag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60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50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40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30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</w:p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20</w:t>
            </w:r>
          </w:p>
        </w:tc>
        <w:tc>
          <w:tcPr>
            <w:tcW w:w="821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15</w:t>
            </w: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12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12</w:t>
            </w: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10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9</w:t>
            </w: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7</w:t>
            </w:r>
          </w:p>
        </w:tc>
        <w:tc>
          <w:tcPr>
            <w:tcW w:w="756" w:type="dxa"/>
          </w:tcPr>
          <w:p w:rsidR="000E4FF7" w:rsidRDefault="000E4FF7" w:rsidP="002C307C">
            <w:pPr>
              <w:widowControl w:val="0"/>
              <w:jc w:val="center"/>
            </w:pPr>
          </w:p>
          <w:p w:rsidR="000E4FF7" w:rsidRDefault="000E4FF7" w:rsidP="002C307C">
            <w:pPr>
              <w:widowControl w:val="0"/>
              <w:jc w:val="center"/>
            </w:pPr>
          </w:p>
          <w:p w:rsidR="000E4FF7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7</w:t>
            </w: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4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5</w:t>
            </w: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2</w:t>
            </w:r>
          </w:p>
        </w:tc>
      </w:tr>
      <w:tr w:rsidR="000E4FF7" w:rsidRPr="00560998" w:rsidTr="002C307C">
        <w:trPr>
          <w:jc w:val="center"/>
        </w:trPr>
        <w:tc>
          <w:tcPr>
            <w:tcW w:w="6912" w:type="dxa"/>
          </w:tcPr>
          <w:p w:rsidR="000E4FF7" w:rsidRPr="00560998" w:rsidRDefault="000E4FF7" w:rsidP="002C307C">
            <w:pPr>
              <w:widowControl w:val="0"/>
              <w:jc w:val="both"/>
            </w:pPr>
            <w:r w:rsidRPr="00560998">
              <w:t xml:space="preserve">3.Тест на </w:t>
            </w:r>
            <w:proofErr w:type="spellStart"/>
            <w:r w:rsidRPr="00560998">
              <w:t>общуювыносливость</w:t>
            </w:r>
            <w:proofErr w:type="spellEnd"/>
            <w:r w:rsidRPr="00560998">
              <w:t>:</w:t>
            </w:r>
          </w:p>
          <w:p w:rsidR="000E4FF7" w:rsidRPr="00560998" w:rsidRDefault="000E4FF7" w:rsidP="002C307C">
            <w:pPr>
              <w:widowControl w:val="0"/>
              <w:jc w:val="both"/>
            </w:pPr>
            <w:r w:rsidRPr="00560998"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560998">
                <w:t>2000 м</w:t>
              </w:r>
            </w:smartTag>
            <w:r w:rsidRPr="00560998">
              <w:t xml:space="preserve"> (</w:t>
            </w:r>
            <w:proofErr w:type="spellStart"/>
            <w:r w:rsidRPr="00560998">
              <w:t>мин.,c</w:t>
            </w:r>
            <w:proofErr w:type="spellEnd"/>
            <w:r w:rsidRPr="00560998">
              <w:t>.)</w:t>
            </w:r>
          </w:p>
          <w:p w:rsidR="000E4FF7" w:rsidRPr="00560998" w:rsidRDefault="000E4FF7" w:rsidP="002C307C">
            <w:pPr>
              <w:widowControl w:val="0"/>
              <w:ind w:left="851"/>
              <w:jc w:val="both"/>
            </w:pPr>
            <w:r w:rsidRPr="00560998">
              <w:t xml:space="preserve">вес до </w:t>
            </w:r>
            <w:smartTag w:uri="urn:schemas-microsoft-com:office:smarttags" w:element="metricconverter">
              <w:smartTagPr>
                <w:attr w:name="ProductID" w:val="70 кг"/>
              </w:smartTagPr>
              <w:r w:rsidRPr="00560998">
                <w:t>70 кг</w:t>
              </w:r>
            </w:smartTag>
          </w:p>
          <w:p w:rsidR="000E4FF7" w:rsidRDefault="000E4FF7" w:rsidP="002C307C">
            <w:pPr>
              <w:widowControl w:val="0"/>
              <w:ind w:left="851"/>
              <w:jc w:val="both"/>
            </w:pPr>
            <w:r w:rsidRPr="00560998">
              <w:t xml:space="preserve">вес более </w:t>
            </w:r>
            <w:smartTag w:uri="urn:schemas-microsoft-com:office:smarttags" w:element="metricconverter">
              <w:smartTagPr>
                <w:attr w:name="ProductID" w:val="70 кг"/>
              </w:smartTagPr>
              <w:r w:rsidRPr="00560998">
                <w:t>70 кг</w:t>
              </w:r>
            </w:smartTag>
          </w:p>
          <w:p w:rsidR="000E4FF7" w:rsidRPr="00560998" w:rsidRDefault="000E4FF7" w:rsidP="002C307C">
            <w:pPr>
              <w:widowControl w:val="0"/>
              <w:jc w:val="both"/>
            </w:pPr>
            <w:r w:rsidRPr="00560998">
              <w:t xml:space="preserve">Бег 3000 </w:t>
            </w:r>
            <w:proofErr w:type="gramStart"/>
            <w:r w:rsidRPr="00560998">
              <w:t>м(</w:t>
            </w:r>
            <w:proofErr w:type="spellStart"/>
            <w:proofErr w:type="gramEnd"/>
            <w:r w:rsidRPr="00560998">
              <w:t>мин.,с</w:t>
            </w:r>
            <w:proofErr w:type="spellEnd"/>
            <w:r w:rsidRPr="00560998">
              <w:t>.)</w:t>
            </w:r>
          </w:p>
          <w:p w:rsidR="000E4FF7" w:rsidRPr="00560998" w:rsidRDefault="000E4FF7" w:rsidP="002C307C">
            <w:pPr>
              <w:widowControl w:val="0"/>
              <w:ind w:left="851"/>
            </w:pPr>
            <w:r w:rsidRPr="00560998">
              <w:t xml:space="preserve">вес до </w:t>
            </w:r>
            <w:smartTag w:uri="urn:schemas-microsoft-com:office:smarttags" w:element="metricconverter">
              <w:smartTagPr>
                <w:attr w:name="ProductID" w:val="85 кг"/>
              </w:smartTagPr>
              <w:r w:rsidRPr="00560998">
                <w:t>85 кг</w:t>
              </w:r>
            </w:smartTag>
          </w:p>
          <w:p w:rsidR="000E4FF7" w:rsidRPr="00560998" w:rsidRDefault="000E4FF7" w:rsidP="002C307C">
            <w:pPr>
              <w:widowControl w:val="0"/>
              <w:ind w:left="851"/>
              <w:rPr>
                <w:b/>
              </w:rPr>
            </w:pPr>
            <w:r w:rsidRPr="00560998">
              <w:t xml:space="preserve">вес более </w:t>
            </w:r>
            <w:smartTag w:uri="urn:schemas-microsoft-com:office:smarttags" w:element="metricconverter">
              <w:smartTagPr>
                <w:attr w:name="ProductID" w:val="85 кг"/>
              </w:smartTagPr>
              <w:r w:rsidRPr="00560998">
                <w:t>85 кг</w:t>
              </w:r>
            </w:smartTag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10.15</w:t>
            </w: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10.35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10.50</w:t>
            </w: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11.20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11.20</w:t>
            </w: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11.55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11.50</w:t>
            </w: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12.40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both"/>
            </w:pPr>
            <w:r w:rsidRPr="00560998">
              <w:t>12.15</w:t>
            </w:r>
          </w:p>
          <w:p w:rsidR="000E4FF7" w:rsidRPr="00560998" w:rsidRDefault="000E4FF7" w:rsidP="002C307C">
            <w:pPr>
              <w:widowControl w:val="0"/>
              <w:jc w:val="both"/>
              <w:rPr>
                <w:b/>
              </w:rPr>
            </w:pPr>
            <w:r w:rsidRPr="00560998">
              <w:t>13.15</w:t>
            </w:r>
          </w:p>
        </w:tc>
        <w:tc>
          <w:tcPr>
            <w:tcW w:w="821" w:type="dxa"/>
          </w:tcPr>
          <w:p w:rsidR="000E4FF7" w:rsidRPr="00560998" w:rsidRDefault="000E4FF7" w:rsidP="002C307C">
            <w:pPr>
              <w:widowControl w:val="0"/>
            </w:pPr>
          </w:p>
          <w:p w:rsidR="000E4FF7" w:rsidRPr="00560998" w:rsidRDefault="000E4FF7" w:rsidP="002C307C">
            <w:pPr>
              <w:widowControl w:val="0"/>
            </w:pPr>
          </w:p>
          <w:p w:rsidR="000E4FF7" w:rsidRPr="00560998" w:rsidRDefault="000E4FF7" w:rsidP="002C307C">
            <w:pPr>
              <w:widowControl w:val="0"/>
            </w:pPr>
          </w:p>
          <w:p w:rsidR="000E4FF7" w:rsidRDefault="000E4FF7" w:rsidP="002C307C">
            <w:pPr>
              <w:widowControl w:val="0"/>
            </w:pPr>
          </w:p>
          <w:p w:rsidR="000E4FF7" w:rsidRDefault="000E4FF7" w:rsidP="002C307C">
            <w:pPr>
              <w:widowControl w:val="0"/>
            </w:pPr>
          </w:p>
          <w:p w:rsidR="000E4FF7" w:rsidRPr="00560998" w:rsidRDefault="000E4FF7" w:rsidP="002C307C">
            <w:pPr>
              <w:widowControl w:val="0"/>
            </w:pPr>
            <w:r w:rsidRPr="00560998">
              <w:t>12.00</w:t>
            </w:r>
          </w:p>
          <w:p w:rsidR="000E4FF7" w:rsidRPr="00560998" w:rsidRDefault="000E4FF7" w:rsidP="002C307C">
            <w:pPr>
              <w:widowControl w:val="0"/>
              <w:rPr>
                <w:b/>
              </w:rPr>
            </w:pPr>
            <w:r w:rsidRPr="00560998">
              <w:t>12.30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12.35</w:t>
            </w: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13.10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13.10</w:t>
            </w: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13.50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</w:p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13.50</w:t>
            </w:r>
          </w:p>
          <w:p w:rsidR="000E4FF7" w:rsidRPr="00560998" w:rsidRDefault="000E4FF7" w:rsidP="002C307C">
            <w:pPr>
              <w:widowControl w:val="0"/>
              <w:jc w:val="center"/>
              <w:rPr>
                <w:b/>
              </w:rPr>
            </w:pPr>
            <w:r w:rsidRPr="00560998">
              <w:t>14.40</w:t>
            </w:r>
          </w:p>
        </w:tc>
        <w:tc>
          <w:tcPr>
            <w:tcW w:w="756" w:type="dxa"/>
          </w:tcPr>
          <w:p w:rsidR="000E4FF7" w:rsidRPr="00560998" w:rsidRDefault="000E4FF7" w:rsidP="002C307C">
            <w:pPr>
              <w:widowControl w:val="0"/>
              <w:jc w:val="both"/>
            </w:pPr>
          </w:p>
          <w:p w:rsidR="000E4FF7" w:rsidRPr="00560998" w:rsidRDefault="000E4FF7" w:rsidP="002C307C">
            <w:pPr>
              <w:widowControl w:val="0"/>
              <w:jc w:val="both"/>
            </w:pPr>
          </w:p>
          <w:p w:rsidR="000E4FF7" w:rsidRPr="00560998" w:rsidRDefault="000E4FF7" w:rsidP="002C307C">
            <w:pPr>
              <w:widowControl w:val="0"/>
              <w:jc w:val="both"/>
            </w:pPr>
          </w:p>
          <w:p w:rsidR="000E4FF7" w:rsidRDefault="000E4FF7" w:rsidP="002C307C">
            <w:pPr>
              <w:widowControl w:val="0"/>
              <w:jc w:val="both"/>
            </w:pPr>
          </w:p>
          <w:p w:rsidR="000E4FF7" w:rsidRPr="00560998" w:rsidRDefault="000E4FF7" w:rsidP="002C307C">
            <w:pPr>
              <w:widowControl w:val="0"/>
              <w:jc w:val="both"/>
            </w:pPr>
          </w:p>
          <w:p w:rsidR="000E4FF7" w:rsidRPr="00560998" w:rsidRDefault="000E4FF7" w:rsidP="002C307C">
            <w:pPr>
              <w:widowControl w:val="0"/>
              <w:jc w:val="both"/>
            </w:pPr>
            <w:r w:rsidRPr="00560998">
              <w:t>14.30</w:t>
            </w:r>
          </w:p>
          <w:p w:rsidR="000E4FF7" w:rsidRPr="00560998" w:rsidRDefault="000E4FF7" w:rsidP="002C307C">
            <w:pPr>
              <w:widowControl w:val="0"/>
              <w:jc w:val="both"/>
              <w:rPr>
                <w:b/>
              </w:rPr>
            </w:pPr>
            <w:r w:rsidRPr="00560998">
              <w:t>15.30</w:t>
            </w:r>
          </w:p>
        </w:tc>
      </w:tr>
    </w:tbl>
    <w:p w:rsidR="000E4FF7" w:rsidRPr="00560998" w:rsidRDefault="000E4FF7" w:rsidP="000E4FF7">
      <w:pPr>
        <w:widowControl w:val="0"/>
        <w:jc w:val="center"/>
        <w:rPr>
          <w:b/>
        </w:rPr>
      </w:pPr>
    </w:p>
    <w:p w:rsidR="000E4FF7" w:rsidRPr="00560998" w:rsidRDefault="000E4FF7" w:rsidP="000E4FF7">
      <w:pPr>
        <w:widowControl w:val="0"/>
        <w:ind w:firstLine="709"/>
        <w:jc w:val="both"/>
      </w:pPr>
      <w:r w:rsidRPr="00560998">
        <w:t xml:space="preserve">Примечание: Обязательные тесты проводятся в начале учебного года как контрольные, характеризующие уровень физической подготовленности первокурсника при поступлении в вуз и физическую активность студента в каникулярное время, и в конце учебного года – как определяющие сдвиг в уровне физической подготовленности за прошедший учебный год. </w:t>
      </w:r>
    </w:p>
    <w:p w:rsidR="000E4FF7" w:rsidRPr="0083489F" w:rsidRDefault="000E4FF7" w:rsidP="000E4FF7">
      <w:pPr>
        <w:jc w:val="center"/>
        <w:rPr>
          <w:b/>
          <w:lang w:bidi="ru-RU"/>
        </w:rPr>
      </w:pPr>
      <w:r>
        <w:br w:type="page"/>
      </w:r>
      <w:r w:rsidRPr="0083489F">
        <w:rPr>
          <w:b/>
          <w:lang w:bidi="ru-RU"/>
        </w:rPr>
        <w:t>Тесты ОФП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651"/>
        <w:gridCol w:w="4278"/>
        <w:gridCol w:w="1466"/>
        <w:gridCol w:w="917"/>
        <w:gridCol w:w="917"/>
        <w:gridCol w:w="917"/>
        <w:gridCol w:w="918"/>
        <w:gridCol w:w="813"/>
        <w:gridCol w:w="813"/>
        <w:gridCol w:w="813"/>
        <w:gridCol w:w="813"/>
        <w:gridCol w:w="1470"/>
      </w:tblGrid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vMerge w:val="restart"/>
            <w:tcBorders>
              <w:top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№</w:t>
            </w:r>
          </w:p>
          <w:p w:rsidR="000E4FF7" w:rsidRPr="00EF2A7C" w:rsidRDefault="000E4FF7" w:rsidP="002C307C">
            <w:pPr>
              <w:ind w:left="57"/>
              <w:jc w:val="center"/>
            </w:pPr>
            <w:proofErr w:type="gramStart"/>
            <w:r w:rsidRPr="00EF2A7C">
              <w:t>п</w:t>
            </w:r>
            <w:proofErr w:type="gramEnd"/>
            <w:r w:rsidRPr="00EF2A7C">
              <w:t>/п</w:t>
            </w:r>
          </w:p>
        </w:tc>
        <w:tc>
          <w:tcPr>
            <w:tcW w:w="4278" w:type="dxa"/>
            <w:vMerge w:val="restar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Наименование упражнений</w:t>
            </w:r>
          </w:p>
        </w:tc>
        <w:tc>
          <w:tcPr>
            <w:tcW w:w="9857" w:type="dxa"/>
            <w:gridSpan w:val="10"/>
            <w:tcBorders>
              <w:lef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Оценка в баллах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vMerge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4278" w:type="dxa"/>
            <w:vMerge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5135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Девушки</w:t>
            </w:r>
          </w:p>
        </w:tc>
        <w:tc>
          <w:tcPr>
            <w:tcW w:w="4722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Юноши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4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3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2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4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3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2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  <w:r w:rsidRPr="00EF2A7C">
              <w:t>1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</w:pPr>
            <w:r>
              <w:t>Бег на лыжах 3 км (д.) и 5 км (юн.)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B700BC">
              <w:t>18.00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B700BC">
              <w:t>19.30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B700BC">
              <w:t>20.20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22.15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24.00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B700BC">
              <w:t>23.30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B700BC">
              <w:t>25.30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B700BC">
              <w:t>26.30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28.10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30.10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  <w:r w:rsidRPr="00EF2A7C">
              <w:t>2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</w:pPr>
            <w:r w:rsidRPr="00EF2A7C">
              <w:t xml:space="preserve">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EF2A7C">
                <w:t>100 м</w:t>
              </w:r>
            </w:smartTag>
            <w:r w:rsidRPr="00EF2A7C">
              <w:t xml:space="preserve"> (сек)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15.7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16.0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17.0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17.9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18.9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13.2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13.8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14.0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14.3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14.6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  <w:r w:rsidRPr="00EF2A7C">
              <w:t>3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</w:pPr>
            <w:r w:rsidRPr="00EF2A7C">
              <w:t xml:space="preserve">Бег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EF2A7C">
                <w:t>500 м</w:t>
              </w:r>
            </w:smartTag>
            <w:r w:rsidRPr="00EF2A7C">
              <w:t xml:space="preserve"> (мин., сек.)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1,50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2,00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2,10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2,20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2,30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  <w:r w:rsidRPr="00EF2A7C">
              <w:t>4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</w:pPr>
            <w:r w:rsidRPr="00EF2A7C">
              <w:t xml:space="preserve">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EF2A7C">
                <w:t>1000 м</w:t>
              </w:r>
            </w:smartTag>
            <w:r w:rsidRPr="00EF2A7C">
              <w:t xml:space="preserve"> (мин</w:t>
            </w:r>
            <w:proofErr w:type="gramStart"/>
            <w:r w:rsidRPr="00EF2A7C">
              <w:t>.с</w:t>
            </w:r>
            <w:proofErr w:type="gramEnd"/>
            <w:r w:rsidRPr="00EF2A7C">
              <w:t>ек)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4.02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4.16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4.31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4.47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5.02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  <w:r w:rsidRPr="00EF2A7C">
              <w:t>5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</w:pPr>
            <w:r w:rsidRPr="00EF2A7C"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EF2A7C">
                <w:t>2000 м</w:t>
              </w:r>
            </w:smartTag>
            <w:r w:rsidRPr="00EF2A7C">
              <w:t xml:space="preserve"> (дев.)/3000 м (юн.) (сек)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10.15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10.50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11.15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11.50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12.15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12.00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12.35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13.10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13.50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14.00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  <w:r w:rsidRPr="00EF2A7C">
              <w:t>6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</w:pPr>
            <w:r w:rsidRPr="00EF2A7C">
              <w:t>Челночный бег 5×10 м (сек)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14.2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14.6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15.0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15.5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16.0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12.2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12.5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12.8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13.5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14.5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  <w:r w:rsidRPr="00EF2A7C">
              <w:t>7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</w:pPr>
            <w:r w:rsidRPr="00EF2A7C">
              <w:t>Прыжок в длину с места (</w:t>
            </w:r>
            <w:proofErr w:type="gramStart"/>
            <w:r w:rsidRPr="00EF2A7C">
              <w:t>см</w:t>
            </w:r>
            <w:proofErr w:type="gramEnd"/>
            <w:r w:rsidRPr="00EF2A7C">
              <w:t>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190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180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170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160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150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250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240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230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220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210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  <w:r w:rsidRPr="00EF2A7C">
              <w:t>8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</w:pPr>
            <w:r w:rsidRPr="00EF2A7C">
              <w:t>Прыжки со скакалкой за 1 мин (</w:t>
            </w:r>
            <w:proofErr w:type="spellStart"/>
            <w:r w:rsidRPr="00EF2A7C">
              <w:t>кол</w:t>
            </w:r>
            <w:proofErr w:type="gramStart"/>
            <w:r w:rsidRPr="00EF2A7C">
              <w:t>.р</w:t>
            </w:r>
            <w:proofErr w:type="gramEnd"/>
            <w:r w:rsidRPr="00EF2A7C">
              <w:t>аз</w:t>
            </w:r>
            <w:proofErr w:type="spellEnd"/>
            <w:r w:rsidRPr="00EF2A7C">
              <w:t>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140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120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110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100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90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140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120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110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100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  <w:r w:rsidRPr="00EF2A7C">
              <w:t>9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</w:pPr>
            <w:r w:rsidRPr="00EF2A7C">
              <w:t>Подтягивания в висе (юн)/ приседания на одной ноге (дев) (</w:t>
            </w:r>
            <w:proofErr w:type="spellStart"/>
            <w:r w:rsidRPr="00EF2A7C">
              <w:t>кол</w:t>
            </w:r>
            <w:proofErr w:type="gramStart"/>
            <w:r w:rsidRPr="00EF2A7C">
              <w:t>.р</w:t>
            </w:r>
            <w:proofErr w:type="gramEnd"/>
            <w:r w:rsidRPr="00EF2A7C">
              <w:t>аз</w:t>
            </w:r>
            <w:proofErr w:type="spellEnd"/>
            <w:r w:rsidRPr="00EF2A7C">
              <w:t>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12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8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6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4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9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7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5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  <w:r w:rsidRPr="00EF2A7C">
              <w:t>10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</w:pPr>
            <w:r w:rsidRPr="00EF2A7C">
              <w:t xml:space="preserve">Поднимание (сед) и опускание туловища из </w:t>
            </w:r>
            <w:proofErr w:type="spellStart"/>
            <w:r w:rsidRPr="00EF2A7C">
              <w:t>пол</w:t>
            </w:r>
            <w:proofErr w:type="gramStart"/>
            <w:r w:rsidRPr="00EF2A7C">
              <w:t>.л</w:t>
            </w:r>
            <w:proofErr w:type="gramEnd"/>
            <w:r w:rsidRPr="00EF2A7C">
              <w:t>ёжа</w:t>
            </w:r>
            <w:proofErr w:type="spellEnd"/>
            <w:r w:rsidRPr="00EF2A7C">
              <w:t xml:space="preserve"> на спине (кол. раз)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60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50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40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30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20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  <w:r w:rsidRPr="00EF2A7C">
              <w:t>11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</w:pPr>
            <w:r w:rsidRPr="00EF2A7C">
              <w:t>КСУ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4F13C5">
              <w:t>54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4F13C5">
              <w:t>50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4F13C5">
              <w:t>46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4F13C5">
              <w:t>42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4F13C5">
              <w:t>38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4F13C5">
              <w:t>72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4F13C5">
              <w:t>69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4F13C5">
              <w:t>66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4F13C5">
              <w:t>62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4F13C5">
              <w:t>58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  <w:r w:rsidRPr="00EF2A7C">
              <w:t>12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Default="000E4FF7" w:rsidP="002C307C">
            <w:pPr>
              <w:ind w:left="57"/>
            </w:pPr>
            <w:r>
              <w:t>Спортивные игры:</w:t>
            </w:r>
          </w:p>
          <w:p w:rsidR="000E4FF7" w:rsidRPr="00EF2A7C" w:rsidRDefault="000E4FF7" w:rsidP="002C307C">
            <w:pPr>
              <w:ind w:left="57"/>
            </w:pPr>
            <w:r>
              <w:t>Волейбол (подача)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4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3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2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1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4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3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1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0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vMerge w:val="restart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  <w:r w:rsidRPr="00EF2A7C">
              <w:t>13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Default="000E4FF7" w:rsidP="002C307C">
            <w:pPr>
              <w:ind w:left="57"/>
            </w:pPr>
            <w:r>
              <w:t>Баскетбол (штрафные броски)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4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3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2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1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4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3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1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0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vMerge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Default="000E4FF7" w:rsidP="002C307C">
            <w:pPr>
              <w:ind w:left="57"/>
            </w:pPr>
            <w:r>
              <w:t xml:space="preserve"> настольный теннис (перекидка мяча)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30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25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20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15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10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40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35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25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15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vMerge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</w:pPr>
            <w:r>
              <w:t>Оценка  техники</w:t>
            </w:r>
            <w:r w:rsidRPr="005D7C0A">
              <w:t xml:space="preserve"> подач, передач, ведения</w:t>
            </w:r>
            <w:r>
              <w:t>,</w:t>
            </w:r>
            <w:r w:rsidRPr="005D7C0A">
              <w:t xml:space="preserve"> бросков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4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3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2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1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4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3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2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1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vMerge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</w:pPr>
            <w:r>
              <w:t>П</w:t>
            </w:r>
            <w:r w:rsidRPr="00EF2A7C">
              <w:t>риседание со штангой, равной собственному весу</w:t>
            </w:r>
            <w:r>
              <w:t xml:space="preserve"> (</w:t>
            </w:r>
            <w:proofErr w:type="spellStart"/>
            <w:r>
              <w:t>кол</w:t>
            </w:r>
            <w:proofErr w:type="gramStart"/>
            <w:r>
              <w:t>.р</w:t>
            </w:r>
            <w:proofErr w:type="gramEnd"/>
            <w:r>
              <w:t>аз</w:t>
            </w:r>
            <w:proofErr w:type="spellEnd"/>
            <w:r>
              <w:t>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3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1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>
              <w:t>0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  <w:r>
              <w:t>14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</w:pPr>
            <w:r w:rsidRPr="00EF2A7C">
              <w:t>Поднимание ног до касания перекладины (в висе) (</w:t>
            </w:r>
            <w:proofErr w:type="spellStart"/>
            <w:r w:rsidRPr="00EF2A7C">
              <w:t>кол</w:t>
            </w:r>
            <w:proofErr w:type="gramStart"/>
            <w:r w:rsidRPr="00EF2A7C">
              <w:t>.р</w:t>
            </w:r>
            <w:proofErr w:type="gramEnd"/>
            <w:r w:rsidRPr="00EF2A7C">
              <w:t>аз</w:t>
            </w:r>
            <w:proofErr w:type="spellEnd"/>
            <w:r w:rsidRPr="00EF2A7C">
              <w:t>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7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3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2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  <w:r>
              <w:t>15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</w:pPr>
            <w:r w:rsidRPr="00EF2A7C">
              <w:t>Упражнения на гибкость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25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20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12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8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Pr="00EF2A7C" w:rsidRDefault="000E4FF7" w:rsidP="002C307C">
            <w:pPr>
              <w:ind w:left="57"/>
            </w:pPr>
            <w:r>
              <w:t>16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</w:pPr>
            <w:r>
              <w:t>Тройной прыжок (</w:t>
            </w:r>
            <w:proofErr w:type="gramStart"/>
            <w:r>
              <w:t>м</w:t>
            </w:r>
            <w:proofErr w:type="gramEnd"/>
            <w:r>
              <w:t>, см)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025FD6" w:rsidRDefault="000E4FF7" w:rsidP="002C307C">
            <w:pPr>
              <w:snapToGrid w:val="0"/>
              <w:ind w:left="57"/>
              <w:jc w:val="center"/>
              <w:rPr>
                <w:rFonts w:eastAsia="Calibri"/>
              </w:rPr>
            </w:pPr>
            <w:r w:rsidRPr="00025FD6">
              <w:rPr>
                <w:rFonts w:eastAsia="Calibri"/>
                <w:lang w:val="en-US"/>
              </w:rPr>
              <w:t>6</w:t>
            </w:r>
            <w:r w:rsidRPr="00025FD6">
              <w:rPr>
                <w:rFonts w:eastAsia="Calibri"/>
              </w:rPr>
              <w:t>,00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025FD6" w:rsidRDefault="000E4FF7" w:rsidP="002C307C">
            <w:pPr>
              <w:snapToGrid w:val="0"/>
              <w:ind w:left="57"/>
              <w:jc w:val="center"/>
              <w:rPr>
                <w:rFonts w:eastAsia="Calibri"/>
              </w:rPr>
            </w:pPr>
            <w:r w:rsidRPr="00025FD6">
              <w:rPr>
                <w:rFonts w:eastAsia="Calibri"/>
                <w:lang w:val="en-US"/>
              </w:rPr>
              <w:t>6</w:t>
            </w:r>
            <w:r w:rsidRPr="00025FD6">
              <w:rPr>
                <w:rFonts w:eastAsia="Calibri"/>
              </w:rPr>
              <w:t>,20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025FD6" w:rsidRDefault="000E4FF7" w:rsidP="002C307C">
            <w:pPr>
              <w:snapToGrid w:val="0"/>
              <w:ind w:left="57"/>
              <w:jc w:val="center"/>
              <w:rPr>
                <w:rFonts w:eastAsia="Calibri"/>
              </w:rPr>
            </w:pPr>
            <w:r w:rsidRPr="00025FD6">
              <w:rPr>
                <w:rFonts w:eastAsia="Calibri"/>
              </w:rPr>
              <w:t>6,50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025FD6" w:rsidRDefault="000E4FF7" w:rsidP="002C307C">
            <w:pPr>
              <w:snapToGrid w:val="0"/>
              <w:ind w:left="57"/>
              <w:jc w:val="center"/>
              <w:rPr>
                <w:rFonts w:eastAsia="Calibri"/>
              </w:rPr>
            </w:pPr>
            <w:r w:rsidRPr="00025FD6">
              <w:rPr>
                <w:rFonts w:eastAsia="Calibri"/>
                <w:lang w:val="en-US"/>
              </w:rPr>
              <w:t>7</w:t>
            </w:r>
            <w:r w:rsidRPr="00025FD6">
              <w:rPr>
                <w:rFonts w:eastAsia="Calibri"/>
              </w:rPr>
              <w:t>,00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025FD6" w:rsidRDefault="000E4FF7" w:rsidP="002C307C">
            <w:pPr>
              <w:snapToGrid w:val="0"/>
              <w:ind w:left="57"/>
              <w:jc w:val="center"/>
              <w:rPr>
                <w:rFonts w:eastAsia="Calibri"/>
              </w:rPr>
            </w:pPr>
            <w:r w:rsidRPr="00025FD6">
              <w:rPr>
                <w:rFonts w:eastAsia="Calibri"/>
                <w:lang w:val="en-US"/>
              </w:rPr>
              <w:t>7</w:t>
            </w:r>
            <w:r>
              <w:t>,</w:t>
            </w:r>
            <w:r w:rsidRPr="00025FD6">
              <w:rPr>
                <w:rFonts w:eastAsia="Calibri"/>
              </w:rPr>
              <w:t>20</w:t>
            </w:r>
          </w:p>
        </w:tc>
      </w:tr>
      <w:tr w:rsidR="000E4FF7" w:rsidRPr="00EF2A7C" w:rsidTr="002C307C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FF7" w:rsidRDefault="000E4FF7" w:rsidP="002C307C">
            <w:pPr>
              <w:ind w:left="57"/>
            </w:pPr>
            <w:r>
              <w:t>17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</w:pPr>
            <w:r w:rsidRPr="00EF2A7C">
              <w:t>Отжимания - сгибание и разгибание рук в упоре лёжа на полу (кол-во раз)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12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10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8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6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4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40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35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25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4FF7" w:rsidRPr="00EF2A7C" w:rsidRDefault="000E4FF7" w:rsidP="002C307C">
            <w:pPr>
              <w:ind w:left="57"/>
              <w:jc w:val="center"/>
            </w:pPr>
            <w:r w:rsidRPr="00EF2A7C">
              <w:t>20</w:t>
            </w:r>
          </w:p>
        </w:tc>
      </w:tr>
    </w:tbl>
    <w:p w:rsidR="000E4FF7" w:rsidRPr="00560998" w:rsidRDefault="000E4FF7" w:rsidP="000E4FF7">
      <w:pPr>
        <w:widowControl w:val="0"/>
        <w:jc w:val="center"/>
        <w:rPr>
          <w:b/>
        </w:rPr>
      </w:pPr>
      <w:proofErr w:type="spellStart"/>
      <w:r w:rsidRPr="00560998">
        <w:rPr>
          <w:b/>
        </w:rPr>
        <w:t>Приложение</w:t>
      </w:r>
      <w:r>
        <w:rPr>
          <w:b/>
        </w:rPr>
        <w:t>Б</w:t>
      </w:r>
      <w:proofErr w:type="spellEnd"/>
    </w:p>
    <w:p w:rsidR="000E4FF7" w:rsidRPr="00560998" w:rsidRDefault="000E4FF7" w:rsidP="000E4FF7">
      <w:pPr>
        <w:widowControl w:val="0"/>
        <w:jc w:val="center"/>
        <w:rPr>
          <w:b/>
        </w:rPr>
      </w:pPr>
      <w:r w:rsidRPr="00560998">
        <w:rPr>
          <w:b/>
        </w:rPr>
        <w:t>Технологическая карта</w:t>
      </w:r>
    </w:p>
    <w:p w:rsidR="000E4FF7" w:rsidRPr="00560998" w:rsidRDefault="000E4FF7" w:rsidP="000E4FF7">
      <w:pPr>
        <w:widowControl w:val="0"/>
        <w:jc w:val="center"/>
        <w:rPr>
          <w:b/>
        </w:rPr>
      </w:pPr>
      <w:r w:rsidRPr="00560998">
        <w:rPr>
          <w:b/>
        </w:rPr>
        <w:t>учебного модуля «</w:t>
      </w:r>
      <w:r>
        <w:rPr>
          <w:b/>
        </w:rPr>
        <w:t>Физическая культура и спорт</w:t>
      </w:r>
      <w:r w:rsidRPr="00560998">
        <w:rPr>
          <w:b/>
        </w:rPr>
        <w:t>»</w:t>
      </w:r>
    </w:p>
    <w:p w:rsidR="000E4FF7" w:rsidRPr="00560998" w:rsidRDefault="000E4FF7" w:rsidP="000E4FF7">
      <w:pPr>
        <w:widowControl w:val="0"/>
        <w:jc w:val="center"/>
        <w:rPr>
          <w:b/>
          <w:u w:val="single"/>
        </w:rPr>
      </w:pPr>
      <w:r w:rsidRPr="00560998">
        <w:rPr>
          <w:b/>
        </w:rPr>
        <w:t xml:space="preserve">Семестр </w:t>
      </w:r>
      <w:r w:rsidRPr="00560998">
        <w:rPr>
          <w:b/>
          <w:u w:val="single"/>
        </w:rPr>
        <w:t>1/2, 3/4, 5/6</w:t>
      </w:r>
      <w:r>
        <w:rPr>
          <w:b/>
        </w:rPr>
        <w:t xml:space="preserve">2 </w:t>
      </w:r>
      <w:r w:rsidRPr="00560998">
        <w:rPr>
          <w:b/>
        </w:rPr>
        <w:t xml:space="preserve">ЗЕ, вид </w:t>
      </w:r>
      <w:proofErr w:type="spellStart"/>
      <w:r w:rsidRPr="00560998">
        <w:rPr>
          <w:b/>
        </w:rPr>
        <w:t>аттестации-зачет</w:t>
      </w:r>
      <w:proofErr w:type="spellEnd"/>
      <w:r w:rsidRPr="00560998">
        <w:rPr>
          <w:b/>
        </w:rPr>
        <w:t>, акад</w:t>
      </w:r>
      <w:proofErr w:type="gramStart"/>
      <w:r w:rsidRPr="00560998">
        <w:rPr>
          <w:b/>
        </w:rPr>
        <w:t>.ч</w:t>
      </w:r>
      <w:proofErr w:type="gramEnd"/>
      <w:r w:rsidRPr="00560998">
        <w:rPr>
          <w:b/>
        </w:rPr>
        <w:t xml:space="preserve">ас.- 414, баллов рейтинга </w:t>
      </w:r>
      <w:r w:rsidRPr="00560998">
        <w:rPr>
          <w:b/>
          <w:u w:val="single"/>
        </w:rPr>
        <w:t>УЭМ1 50, УЭМ2 50/50/50</w:t>
      </w:r>
      <w:r>
        <w:rPr>
          <w:b/>
          <w:u w:val="single"/>
        </w:rPr>
        <w:t>/50</w:t>
      </w:r>
    </w:p>
    <w:p w:rsidR="000E4FF7" w:rsidRPr="00560998" w:rsidRDefault="000E4FF7" w:rsidP="000E4FF7">
      <w:pPr>
        <w:widowControl w:val="0"/>
        <w:jc w:val="center"/>
        <w:rPr>
          <w:b/>
          <w:u w:val="single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567"/>
        <w:gridCol w:w="567"/>
        <w:gridCol w:w="425"/>
        <w:gridCol w:w="567"/>
        <w:gridCol w:w="425"/>
        <w:gridCol w:w="567"/>
        <w:gridCol w:w="426"/>
        <w:gridCol w:w="567"/>
        <w:gridCol w:w="708"/>
        <w:gridCol w:w="1985"/>
        <w:gridCol w:w="1843"/>
        <w:gridCol w:w="708"/>
        <w:gridCol w:w="567"/>
        <w:gridCol w:w="709"/>
        <w:gridCol w:w="567"/>
        <w:gridCol w:w="567"/>
        <w:gridCol w:w="709"/>
        <w:gridCol w:w="709"/>
        <w:gridCol w:w="708"/>
      </w:tblGrid>
      <w:tr w:rsidR="000E4FF7" w:rsidRPr="006A336A" w:rsidTr="002C307C">
        <w:trPr>
          <w:trHeight w:val="20"/>
        </w:trPr>
        <w:tc>
          <w:tcPr>
            <w:tcW w:w="1702" w:type="dxa"/>
            <w:vMerge w:val="restart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№ и наименование раздела</w:t>
            </w:r>
          </w:p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 xml:space="preserve">учебного модуля, </w:t>
            </w:r>
            <w:proofErr w:type="gramStart"/>
            <w:r w:rsidRPr="006A336A">
              <w:rPr>
                <w:sz w:val="20"/>
                <w:szCs w:val="20"/>
              </w:rPr>
              <w:t>КП/К</w:t>
            </w:r>
            <w:proofErr w:type="gramEnd"/>
          </w:p>
        </w:tc>
        <w:tc>
          <w:tcPr>
            <w:tcW w:w="567" w:type="dxa"/>
            <w:vMerge w:val="restart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№ не-де-ли сем</w:t>
            </w:r>
          </w:p>
        </w:tc>
        <w:tc>
          <w:tcPr>
            <w:tcW w:w="4252" w:type="dxa"/>
            <w:gridSpan w:val="8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 xml:space="preserve">Трудоемкость, </w:t>
            </w:r>
            <w:proofErr w:type="spellStart"/>
            <w:r w:rsidRPr="006A336A">
              <w:rPr>
                <w:sz w:val="20"/>
                <w:szCs w:val="20"/>
              </w:rPr>
              <w:t>академ</w:t>
            </w:r>
            <w:proofErr w:type="gramStart"/>
            <w:r w:rsidRPr="006A336A">
              <w:rPr>
                <w:sz w:val="20"/>
                <w:szCs w:val="20"/>
              </w:rPr>
              <w:t>.ч</w:t>
            </w:r>
            <w:proofErr w:type="gramEnd"/>
            <w:r w:rsidRPr="006A336A">
              <w:rPr>
                <w:sz w:val="20"/>
                <w:szCs w:val="20"/>
              </w:rPr>
              <w:t>ас</w:t>
            </w:r>
            <w:proofErr w:type="spellEnd"/>
          </w:p>
        </w:tc>
        <w:tc>
          <w:tcPr>
            <w:tcW w:w="3828" w:type="dxa"/>
            <w:gridSpan w:val="2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Форма текущего контроля успеваемости (в соответствии с паспортом ФОС)</w:t>
            </w:r>
          </w:p>
        </w:tc>
        <w:tc>
          <w:tcPr>
            <w:tcW w:w="5244" w:type="dxa"/>
            <w:gridSpan w:val="8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 w:rsidRPr="006A336A">
              <w:rPr>
                <w:sz w:val="20"/>
                <w:szCs w:val="20"/>
              </w:rPr>
              <w:t>Максим</w:t>
            </w:r>
            <w:proofErr w:type="gramStart"/>
            <w:r w:rsidRPr="006A336A">
              <w:rPr>
                <w:sz w:val="20"/>
                <w:szCs w:val="20"/>
              </w:rPr>
              <w:t>.к</w:t>
            </w:r>
            <w:proofErr w:type="gramEnd"/>
            <w:r w:rsidRPr="006A336A">
              <w:rPr>
                <w:sz w:val="20"/>
                <w:szCs w:val="20"/>
              </w:rPr>
              <w:t>оличество</w:t>
            </w:r>
            <w:proofErr w:type="spellEnd"/>
            <w:r w:rsidRPr="006A336A">
              <w:rPr>
                <w:sz w:val="20"/>
                <w:szCs w:val="20"/>
              </w:rPr>
              <w:t xml:space="preserve"> баллов рейтинга</w:t>
            </w: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  <w:vMerge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8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Аудиторные занятия</w:t>
            </w:r>
          </w:p>
        </w:tc>
        <w:tc>
          <w:tcPr>
            <w:tcW w:w="1985" w:type="dxa"/>
            <w:vMerge w:val="restart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юноши</w:t>
            </w:r>
          </w:p>
        </w:tc>
        <w:tc>
          <w:tcPr>
            <w:tcW w:w="1843" w:type="dxa"/>
            <w:vMerge w:val="restart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девушки</w:t>
            </w:r>
          </w:p>
        </w:tc>
        <w:tc>
          <w:tcPr>
            <w:tcW w:w="1275" w:type="dxa"/>
            <w:gridSpan w:val="2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1,3 семестр</w:t>
            </w:r>
          </w:p>
        </w:tc>
        <w:tc>
          <w:tcPr>
            <w:tcW w:w="1276" w:type="dxa"/>
            <w:gridSpan w:val="2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2,4 семестр</w:t>
            </w:r>
          </w:p>
        </w:tc>
        <w:tc>
          <w:tcPr>
            <w:tcW w:w="1276" w:type="dxa"/>
            <w:gridSpan w:val="2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5семестр</w:t>
            </w:r>
          </w:p>
        </w:tc>
        <w:tc>
          <w:tcPr>
            <w:tcW w:w="1417" w:type="dxa"/>
            <w:gridSpan w:val="2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6семестр</w:t>
            </w: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  <w:vMerge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0E4FF7" w:rsidRPr="006A336A" w:rsidRDefault="000E4FF7" w:rsidP="002C307C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ЛЕК</w:t>
            </w:r>
          </w:p>
        </w:tc>
        <w:tc>
          <w:tcPr>
            <w:tcW w:w="3685" w:type="dxa"/>
            <w:gridSpan w:val="7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Практические занятия</w:t>
            </w:r>
          </w:p>
        </w:tc>
        <w:tc>
          <w:tcPr>
            <w:tcW w:w="1985" w:type="dxa"/>
            <w:vMerge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50 баллов</w:t>
            </w:r>
          </w:p>
        </w:tc>
        <w:tc>
          <w:tcPr>
            <w:tcW w:w="1276" w:type="dxa"/>
            <w:gridSpan w:val="2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50 баллов</w:t>
            </w:r>
          </w:p>
        </w:tc>
        <w:tc>
          <w:tcPr>
            <w:tcW w:w="1276" w:type="dxa"/>
            <w:gridSpan w:val="2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50 баллов</w:t>
            </w:r>
          </w:p>
        </w:tc>
        <w:tc>
          <w:tcPr>
            <w:tcW w:w="1417" w:type="dxa"/>
            <w:gridSpan w:val="2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50 баллов</w:t>
            </w: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  <w:vMerge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I</w:t>
            </w:r>
          </w:p>
        </w:tc>
        <w:tc>
          <w:tcPr>
            <w:tcW w:w="567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II</w:t>
            </w:r>
          </w:p>
        </w:tc>
        <w:tc>
          <w:tcPr>
            <w:tcW w:w="425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III</w:t>
            </w:r>
          </w:p>
        </w:tc>
        <w:tc>
          <w:tcPr>
            <w:tcW w:w="567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IV</w:t>
            </w:r>
          </w:p>
        </w:tc>
        <w:tc>
          <w:tcPr>
            <w:tcW w:w="426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V</w:t>
            </w:r>
          </w:p>
        </w:tc>
        <w:tc>
          <w:tcPr>
            <w:tcW w:w="567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VI</w:t>
            </w:r>
          </w:p>
        </w:tc>
        <w:tc>
          <w:tcPr>
            <w:tcW w:w="708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VII</w:t>
            </w:r>
          </w:p>
        </w:tc>
        <w:tc>
          <w:tcPr>
            <w:tcW w:w="1985" w:type="dxa"/>
            <w:vMerge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юн.</w:t>
            </w:r>
          </w:p>
        </w:tc>
        <w:tc>
          <w:tcPr>
            <w:tcW w:w="567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дев</w:t>
            </w:r>
          </w:p>
        </w:tc>
        <w:tc>
          <w:tcPr>
            <w:tcW w:w="709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юн.</w:t>
            </w:r>
          </w:p>
        </w:tc>
        <w:tc>
          <w:tcPr>
            <w:tcW w:w="567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дев</w:t>
            </w:r>
          </w:p>
        </w:tc>
        <w:tc>
          <w:tcPr>
            <w:tcW w:w="567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юн.</w:t>
            </w:r>
          </w:p>
        </w:tc>
        <w:tc>
          <w:tcPr>
            <w:tcW w:w="709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дев</w:t>
            </w:r>
          </w:p>
        </w:tc>
        <w:tc>
          <w:tcPr>
            <w:tcW w:w="709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юн</w:t>
            </w:r>
          </w:p>
        </w:tc>
        <w:tc>
          <w:tcPr>
            <w:tcW w:w="708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дев</w:t>
            </w: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0E4FF7" w:rsidRPr="0041511A" w:rsidRDefault="000E4FF7" w:rsidP="002C307C">
            <w:pPr>
              <w:widowControl w:val="0"/>
              <w:jc w:val="center"/>
              <w:rPr>
                <w:sz w:val="20"/>
                <w:szCs w:val="20"/>
                <w:highlight w:val="yellow"/>
              </w:rPr>
            </w:pPr>
            <w:r w:rsidRPr="0041511A">
              <w:rPr>
                <w:sz w:val="20"/>
                <w:szCs w:val="20"/>
                <w:highlight w:val="yellow"/>
              </w:rPr>
              <w:t>54</w:t>
            </w:r>
          </w:p>
        </w:tc>
        <w:tc>
          <w:tcPr>
            <w:tcW w:w="567" w:type="dxa"/>
            <w:vAlign w:val="center"/>
          </w:tcPr>
          <w:p w:rsidR="000E4FF7" w:rsidRPr="0041511A" w:rsidRDefault="000E4FF7" w:rsidP="002C307C">
            <w:pPr>
              <w:widowControl w:val="0"/>
              <w:jc w:val="center"/>
              <w:rPr>
                <w:sz w:val="20"/>
                <w:szCs w:val="20"/>
                <w:highlight w:val="yellow"/>
              </w:rPr>
            </w:pPr>
            <w:r w:rsidRPr="0041511A">
              <w:rPr>
                <w:sz w:val="20"/>
                <w:szCs w:val="20"/>
                <w:highlight w:val="yellow"/>
              </w:rPr>
              <w:t>90</w:t>
            </w:r>
          </w:p>
        </w:tc>
        <w:tc>
          <w:tcPr>
            <w:tcW w:w="425" w:type="dxa"/>
            <w:vAlign w:val="center"/>
          </w:tcPr>
          <w:p w:rsidR="000E4FF7" w:rsidRPr="0041511A" w:rsidRDefault="000E4FF7" w:rsidP="002C307C">
            <w:pPr>
              <w:widowControl w:val="0"/>
              <w:jc w:val="center"/>
              <w:rPr>
                <w:sz w:val="20"/>
                <w:szCs w:val="20"/>
                <w:highlight w:val="yellow"/>
              </w:rPr>
            </w:pPr>
            <w:r w:rsidRPr="0041511A">
              <w:rPr>
                <w:sz w:val="20"/>
                <w:szCs w:val="20"/>
                <w:highlight w:val="yellow"/>
              </w:rPr>
              <w:t>54</w:t>
            </w:r>
          </w:p>
        </w:tc>
        <w:tc>
          <w:tcPr>
            <w:tcW w:w="567" w:type="dxa"/>
            <w:vAlign w:val="center"/>
          </w:tcPr>
          <w:p w:rsidR="000E4FF7" w:rsidRPr="0041511A" w:rsidRDefault="000E4FF7" w:rsidP="002C307C">
            <w:pPr>
              <w:widowControl w:val="0"/>
              <w:jc w:val="center"/>
              <w:rPr>
                <w:sz w:val="20"/>
                <w:szCs w:val="20"/>
                <w:highlight w:val="yellow"/>
              </w:rPr>
            </w:pPr>
            <w:r w:rsidRPr="0041511A">
              <w:rPr>
                <w:sz w:val="20"/>
                <w:szCs w:val="20"/>
                <w:highlight w:val="yellow"/>
              </w:rPr>
              <w:t>54</w:t>
            </w:r>
          </w:p>
        </w:tc>
        <w:tc>
          <w:tcPr>
            <w:tcW w:w="426" w:type="dxa"/>
            <w:vAlign w:val="center"/>
          </w:tcPr>
          <w:p w:rsidR="000E4FF7" w:rsidRPr="0041511A" w:rsidRDefault="000E4FF7" w:rsidP="002C307C">
            <w:pPr>
              <w:widowControl w:val="0"/>
              <w:jc w:val="center"/>
              <w:rPr>
                <w:sz w:val="20"/>
                <w:szCs w:val="20"/>
                <w:highlight w:val="yellow"/>
              </w:rPr>
            </w:pPr>
            <w:r w:rsidRPr="0041511A">
              <w:rPr>
                <w:sz w:val="20"/>
                <w:szCs w:val="20"/>
                <w:highlight w:val="yellow"/>
              </w:rPr>
              <w:t>54</w:t>
            </w:r>
          </w:p>
        </w:tc>
        <w:tc>
          <w:tcPr>
            <w:tcW w:w="567" w:type="dxa"/>
            <w:vAlign w:val="center"/>
          </w:tcPr>
          <w:p w:rsidR="000E4FF7" w:rsidRPr="0041511A" w:rsidRDefault="000E4FF7" w:rsidP="002C307C">
            <w:pPr>
              <w:widowControl w:val="0"/>
              <w:jc w:val="center"/>
              <w:rPr>
                <w:sz w:val="20"/>
                <w:szCs w:val="20"/>
                <w:highlight w:val="yellow"/>
              </w:rPr>
            </w:pPr>
            <w:r w:rsidRPr="0041511A">
              <w:rPr>
                <w:sz w:val="20"/>
                <w:szCs w:val="20"/>
                <w:highlight w:val="yellow"/>
              </w:rPr>
              <w:t>54</w:t>
            </w:r>
          </w:p>
        </w:tc>
        <w:tc>
          <w:tcPr>
            <w:tcW w:w="708" w:type="dxa"/>
            <w:vAlign w:val="center"/>
          </w:tcPr>
          <w:p w:rsidR="000E4FF7" w:rsidRPr="0041511A" w:rsidRDefault="000E4FF7" w:rsidP="002C307C">
            <w:pPr>
              <w:widowControl w:val="0"/>
              <w:jc w:val="center"/>
              <w:rPr>
                <w:sz w:val="20"/>
                <w:szCs w:val="20"/>
                <w:highlight w:val="yellow"/>
              </w:rPr>
            </w:pPr>
            <w:r w:rsidRPr="0041511A">
              <w:rPr>
                <w:sz w:val="20"/>
                <w:szCs w:val="20"/>
                <w:highlight w:val="yellow"/>
              </w:rPr>
              <w:t>54</w:t>
            </w:r>
          </w:p>
        </w:tc>
        <w:tc>
          <w:tcPr>
            <w:tcW w:w="1985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Гимнастика</w:t>
            </w:r>
            <w:r>
              <w:rPr>
                <w:sz w:val="20"/>
                <w:szCs w:val="20"/>
              </w:rPr>
              <w:t>, ОРУ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</w:t>
            </w:r>
          </w:p>
        </w:tc>
        <w:tc>
          <w:tcPr>
            <w:tcW w:w="425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Отжимание из упора лежа на полу или жим штанги, равный собственному весу</w:t>
            </w:r>
          </w:p>
        </w:tc>
        <w:tc>
          <w:tcPr>
            <w:tcW w:w="1843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Упражнения на гибкость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</w:tcPr>
          <w:p w:rsidR="000E4FF7" w:rsidRDefault="000E4FF7" w:rsidP="002C307C">
            <w:pPr>
              <w:widowControl w:val="0"/>
              <w:rPr>
                <w:sz w:val="20"/>
                <w:szCs w:val="20"/>
              </w:rPr>
            </w:pPr>
            <w:proofErr w:type="gramStart"/>
            <w:r w:rsidRPr="006A336A">
              <w:rPr>
                <w:sz w:val="20"/>
                <w:szCs w:val="20"/>
              </w:rPr>
              <w:t>Спортивные игры</w:t>
            </w:r>
            <w:r>
              <w:rPr>
                <w:sz w:val="20"/>
                <w:szCs w:val="20"/>
              </w:rPr>
              <w:t xml:space="preserve"> (волейбол, баскетбол,</w:t>
            </w:r>
            <w:proofErr w:type="gramEnd"/>
          </w:p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н/теннис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20</w:t>
            </w:r>
          </w:p>
        </w:tc>
        <w:tc>
          <w:tcPr>
            <w:tcW w:w="425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20</w:t>
            </w:r>
          </w:p>
        </w:tc>
        <w:tc>
          <w:tcPr>
            <w:tcW w:w="426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Спортивные игры</w:t>
            </w:r>
          </w:p>
        </w:tc>
        <w:tc>
          <w:tcPr>
            <w:tcW w:w="1843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Спортивные игры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  <w:vMerge w:val="restart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Легкая атлетика</w:t>
            </w:r>
          </w:p>
        </w:tc>
        <w:tc>
          <w:tcPr>
            <w:tcW w:w="567" w:type="dxa"/>
            <w:vMerge w:val="restart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 w:val="restart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vMerge w:val="restart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16</w:t>
            </w:r>
          </w:p>
        </w:tc>
        <w:tc>
          <w:tcPr>
            <w:tcW w:w="425" w:type="dxa"/>
            <w:vMerge w:val="restart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vMerge w:val="restart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16</w:t>
            </w:r>
          </w:p>
        </w:tc>
        <w:tc>
          <w:tcPr>
            <w:tcW w:w="426" w:type="dxa"/>
            <w:vMerge w:val="restart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vMerge w:val="restart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Челночный бег</w:t>
            </w:r>
          </w:p>
        </w:tc>
        <w:tc>
          <w:tcPr>
            <w:tcW w:w="1843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Челночный бег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Кросс 1 000 м или челночный бег</w:t>
            </w:r>
          </w:p>
        </w:tc>
        <w:tc>
          <w:tcPr>
            <w:tcW w:w="1843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Кросс 500 м или челночный бег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Бег 3 000 метров</w:t>
            </w:r>
          </w:p>
        </w:tc>
        <w:tc>
          <w:tcPr>
            <w:tcW w:w="1843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Бег 2 000 метров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Бег 100 метров</w:t>
            </w:r>
          </w:p>
        </w:tc>
        <w:tc>
          <w:tcPr>
            <w:tcW w:w="1843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Бег 100 метров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Прыжки в длину с места</w:t>
            </w:r>
          </w:p>
        </w:tc>
        <w:tc>
          <w:tcPr>
            <w:tcW w:w="1843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Прыжки в длину с места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Прыжки в длину с места или приседание со штангой, равной собственному весу</w:t>
            </w:r>
          </w:p>
        </w:tc>
        <w:tc>
          <w:tcPr>
            <w:tcW w:w="1843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Прыжки в длину с места или приседание на одной ноге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Тройной прыжок с места</w:t>
            </w:r>
          </w:p>
        </w:tc>
        <w:tc>
          <w:tcPr>
            <w:tcW w:w="1843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  <w:vMerge w:val="restart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ОФП</w:t>
            </w:r>
            <w:r>
              <w:rPr>
                <w:sz w:val="20"/>
                <w:szCs w:val="20"/>
              </w:rPr>
              <w:t>, бег на лыжах</w:t>
            </w:r>
          </w:p>
        </w:tc>
        <w:tc>
          <w:tcPr>
            <w:tcW w:w="567" w:type="dxa"/>
            <w:vMerge w:val="restart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 w:val="restart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Merge w:val="restart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12</w:t>
            </w:r>
          </w:p>
        </w:tc>
        <w:tc>
          <w:tcPr>
            <w:tcW w:w="425" w:type="dxa"/>
            <w:vMerge w:val="restart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Merge w:val="restart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12</w:t>
            </w:r>
          </w:p>
        </w:tc>
        <w:tc>
          <w:tcPr>
            <w:tcW w:w="426" w:type="dxa"/>
            <w:vMerge w:val="restart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Merge w:val="restart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12</w:t>
            </w:r>
          </w:p>
        </w:tc>
        <w:tc>
          <w:tcPr>
            <w:tcW w:w="708" w:type="dxa"/>
            <w:vMerge w:val="restart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жим штанги, равной собственному весу</w:t>
            </w:r>
          </w:p>
        </w:tc>
        <w:tc>
          <w:tcPr>
            <w:tcW w:w="1843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Подтягивание на низкой перекладине или отжимание на скамейке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КСУ</w:t>
            </w:r>
          </w:p>
        </w:tc>
        <w:tc>
          <w:tcPr>
            <w:tcW w:w="1843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КСУ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E4FF7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 xml:space="preserve">Подъем туловища из положения «лежа» за 1 мин </w:t>
            </w:r>
          </w:p>
          <w:p w:rsidR="000E4FF7" w:rsidRDefault="000E4FF7" w:rsidP="002C307C">
            <w:pPr>
              <w:widowControl w:val="0"/>
              <w:rPr>
                <w:b/>
                <w:sz w:val="20"/>
                <w:szCs w:val="20"/>
              </w:rPr>
            </w:pPr>
            <w:r w:rsidRPr="00CF0332">
              <w:rPr>
                <w:b/>
                <w:i/>
                <w:sz w:val="20"/>
                <w:szCs w:val="20"/>
              </w:rPr>
              <w:t>или</w:t>
            </w:r>
          </w:p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Подъем ног в висе до касания перекладины</w:t>
            </w:r>
          </w:p>
        </w:tc>
        <w:tc>
          <w:tcPr>
            <w:tcW w:w="1843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Подъем туловища из положения «лежа» за 1 мин.</w:t>
            </w:r>
          </w:p>
        </w:tc>
        <w:tc>
          <w:tcPr>
            <w:tcW w:w="708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Подтягивание на высокой перекладине</w:t>
            </w:r>
          </w:p>
        </w:tc>
        <w:tc>
          <w:tcPr>
            <w:tcW w:w="1843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пресс</w:t>
            </w:r>
          </w:p>
        </w:tc>
        <w:tc>
          <w:tcPr>
            <w:tcW w:w="708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Прыжки через скакалку</w:t>
            </w:r>
          </w:p>
        </w:tc>
        <w:tc>
          <w:tcPr>
            <w:tcW w:w="708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0E4FF7" w:rsidRPr="0009061C" w:rsidRDefault="000E4FF7" w:rsidP="002C307C">
            <w:pPr>
              <w:widowControl w:val="0"/>
              <w:rPr>
                <w:sz w:val="20"/>
                <w:szCs w:val="20"/>
              </w:rPr>
            </w:pPr>
            <w:r w:rsidRPr="0009061C">
              <w:rPr>
                <w:sz w:val="20"/>
                <w:szCs w:val="20"/>
              </w:rPr>
              <w:t>бег на лыжах (5 км)</w:t>
            </w:r>
          </w:p>
        </w:tc>
        <w:tc>
          <w:tcPr>
            <w:tcW w:w="1843" w:type="dxa"/>
          </w:tcPr>
          <w:p w:rsidR="000E4FF7" w:rsidRPr="0009061C" w:rsidRDefault="000E4FF7" w:rsidP="002C307C">
            <w:pPr>
              <w:widowControl w:val="0"/>
              <w:rPr>
                <w:sz w:val="20"/>
                <w:szCs w:val="20"/>
              </w:rPr>
            </w:pPr>
            <w:r w:rsidRPr="0009061C">
              <w:rPr>
                <w:sz w:val="20"/>
                <w:szCs w:val="20"/>
              </w:rPr>
              <w:t>бег на лыжах (3 км)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Методико-практические занятия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25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2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44" w:type="dxa"/>
            <w:gridSpan w:val="8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Максимальное количество баллов рейтинга</w:t>
            </w:r>
          </w:p>
        </w:tc>
      </w:tr>
      <w:tr w:rsidR="000E4FF7" w:rsidRPr="006A336A" w:rsidTr="002C307C">
        <w:trPr>
          <w:trHeight w:val="20"/>
        </w:trPr>
        <w:tc>
          <w:tcPr>
            <w:tcW w:w="1702" w:type="dxa"/>
          </w:tcPr>
          <w:p w:rsidR="000E4FF7" w:rsidRPr="00490D25" w:rsidRDefault="000E4FF7" w:rsidP="002C307C">
            <w:pPr>
              <w:widowControl w:val="0"/>
              <w:ind w:left="-57" w:right="-113"/>
              <w:rPr>
                <w:sz w:val="20"/>
                <w:szCs w:val="20"/>
              </w:rPr>
            </w:pPr>
            <w:r w:rsidRPr="00490D25">
              <w:rPr>
                <w:sz w:val="20"/>
                <w:szCs w:val="20"/>
              </w:rPr>
              <w:t>Уровень физической подготовки «индивидуальный»</w:t>
            </w: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E4FF7" w:rsidRPr="006A336A" w:rsidRDefault="000E4FF7" w:rsidP="002C307C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2"/>
          </w:tcPr>
          <w:p w:rsidR="000E4FF7" w:rsidRPr="00CF0332" w:rsidRDefault="000E4FF7" w:rsidP="002C307C">
            <w:pPr>
              <w:widowControl w:val="0"/>
              <w:rPr>
                <w:sz w:val="20"/>
                <w:szCs w:val="20"/>
              </w:rPr>
            </w:pPr>
            <w:proofErr w:type="spellStart"/>
            <w:r w:rsidRPr="00CF0332">
              <w:rPr>
                <w:sz w:val="20"/>
                <w:szCs w:val="20"/>
              </w:rPr>
              <w:t>Реферат</w:t>
            </w:r>
            <w:r w:rsidRPr="00CF0332">
              <w:rPr>
                <w:b/>
                <w:i/>
                <w:sz w:val="20"/>
                <w:szCs w:val="20"/>
              </w:rPr>
              <w:t>или</w:t>
            </w:r>
            <w:proofErr w:type="spellEnd"/>
            <w:r>
              <w:rPr>
                <w:sz w:val="20"/>
                <w:szCs w:val="20"/>
              </w:rPr>
              <w:t xml:space="preserve"> п</w:t>
            </w:r>
            <w:r w:rsidRPr="00CF0332">
              <w:rPr>
                <w:sz w:val="20"/>
                <w:szCs w:val="20"/>
              </w:rPr>
              <w:t xml:space="preserve">резентация </w:t>
            </w:r>
            <w:r w:rsidRPr="00CF0332">
              <w:rPr>
                <w:b/>
                <w:i/>
                <w:sz w:val="20"/>
                <w:szCs w:val="20"/>
              </w:rPr>
              <w:t>или</w:t>
            </w:r>
            <w:r>
              <w:rPr>
                <w:sz w:val="20"/>
                <w:szCs w:val="20"/>
              </w:rPr>
              <w:t xml:space="preserve"> т</w:t>
            </w:r>
            <w:r w:rsidRPr="00CF0332">
              <w:rPr>
                <w:sz w:val="20"/>
                <w:szCs w:val="20"/>
              </w:rPr>
              <w:t>есты по теории</w:t>
            </w:r>
          </w:p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44" w:type="dxa"/>
            <w:gridSpan w:val="8"/>
          </w:tcPr>
          <w:p w:rsidR="000E4FF7" w:rsidRPr="006A336A" w:rsidRDefault="000E4FF7" w:rsidP="002C307C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50 баллов</w:t>
            </w:r>
          </w:p>
        </w:tc>
      </w:tr>
    </w:tbl>
    <w:p w:rsidR="000E4FF7" w:rsidRPr="00563382" w:rsidRDefault="000E4FF7" w:rsidP="000E4FF7">
      <w:pPr>
        <w:widowControl w:val="0"/>
      </w:pPr>
    </w:p>
    <w:p w:rsidR="000E4FF7" w:rsidRPr="00560998" w:rsidRDefault="000E4FF7" w:rsidP="000E4FF7">
      <w:pPr>
        <w:widowControl w:val="0"/>
      </w:pPr>
      <w:r w:rsidRPr="00560998">
        <w:t>Критерии оценки для каждого учебного элемента модуля:</w:t>
      </w:r>
    </w:p>
    <w:tbl>
      <w:tblPr>
        <w:tblW w:w="0" w:type="auto"/>
        <w:tblInd w:w="2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3402"/>
        <w:gridCol w:w="3544"/>
      </w:tblGrid>
      <w:tr w:rsidR="000E4FF7" w:rsidRPr="00560998" w:rsidTr="002C307C">
        <w:tc>
          <w:tcPr>
            <w:tcW w:w="2835" w:type="dxa"/>
          </w:tcPr>
          <w:p w:rsidR="000E4FF7" w:rsidRPr="00560998" w:rsidRDefault="000E4FF7" w:rsidP="002C307C">
            <w:pPr>
              <w:widowControl w:val="0"/>
            </w:pPr>
            <w:r w:rsidRPr="00560998">
              <w:t>Критерии оценки</w:t>
            </w:r>
          </w:p>
        </w:tc>
        <w:tc>
          <w:tcPr>
            <w:tcW w:w="3402" w:type="dxa"/>
          </w:tcPr>
          <w:p w:rsidR="000E4FF7" w:rsidRPr="00560998" w:rsidRDefault="000E4FF7" w:rsidP="002C307C">
            <w:pPr>
              <w:widowControl w:val="0"/>
            </w:pPr>
            <w:r w:rsidRPr="00560998">
              <w:t>Рубежная аттестация</w:t>
            </w:r>
          </w:p>
        </w:tc>
        <w:tc>
          <w:tcPr>
            <w:tcW w:w="3544" w:type="dxa"/>
          </w:tcPr>
          <w:p w:rsidR="000E4FF7" w:rsidRPr="00560998" w:rsidRDefault="000E4FF7" w:rsidP="002C307C">
            <w:pPr>
              <w:widowControl w:val="0"/>
            </w:pPr>
            <w:r w:rsidRPr="00560998">
              <w:t>Семестровая аттестация</w:t>
            </w:r>
          </w:p>
        </w:tc>
      </w:tr>
      <w:tr w:rsidR="000E4FF7" w:rsidRPr="00560998" w:rsidTr="002C307C">
        <w:tc>
          <w:tcPr>
            <w:tcW w:w="2835" w:type="dxa"/>
          </w:tcPr>
          <w:p w:rsidR="000E4FF7" w:rsidRPr="00560998" w:rsidRDefault="000E4FF7" w:rsidP="002C307C">
            <w:pPr>
              <w:widowControl w:val="0"/>
            </w:pPr>
            <w:r w:rsidRPr="00560998">
              <w:t>«5», если</w:t>
            </w:r>
          </w:p>
        </w:tc>
        <w:tc>
          <w:tcPr>
            <w:tcW w:w="3402" w:type="dxa"/>
          </w:tcPr>
          <w:p w:rsidR="000E4FF7" w:rsidRPr="00560998" w:rsidRDefault="000E4FF7" w:rsidP="002C307C">
            <w:pPr>
              <w:widowControl w:val="0"/>
            </w:pPr>
            <w:r w:rsidRPr="00560998">
              <w:t>(23 – 25) баллов</w:t>
            </w:r>
          </w:p>
        </w:tc>
        <w:tc>
          <w:tcPr>
            <w:tcW w:w="3544" w:type="dxa"/>
          </w:tcPr>
          <w:p w:rsidR="000E4FF7" w:rsidRPr="00560998" w:rsidRDefault="000E4FF7" w:rsidP="002C307C">
            <w:pPr>
              <w:widowControl w:val="0"/>
            </w:pPr>
            <w:r w:rsidRPr="00560998">
              <w:t>(45 – 50) баллов</w:t>
            </w:r>
          </w:p>
        </w:tc>
      </w:tr>
      <w:tr w:rsidR="000E4FF7" w:rsidRPr="00560998" w:rsidTr="002C307C">
        <w:tc>
          <w:tcPr>
            <w:tcW w:w="2835" w:type="dxa"/>
          </w:tcPr>
          <w:p w:rsidR="000E4FF7" w:rsidRPr="00560998" w:rsidRDefault="000E4FF7" w:rsidP="002C307C">
            <w:pPr>
              <w:widowControl w:val="0"/>
            </w:pPr>
            <w:r w:rsidRPr="00560998">
              <w:t>«4», если</w:t>
            </w:r>
          </w:p>
        </w:tc>
        <w:tc>
          <w:tcPr>
            <w:tcW w:w="3402" w:type="dxa"/>
          </w:tcPr>
          <w:p w:rsidR="000E4FF7" w:rsidRPr="00560998" w:rsidRDefault="000E4FF7" w:rsidP="002C307C">
            <w:pPr>
              <w:widowControl w:val="0"/>
            </w:pPr>
            <w:r w:rsidRPr="00560998">
              <w:t>(18 – 22) баллов</w:t>
            </w:r>
          </w:p>
        </w:tc>
        <w:tc>
          <w:tcPr>
            <w:tcW w:w="3544" w:type="dxa"/>
          </w:tcPr>
          <w:p w:rsidR="000E4FF7" w:rsidRPr="00560998" w:rsidRDefault="000E4FF7" w:rsidP="002C307C">
            <w:pPr>
              <w:widowControl w:val="0"/>
            </w:pPr>
            <w:r w:rsidRPr="00560998">
              <w:t>(35 – 44) баллов</w:t>
            </w:r>
          </w:p>
        </w:tc>
      </w:tr>
      <w:tr w:rsidR="000E4FF7" w:rsidRPr="00560998" w:rsidTr="002C307C">
        <w:tc>
          <w:tcPr>
            <w:tcW w:w="2835" w:type="dxa"/>
          </w:tcPr>
          <w:p w:rsidR="000E4FF7" w:rsidRPr="00560998" w:rsidRDefault="000E4FF7" w:rsidP="002C307C">
            <w:pPr>
              <w:widowControl w:val="0"/>
            </w:pPr>
            <w:r w:rsidRPr="00560998">
              <w:t>«3», если</w:t>
            </w:r>
          </w:p>
        </w:tc>
        <w:tc>
          <w:tcPr>
            <w:tcW w:w="3402" w:type="dxa"/>
          </w:tcPr>
          <w:p w:rsidR="000E4FF7" w:rsidRPr="00560998" w:rsidRDefault="000E4FF7" w:rsidP="002C307C">
            <w:pPr>
              <w:widowControl w:val="0"/>
            </w:pPr>
            <w:r w:rsidRPr="00560998">
              <w:t>(13 – 17) баллов</w:t>
            </w:r>
          </w:p>
        </w:tc>
        <w:tc>
          <w:tcPr>
            <w:tcW w:w="3544" w:type="dxa"/>
          </w:tcPr>
          <w:p w:rsidR="000E4FF7" w:rsidRPr="00560998" w:rsidRDefault="000E4FF7" w:rsidP="002C307C">
            <w:pPr>
              <w:widowControl w:val="0"/>
            </w:pPr>
            <w:r w:rsidRPr="00560998">
              <w:t>(25 – 34) баллов</w:t>
            </w:r>
          </w:p>
        </w:tc>
      </w:tr>
    </w:tbl>
    <w:p w:rsidR="000E4FF7" w:rsidRPr="00560998" w:rsidRDefault="000E4FF7" w:rsidP="000E4FF7">
      <w:pPr>
        <w:widowControl w:val="0"/>
        <w:rPr>
          <w:lang w:val="en-US"/>
        </w:rPr>
        <w:sectPr w:rsidR="000E4FF7" w:rsidRPr="00560998" w:rsidSect="002C307C">
          <w:footerReference w:type="default" r:id="rId11"/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0E4FF7" w:rsidRPr="000322C8" w:rsidRDefault="000E4FF7" w:rsidP="000E4FF7">
      <w:pPr>
        <w:jc w:val="center"/>
        <w:rPr>
          <w:b/>
        </w:rPr>
      </w:pPr>
      <w:proofErr w:type="spellStart"/>
      <w:r w:rsidRPr="000322C8">
        <w:rPr>
          <w:b/>
        </w:rPr>
        <w:t>Приложение</w:t>
      </w:r>
      <w:r>
        <w:rPr>
          <w:b/>
        </w:rPr>
        <w:t>В</w:t>
      </w:r>
      <w:proofErr w:type="spellEnd"/>
    </w:p>
    <w:p w:rsidR="000E4FF7" w:rsidRPr="000322C8" w:rsidRDefault="000E4FF7" w:rsidP="000E4FF7">
      <w:pPr>
        <w:jc w:val="center"/>
        <w:rPr>
          <w:b/>
        </w:rPr>
      </w:pPr>
      <w:r>
        <w:rPr>
          <w:b/>
        </w:rPr>
        <w:t>(обязательное)</w:t>
      </w:r>
    </w:p>
    <w:p w:rsidR="000E4FF7" w:rsidRPr="00E62EE4" w:rsidRDefault="000E4FF7" w:rsidP="000E4FF7">
      <w:pPr>
        <w:spacing w:after="100" w:afterAutospacing="1"/>
        <w:jc w:val="center"/>
        <w:rPr>
          <w:b/>
        </w:rPr>
      </w:pPr>
      <w:r w:rsidRPr="00E62EE4">
        <w:rPr>
          <w:b/>
        </w:rPr>
        <w:t>Карта учебно-методического обеспечения</w:t>
      </w:r>
    </w:p>
    <w:p w:rsidR="000E4FF7" w:rsidRPr="00560998" w:rsidRDefault="000E4FF7" w:rsidP="000E4FF7">
      <w:pPr>
        <w:widowControl w:val="0"/>
      </w:pPr>
      <w:r>
        <w:t>Учебного модуля</w:t>
      </w:r>
      <w:r w:rsidRPr="00560998">
        <w:t xml:space="preserve">  «Физическая культура»</w:t>
      </w:r>
    </w:p>
    <w:p w:rsidR="000E4FF7" w:rsidRPr="00560998" w:rsidRDefault="000E4FF7" w:rsidP="000E4FF7">
      <w:pPr>
        <w:pStyle w:val="msonormalcxspmiddle"/>
        <w:widowControl w:val="0"/>
        <w:jc w:val="both"/>
        <w:rPr>
          <w:b/>
        </w:rPr>
      </w:pPr>
      <w:r w:rsidRPr="0041511A">
        <w:rPr>
          <w:highlight w:val="yellow"/>
        </w:rPr>
        <w:t>Для всех направлений и  специальностей  НовГУ</w:t>
      </w:r>
    </w:p>
    <w:p w:rsidR="000E4FF7" w:rsidRPr="00560998" w:rsidRDefault="000E4FF7" w:rsidP="000E4FF7">
      <w:pPr>
        <w:widowControl w:val="0"/>
      </w:pPr>
      <w:r w:rsidRPr="00560998">
        <w:t>Форма обучения: дневная</w:t>
      </w:r>
    </w:p>
    <w:p w:rsidR="000E4FF7" w:rsidRDefault="000E4FF7" w:rsidP="000E4FF7">
      <w:pPr>
        <w:widowControl w:val="0"/>
      </w:pPr>
      <w:r w:rsidRPr="0041511A">
        <w:rPr>
          <w:highlight w:val="yellow"/>
        </w:rPr>
        <w:t>Всего часов 414, из них: лекций - 18, методико-практических занятий - 36, практических занятий – 360</w:t>
      </w:r>
    </w:p>
    <w:p w:rsidR="000E4FF7" w:rsidRPr="00560998" w:rsidRDefault="000E4FF7" w:rsidP="000E4FF7">
      <w:pPr>
        <w:widowControl w:val="0"/>
        <w:ind w:right="-710"/>
      </w:pPr>
      <w:r w:rsidRPr="00EF1620">
        <w:t>Таблица 1- Обеспечение модуля учебными изданиями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8"/>
        <w:gridCol w:w="1417"/>
        <w:gridCol w:w="1240"/>
      </w:tblGrid>
      <w:tr w:rsidR="000E4FF7" w:rsidTr="002C307C">
        <w:trPr>
          <w:cantSplit/>
          <w:jc w:val="center"/>
        </w:trPr>
        <w:tc>
          <w:tcPr>
            <w:tcW w:w="6912" w:type="dxa"/>
            <w:vAlign w:val="center"/>
          </w:tcPr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 xml:space="preserve">Библиографическое описание издания (автор, наименование, вид, место и год издания, </w:t>
            </w:r>
            <w:proofErr w:type="spellStart"/>
            <w:r w:rsidRPr="00560998">
              <w:t>кол</w:t>
            </w:r>
            <w:proofErr w:type="gramStart"/>
            <w:r w:rsidRPr="00560998">
              <w:t>.с</w:t>
            </w:r>
            <w:proofErr w:type="gramEnd"/>
            <w:r w:rsidRPr="00560998">
              <w:t>тр</w:t>
            </w:r>
            <w:proofErr w:type="spellEnd"/>
            <w:r w:rsidRPr="00560998">
              <w:t>.)</w:t>
            </w:r>
          </w:p>
        </w:tc>
        <w:tc>
          <w:tcPr>
            <w:tcW w:w="1418" w:type="dxa"/>
            <w:vAlign w:val="center"/>
          </w:tcPr>
          <w:p w:rsidR="000E4FF7" w:rsidRPr="00560998" w:rsidRDefault="000E4FF7" w:rsidP="002C307C">
            <w:pPr>
              <w:widowControl w:val="0"/>
              <w:jc w:val="center"/>
            </w:pPr>
            <w:proofErr w:type="spellStart"/>
            <w:r w:rsidRPr="00560998">
              <w:t>Кол</w:t>
            </w:r>
            <w:proofErr w:type="gramStart"/>
            <w:r w:rsidRPr="00560998">
              <w:t>.э</w:t>
            </w:r>
            <w:proofErr w:type="gramEnd"/>
            <w:r w:rsidRPr="00560998">
              <w:t>кз</w:t>
            </w:r>
            <w:proofErr w:type="spellEnd"/>
            <w:r w:rsidRPr="00560998">
              <w:t>.</w:t>
            </w:r>
          </w:p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в библ.</w:t>
            </w:r>
          </w:p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НовГУ</w:t>
            </w:r>
          </w:p>
        </w:tc>
        <w:tc>
          <w:tcPr>
            <w:tcW w:w="1240" w:type="dxa"/>
            <w:vAlign w:val="center"/>
          </w:tcPr>
          <w:p w:rsidR="000E4FF7" w:rsidRPr="00560998" w:rsidRDefault="000E4FF7" w:rsidP="002C307C">
            <w:pPr>
              <w:widowControl w:val="0"/>
              <w:jc w:val="center"/>
            </w:pPr>
            <w:r w:rsidRPr="000B567D">
              <w:t>Наличие в ЭБС</w:t>
            </w:r>
          </w:p>
        </w:tc>
      </w:tr>
      <w:tr w:rsidR="000E4FF7" w:rsidTr="002C307C">
        <w:trPr>
          <w:cantSplit/>
          <w:jc w:val="center"/>
        </w:trPr>
        <w:tc>
          <w:tcPr>
            <w:tcW w:w="6912" w:type="dxa"/>
          </w:tcPr>
          <w:p w:rsidR="000E4FF7" w:rsidRDefault="000E4FF7" w:rsidP="002C307C">
            <w:pPr>
              <w:widowControl w:val="0"/>
            </w:pPr>
            <w:r w:rsidRPr="000B567D">
              <w:t>Учебники и учебные пособия</w:t>
            </w:r>
          </w:p>
        </w:tc>
        <w:tc>
          <w:tcPr>
            <w:tcW w:w="1418" w:type="dxa"/>
            <w:vAlign w:val="center"/>
          </w:tcPr>
          <w:p w:rsidR="000E4FF7" w:rsidRPr="0040760A" w:rsidRDefault="000E4FF7" w:rsidP="002C307C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40" w:type="dxa"/>
          </w:tcPr>
          <w:p w:rsidR="000E4FF7" w:rsidRDefault="000E4FF7" w:rsidP="002C307C">
            <w:pPr>
              <w:widowControl w:val="0"/>
            </w:pPr>
          </w:p>
        </w:tc>
      </w:tr>
      <w:tr w:rsidR="000E4FF7" w:rsidTr="002C307C">
        <w:trPr>
          <w:cantSplit/>
          <w:jc w:val="center"/>
        </w:trPr>
        <w:tc>
          <w:tcPr>
            <w:tcW w:w="6912" w:type="dxa"/>
          </w:tcPr>
          <w:p w:rsidR="000E4FF7" w:rsidRDefault="000E4FF7" w:rsidP="002C307C">
            <w:pPr>
              <w:widowControl w:val="0"/>
            </w:pPr>
            <w:r w:rsidRPr="007420C1">
              <w:rPr>
                <w:color w:val="000000"/>
              </w:rPr>
              <w:t>1. Холодов Ж.К., Кузнецов В.С.</w:t>
            </w:r>
            <w:r w:rsidRPr="0040760A">
              <w:rPr>
                <w:color w:val="000000"/>
              </w:rPr>
              <w:t xml:space="preserve"> Теория и методика физического воспитания и </w:t>
            </w:r>
            <w:proofErr w:type="spellStart"/>
            <w:r w:rsidRPr="0040760A">
              <w:rPr>
                <w:color w:val="000000"/>
              </w:rPr>
              <w:t>спорта</w:t>
            </w:r>
            <w:proofErr w:type="gramStart"/>
            <w:r w:rsidRPr="0040760A">
              <w:rPr>
                <w:color w:val="000000"/>
              </w:rPr>
              <w:t>:У</w:t>
            </w:r>
            <w:proofErr w:type="gramEnd"/>
            <w:r w:rsidRPr="0040760A">
              <w:rPr>
                <w:color w:val="000000"/>
              </w:rPr>
              <w:t>чеб</w:t>
            </w:r>
            <w:proofErr w:type="spellEnd"/>
            <w:r w:rsidRPr="0040760A">
              <w:rPr>
                <w:color w:val="000000"/>
              </w:rPr>
              <w:t xml:space="preserve">. пособие для вузов - 5-е изд., </w:t>
            </w:r>
            <w:proofErr w:type="spellStart"/>
            <w:r w:rsidRPr="0040760A">
              <w:rPr>
                <w:color w:val="000000"/>
              </w:rPr>
              <w:t>испр</w:t>
            </w:r>
            <w:proofErr w:type="spellEnd"/>
            <w:r w:rsidRPr="0040760A">
              <w:rPr>
                <w:color w:val="000000"/>
              </w:rPr>
              <w:t>.. - (Высшее профессиональное образование) : М</w:t>
            </w:r>
            <w:hyperlink r:id="rId12" w:tooltip="Все книги авторов " w:history="1">
              <w:r w:rsidRPr="0040760A">
                <w:rPr>
                  <w:rStyle w:val="ad"/>
                  <w:color w:val="000000"/>
                </w:rPr>
                <w:t xml:space="preserve">.: </w:t>
              </w:r>
            </w:hyperlink>
            <w:r w:rsidRPr="0040760A">
              <w:rPr>
                <w:color w:val="000000"/>
              </w:rPr>
              <w:t xml:space="preserve"> Издательство: </w:t>
            </w:r>
            <w:r w:rsidRPr="000B567D">
              <w:t>Академия</w:t>
            </w:r>
            <w:r w:rsidRPr="0040760A">
              <w:rPr>
                <w:color w:val="000000"/>
              </w:rPr>
              <w:t xml:space="preserve">, Серия: </w:t>
            </w:r>
            <w:hyperlink r:id="rId13" w:tooltip="Все книги серии " w:history="1">
              <w:r w:rsidRPr="0040760A">
                <w:rPr>
                  <w:rStyle w:val="ad"/>
                  <w:color w:val="000000"/>
                  <w:u w:val="none"/>
                </w:rPr>
                <w:t xml:space="preserve">Высшее профессиональное образование, </w:t>
              </w:r>
            </w:hyperlink>
            <w:r w:rsidRPr="000B567D">
              <w:t xml:space="preserve">2010.- </w:t>
            </w:r>
            <w:r w:rsidRPr="0040760A">
              <w:rPr>
                <w:color w:val="000000"/>
              </w:rPr>
              <w:t>480 с. [то же:2001]</w:t>
            </w:r>
          </w:p>
        </w:tc>
        <w:tc>
          <w:tcPr>
            <w:tcW w:w="1418" w:type="dxa"/>
            <w:vAlign w:val="center"/>
          </w:tcPr>
          <w:p w:rsidR="000E4FF7" w:rsidRPr="00560998" w:rsidRDefault="000E4FF7" w:rsidP="002C307C">
            <w:pPr>
              <w:widowControl w:val="0"/>
              <w:jc w:val="center"/>
            </w:pPr>
            <w:r w:rsidRPr="00EF1620">
              <w:t>104</w:t>
            </w:r>
          </w:p>
        </w:tc>
        <w:tc>
          <w:tcPr>
            <w:tcW w:w="1240" w:type="dxa"/>
          </w:tcPr>
          <w:p w:rsidR="000E4FF7" w:rsidRDefault="000E4FF7" w:rsidP="002C307C">
            <w:pPr>
              <w:widowControl w:val="0"/>
            </w:pPr>
          </w:p>
        </w:tc>
      </w:tr>
      <w:tr w:rsidR="000E4FF7" w:rsidTr="002C307C">
        <w:trPr>
          <w:cantSplit/>
          <w:jc w:val="center"/>
        </w:trPr>
        <w:tc>
          <w:tcPr>
            <w:tcW w:w="6912" w:type="dxa"/>
          </w:tcPr>
          <w:p w:rsidR="000E4FF7" w:rsidRDefault="000E4FF7" w:rsidP="002C307C">
            <w:pPr>
              <w:widowControl w:val="0"/>
            </w:pPr>
            <w:r w:rsidRPr="000B567D">
              <w:t xml:space="preserve">2. </w:t>
            </w:r>
            <w:r w:rsidRPr="007420C1">
              <w:t>Основы физической культуры в вуз</w:t>
            </w:r>
            <w:proofErr w:type="gramStart"/>
            <w:r w:rsidRPr="007420C1">
              <w:t>е</w:t>
            </w:r>
            <w:r w:rsidRPr="00EF1620">
              <w:t>[</w:t>
            </w:r>
            <w:proofErr w:type="gramEnd"/>
            <w:r>
              <w:t>Э</w:t>
            </w:r>
            <w:r w:rsidRPr="00EF1620">
              <w:t xml:space="preserve">лектронный ресурс].– ЦНИТ СГАУ, 2013 Режим </w:t>
            </w:r>
            <w:proofErr w:type="spellStart"/>
            <w:r w:rsidRPr="00EF1620">
              <w:t>доступа:</w:t>
            </w:r>
            <w:hyperlink r:id="rId14" w:history="1">
              <w:r w:rsidRPr="006C2DC6">
                <w:rPr>
                  <w:rStyle w:val="ad"/>
                </w:rPr>
                <w:t>http</w:t>
              </w:r>
              <w:proofErr w:type="spellEnd"/>
              <w:r w:rsidRPr="006C2DC6">
                <w:rPr>
                  <w:rStyle w:val="ad"/>
                </w:rPr>
                <w:t>://</w:t>
              </w:r>
              <w:proofErr w:type="spellStart"/>
              <w:r w:rsidRPr="006C2DC6">
                <w:rPr>
                  <w:rStyle w:val="ad"/>
                </w:rPr>
                <w:t>cnit.ssau.ru</w:t>
              </w:r>
              <w:proofErr w:type="spellEnd"/>
              <w:r w:rsidRPr="006C2DC6">
                <w:rPr>
                  <w:rStyle w:val="ad"/>
                </w:rPr>
                <w:t>/</w:t>
              </w:r>
              <w:proofErr w:type="spellStart"/>
              <w:r w:rsidRPr="006C2DC6">
                <w:rPr>
                  <w:rStyle w:val="ad"/>
                </w:rPr>
                <w:t>kadis</w:t>
              </w:r>
              <w:proofErr w:type="spellEnd"/>
              <w:r w:rsidRPr="006C2DC6">
                <w:rPr>
                  <w:rStyle w:val="ad"/>
                </w:rPr>
                <w:t>/</w:t>
              </w:r>
              <w:proofErr w:type="spellStart"/>
              <w:r w:rsidRPr="006C2DC6">
                <w:rPr>
                  <w:rStyle w:val="ad"/>
                </w:rPr>
                <w:t>ocnov_set</w:t>
              </w:r>
              <w:proofErr w:type="spellEnd"/>
              <w:r w:rsidRPr="006C2DC6">
                <w:rPr>
                  <w:rStyle w:val="ad"/>
                </w:rPr>
                <w:t>/index.htm</w:t>
              </w:r>
            </w:hyperlink>
          </w:p>
        </w:tc>
        <w:tc>
          <w:tcPr>
            <w:tcW w:w="1418" w:type="dxa"/>
            <w:vAlign w:val="center"/>
          </w:tcPr>
          <w:p w:rsidR="000E4FF7" w:rsidRPr="00560998" w:rsidRDefault="000E4FF7" w:rsidP="002C307C">
            <w:pPr>
              <w:widowControl w:val="0"/>
              <w:jc w:val="center"/>
            </w:pPr>
            <w:r w:rsidRPr="00560998">
              <w:softHyphen/>
              <w:t>–</w:t>
            </w:r>
          </w:p>
        </w:tc>
        <w:tc>
          <w:tcPr>
            <w:tcW w:w="1240" w:type="dxa"/>
          </w:tcPr>
          <w:p w:rsidR="000E4FF7" w:rsidRDefault="000E4FF7" w:rsidP="002C307C">
            <w:pPr>
              <w:widowControl w:val="0"/>
            </w:pPr>
          </w:p>
        </w:tc>
      </w:tr>
      <w:tr w:rsidR="000E4FF7" w:rsidTr="002C307C">
        <w:trPr>
          <w:cantSplit/>
          <w:jc w:val="center"/>
        </w:trPr>
        <w:tc>
          <w:tcPr>
            <w:tcW w:w="6912" w:type="dxa"/>
          </w:tcPr>
          <w:p w:rsidR="000E4FF7" w:rsidRDefault="000E4FF7" w:rsidP="002C307C">
            <w:pPr>
              <w:widowControl w:val="0"/>
            </w:pPr>
            <w:r>
              <w:rPr>
                <w:color w:val="000000"/>
              </w:rPr>
              <w:t>3</w:t>
            </w:r>
            <w:r w:rsidRPr="0040760A">
              <w:rPr>
                <w:color w:val="000000"/>
              </w:rPr>
              <w:t xml:space="preserve">. </w:t>
            </w:r>
            <w:proofErr w:type="spellStart"/>
            <w:r w:rsidRPr="0040760A">
              <w:rPr>
                <w:color w:val="000000"/>
              </w:rPr>
              <w:t>Ильинич</w:t>
            </w:r>
            <w:proofErr w:type="spellEnd"/>
            <w:r w:rsidRPr="0040760A">
              <w:rPr>
                <w:color w:val="000000"/>
              </w:rPr>
              <w:t xml:space="preserve"> В.И. Физическая культура студента и жизнь: </w:t>
            </w:r>
            <w:proofErr w:type="gramStart"/>
            <w:r w:rsidRPr="0040760A">
              <w:rPr>
                <w:color w:val="000000"/>
              </w:rPr>
              <w:t>Учебник (</w:t>
            </w:r>
            <w:proofErr w:type="spellStart"/>
            <w:r w:rsidRPr="0040760A">
              <w:rPr>
                <w:color w:val="000000"/>
              </w:rPr>
              <w:t>Серия:'Disciplinae</w:t>
            </w:r>
            <w:proofErr w:type="spellEnd"/>
            <w:r w:rsidRPr="0040760A">
              <w:rPr>
                <w:color w:val="000000"/>
              </w:rPr>
              <w:t>').</w:t>
            </w:r>
            <w:proofErr w:type="gramEnd"/>
            <w:r w:rsidRPr="0040760A">
              <w:rPr>
                <w:color w:val="000000"/>
              </w:rPr>
              <w:t xml:space="preserve">– Издательство: </w:t>
            </w:r>
            <w:proofErr w:type="spellStart"/>
            <w:r w:rsidRPr="0040760A">
              <w:rPr>
                <w:color w:val="000000"/>
              </w:rPr>
              <w:t>Юристъ</w:t>
            </w:r>
            <w:proofErr w:type="spellEnd"/>
            <w:r w:rsidRPr="0040760A">
              <w:rPr>
                <w:color w:val="000000"/>
              </w:rPr>
              <w:t xml:space="preserve">, Серия: </w:t>
            </w:r>
            <w:proofErr w:type="spellStart"/>
            <w:r w:rsidRPr="0040760A">
              <w:rPr>
                <w:color w:val="000000"/>
              </w:rPr>
              <w:t>Disciplinae</w:t>
            </w:r>
            <w:proofErr w:type="spellEnd"/>
            <w:r w:rsidRPr="0040760A">
              <w:rPr>
                <w:color w:val="000000"/>
              </w:rPr>
              <w:t>, 2013. – 366 с.</w:t>
            </w:r>
          </w:p>
        </w:tc>
        <w:tc>
          <w:tcPr>
            <w:tcW w:w="1418" w:type="dxa"/>
            <w:vAlign w:val="center"/>
          </w:tcPr>
          <w:p w:rsidR="000E4FF7" w:rsidRDefault="000E4FF7" w:rsidP="002C307C">
            <w:pPr>
              <w:widowControl w:val="0"/>
              <w:jc w:val="center"/>
            </w:pPr>
            <w:r w:rsidRPr="00560998">
              <w:t>–</w:t>
            </w:r>
          </w:p>
        </w:tc>
        <w:tc>
          <w:tcPr>
            <w:tcW w:w="1240" w:type="dxa"/>
          </w:tcPr>
          <w:p w:rsidR="000E4FF7" w:rsidRDefault="000E4FF7" w:rsidP="002C307C">
            <w:pPr>
              <w:widowControl w:val="0"/>
            </w:pPr>
            <w:proofErr w:type="spellStart"/>
            <w:r w:rsidRPr="00560998">
              <w:t>кфв</w:t>
            </w:r>
            <w:proofErr w:type="spellEnd"/>
          </w:p>
        </w:tc>
      </w:tr>
      <w:tr w:rsidR="000E4FF7" w:rsidTr="002C307C">
        <w:trPr>
          <w:cantSplit/>
          <w:jc w:val="center"/>
        </w:trPr>
        <w:tc>
          <w:tcPr>
            <w:tcW w:w="6912" w:type="dxa"/>
          </w:tcPr>
          <w:p w:rsidR="000E4FF7" w:rsidRPr="003A29F6" w:rsidRDefault="000E4FF7" w:rsidP="002C307C">
            <w:r w:rsidRPr="003A29F6">
              <w:t>Учебно-методические издания</w:t>
            </w:r>
          </w:p>
        </w:tc>
        <w:tc>
          <w:tcPr>
            <w:tcW w:w="1418" w:type="dxa"/>
          </w:tcPr>
          <w:p w:rsidR="000E4FF7" w:rsidRDefault="000E4FF7" w:rsidP="002C307C">
            <w:pPr>
              <w:widowControl w:val="0"/>
            </w:pPr>
          </w:p>
        </w:tc>
        <w:tc>
          <w:tcPr>
            <w:tcW w:w="1240" w:type="dxa"/>
          </w:tcPr>
          <w:p w:rsidR="000E4FF7" w:rsidRDefault="000E4FF7" w:rsidP="002C307C">
            <w:pPr>
              <w:widowControl w:val="0"/>
            </w:pPr>
          </w:p>
        </w:tc>
      </w:tr>
      <w:tr w:rsidR="000E4FF7" w:rsidTr="002C307C">
        <w:trPr>
          <w:cantSplit/>
          <w:jc w:val="center"/>
        </w:trPr>
        <w:tc>
          <w:tcPr>
            <w:tcW w:w="6912" w:type="dxa"/>
          </w:tcPr>
          <w:p w:rsidR="000E4FF7" w:rsidRDefault="000E4FF7" w:rsidP="002C307C">
            <w:pPr>
              <w:widowControl w:val="0"/>
            </w:pPr>
            <w:r w:rsidRPr="00EF1620">
              <w:t xml:space="preserve">1. Рабочая программа учебного модуля </w:t>
            </w:r>
            <w:r>
              <w:t>«Физическая культура и спорт» для всех направлений и специальностей НовГУ имени Ярослава Мудрого (очное обучение</w:t>
            </w:r>
            <w:proofErr w:type="gramStart"/>
            <w:r>
              <w:t xml:space="preserve"> )</w:t>
            </w:r>
            <w:proofErr w:type="gramEnd"/>
            <w:r w:rsidRPr="00EF1620">
              <w:t xml:space="preserve">/ Авт.- сост. </w:t>
            </w:r>
            <w:r>
              <w:t xml:space="preserve">М. </w:t>
            </w:r>
            <w:r w:rsidRPr="00EF1620">
              <w:t>С..Ц</w:t>
            </w:r>
            <w:r>
              <w:t>ветков</w:t>
            </w:r>
            <w:r w:rsidRPr="00EF1620">
              <w:t xml:space="preserve">; НовГУ им. Ярослава Мудрого.– Великий Новгород , 2017.– </w:t>
            </w:r>
            <w:r>
              <w:t>24</w:t>
            </w:r>
            <w:r w:rsidRPr="00EF1620">
              <w:t xml:space="preserve"> с.</w:t>
            </w:r>
          </w:p>
        </w:tc>
        <w:tc>
          <w:tcPr>
            <w:tcW w:w="1418" w:type="dxa"/>
          </w:tcPr>
          <w:p w:rsidR="000E4FF7" w:rsidRDefault="000E4FF7" w:rsidP="002C307C">
            <w:pPr>
              <w:widowControl w:val="0"/>
            </w:pPr>
          </w:p>
        </w:tc>
        <w:tc>
          <w:tcPr>
            <w:tcW w:w="1240" w:type="dxa"/>
          </w:tcPr>
          <w:p w:rsidR="000E4FF7" w:rsidRDefault="000E4FF7" w:rsidP="002C307C">
            <w:pPr>
              <w:widowControl w:val="0"/>
            </w:pPr>
          </w:p>
        </w:tc>
      </w:tr>
      <w:tr w:rsidR="000E4FF7" w:rsidTr="002C307C">
        <w:trPr>
          <w:cantSplit/>
          <w:jc w:val="center"/>
        </w:trPr>
        <w:tc>
          <w:tcPr>
            <w:tcW w:w="6912" w:type="dxa"/>
          </w:tcPr>
          <w:p w:rsidR="000E4FF7" w:rsidRPr="00560998" w:rsidRDefault="000E4FF7" w:rsidP="002C307C">
            <w:pPr>
              <w:widowControl w:val="0"/>
            </w:pPr>
            <w:r w:rsidRPr="0040760A">
              <w:rPr>
                <w:bCs/>
                <w:iCs/>
              </w:rPr>
              <w:t xml:space="preserve">2. </w:t>
            </w:r>
            <w:r w:rsidRPr="0040760A">
              <w:rPr>
                <w:bCs/>
              </w:rPr>
              <w:t>Методические основы физической культуры студенческой молодежи</w:t>
            </w:r>
            <w:r w:rsidRPr="00560998">
              <w:t xml:space="preserve">: </w:t>
            </w:r>
            <w:proofErr w:type="spellStart"/>
            <w:r w:rsidRPr="00560998">
              <w:t>пед</w:t>
            </w:r>
            <w:proofErr w:type="spellEnd"/>
            <w:r w:rsidRPr="00560998">
              <w:t>. и мед</w:t>
            </w:r>
            <w:proofErr w:type="gramStart"/>
            <w:r w:rsidRPr="00560998">
              <w:t>.-</w:t>
            </w:r>
            <w:proofErr w:type="gramEnd"/>
            <w:r w:rsidRPr="00560998">
              <w:t>биолог. материалы : в 2 ч. Ч. 1 / сост.: М. С. Цветков, В. А. Гончаров ; Новгород. гос. ун-т им. Ярослава Мудрого. - Великий Новгород, 2014. - 138, [1] с.</w:t>
            </w:r>
            <w:proofErr w:type="gramStart"/>
            <w:r w:rsidRPr="00560998">
              <w:t xml:space="preserve"> :</w:t>
            </w:r>
            <w:proofErr w:type="gramEnd"/>
            <w:r w:rsidRPr="00560998">
              <w:t xml:space="preserve"> ил.</w:t>
            </w:r>
          </w:p>
        </w:tc>
        <w:tc>
          <w:tcPr>
            <w:tcW w:w="1418" w:type="dxa"/>
            <w:vAlign w:val="center"/>
          </w:tcPr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10</w:t>
            </w:r>
          </w:p>
        </w:tc>
        <w:tc>
          <w:tcPr>
            <w:tcW w:w="1240" w:type="dxa"/>
          </w:tcPr>
          <w:p w:rsidR="000E4FF7" w:rsidRDefault="000E4FF7" w:rsidP="002C307C">
            <w:pPr>
              <w:widowControl w:val="0"/>
            </w:pPr>
          </w:p>
        </w:tc>
      </w:tr>
      <w:tr w:rsidR="000E4FF7" w:rsidTr="002C307C">
        <w:trPr>
          <w:cantSplit/>
          <w:jc w:val="center"/>
        </w:trPr>
        <w:tc>
          <w:tcPr>
            <w:tcW w:w="6912" w:type="dxa"/>
          </w:tcPr>
          <w:p w:rsidR="000E4FF7" w:rsidRPr="00560998" w:rsidRDefault="000E4FF7" w:rsidP="002C307C">
            <w:pPr>
              <w:widowControl w:val="0"/>
            </w:pPr>
            <w:r w:rsidRPr="0040760A">
              <w:rPr>
                <w:bCs/>
                <w:iCs/>
                <w:color w:val="000000"/>
              </w:rPr>
              <w:t xml:space="preserve">3. </w:t>
            </w:r>
            <w:r w:rsidRPr="0040760A">
              <w:rPr>
                <w:bCs/>
              </w:rPr>
              <w:t>Методические основы физической культуры студенческой молодежи</w:t>
            </w:r>
            <w:r w:rsidRPr="00560998">
              <w:t xml:space="preserve">: </w:t>
            </w:r>
            <w:proofErr w:type="spellStart"/>
            <w:r w:rsidRPr="00560998">
              <w:t>пед</w:t>
            </w:r>
            <w:proofErr w:type="spellEnd"/>
            <w:r w:rsidRPr="00560998">
              <w:t>. и мед</w:t>
            </w:r>
            <w:proofErr w:type="gramStart"/>
            <w:r w:rsidRPr="00560998">
              <w:t>.-</w:t>
            </w:r>
            <w:proofErr w:type="gramEnd"/>
            <w:r w:rsidRPr="00560998">
              <w:t>биолог. материалы : в 2 ч. Ч. 2 / сост.: М. С. Цветков, В. А. Гончаров ; Новгород. гос. ун-т им. Ярослава Мудрого. - Великий Новгород, 2014. - 159, [1] с.</w:t>
            </w:r>
            <w:proofErr w:type="gramStart"/>
            <w:r w:rsidRPr="00560998">
              <w:t xml:space="preserve"> :</w:t>
            </w:r>
            <w:proofErr w:type="gramEnd"/>
            <w:r w:rsidRPr="00560998">
              <w:t xml:space="preserve"> ил. </w:t>
            </w:r>
          </w:p>
        </w:tc>
        <w:tc>
          <w:tcPr>
            <w:tcW w:w="1418" w:type="dxa"/>
            <w:vAlign w:val="center"/>
          </w:tcPr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10</w:t>
            </w:r>
          </w:p>
        </w:tc>
        <w:tc>
          <w:tcPr>
            <w:tcW w:w="1240" w:type="dxa"/>
          </w:tcPr>
          <w:p w:rsidR="000E4FF7" w:rsidRDefault="000E4FF7" w:rsidP="002C307C">
            <w:pPr>
              <w:widowControl w:val="0"/>
            </w:pPr>
          </w:p>
        </w:tc>
      </w:tr>
      <w:tr w:rsidR="000E4FF7" w:rsidTr="002C307C">
        <w:trPr>
          <w:cantSplit/>
          <w:jc w:val="center"/>
        </w:trPr>
        <w:tc>
          <w:tcPr>
            <w:tcW w:w="6912" w:type="dxa"/>
          </w:tcPr>
          <w:p w:rsidR="000E4FF7" w:rsidRPr="00560998" w:rsidRDefault="000E4FF7" w:rsidP="002C307C">
            <w:pPr>
              <w:widowControl w:val="0"/>
            </w:pPr>
            <w:r>
              <w:t>4</w:t>
            </w:r>
            <w:r w:rsidRPr="00560998">
              <w:t xml:space="preserve">. </w:t>
            </w:r>
            <w:r w:rsidRPr="0040760A">
              <w:rPr>
                <w:rFonts w:eastAsia="Calibri"/>
              </w:rPr>
              <w:t xml:space="preserve">“Социально-биологические и методические </w:t>
            </w:r>
            <w:r w:rsidRPr="007420C1">
              <w:rPr>
                <w:rFonts w:eastAsia="Calibri"/>
              </w:rPr>
              <w:t>основы физической культуры</w:t>
            </w:r>
            <w:r w:rsidRPr="0040760A">
              <w:rPr>
                <w:rFonts w:eastAsia="Calibri"/>
              </w:rPr>
              <w:t>”– курс лекций</w:t>
            </w:r>
            <w:r w:rsidRPr="0040760A">
              <w:rPr>
                <w:rFonts w:eastAsia="Calibri"/>
                <w:lang w:eastAsia="en-US"/>
              </w:rPr>
              <w:t xml:space="preserve"> по физической ку</w:t>
            </w:r>
            <w:r w:rsidRPr="0040760A">
              <w:rPr>
                <w:rFonts w:eastAsia="Calibri"/>
              </w:rPr>
              <w:t xml:space="preserve">льтуре для студентов 1-3 курсов </w:t>
            </w:r>
            <w:r w:rsidRPr="0040760A">
              <w:rPr>
                <w:rFonts w:eastAsia="Calibri"/>
                <w:lang w:eastAsia="en-US"/>
              </w:rPr>
              <w:t xml:space="preserve">НовГУ: Метод..пособие / сост.: </w:t>
            </w:r>
            <w:r w:rsidRPr="0040760A">
              <w:rPr>
                <w:rFonts w:eastAsia="Calibri"/>
              </w:rPr>
              <w:t>М. С. Цветков</w:t>
            </w:r>
            <w:r w:rsidRPr="0040760A">
              <w:rPr>
                <w:rFonts w:eastAsia="Calibri"/>
                <w:lang w:eastAsia="en-US"/>
              </w:rPr>
              <w:t xml:space="preserve">; </w:t>
            </w:r>
            <w:proofErr w:type="spellStart"/>
            <w:r w:rsidRPr="0040760A">
              <w:rPr>
                <w:rFonts w:eastAsia="Calibri"/>
                <w:lang w:eastAsia="en-US"/>
              </w:rPr>
              <w:t>Новгород</w:t>
            </w:r>
            <w:proofErr w:type="gramStart"/>
            <w:r w:rsidRPr="0040760A">
              <w:rPr>
                <w:rFonts w:eastAsia="Calibri"/>
                <w:lang w:eastAsia="en-US"/>
              </w:rPr>
              <w:t>.г</w:t>
            </w:r>
            <w:proofErr w:type="gramEnd"/>
            <w:r w:rsidRPr="0040760A">
              <w:rPr>
                <w:rFonts w:eastAsia="Calibri"/>
                <w:lang w:eastAsia="en-US"/>
              </w:rPr>
              <w:t>ос</w:t>
            </w:r>
            <w:proofErr w:type="spellEnd"/>
            <w:r w:rsidRPr="0040760A">
              <w:rPr>
                <w:rFonts w:eastAsia="Calibri"/>
                <w:lang w:eastAsia="en-US"/>
              </w:rPr>
              <w:t>. ун-т. – Великий Новгород,  2015.– 1</w:t>
            </w:r>
            <w:r w:rsidRPr="0040760A">
              <w:rPr>
                <w:rFonts w:eastAsia="Calibri"/>
              </w:rPr>
              <w:t>76,[1]</w:t>
            </w:r>
            <w:r w:rsidRPr="0040760A">
              <w:rPr>
                <w:rFonts w:eastAsia="Calibri"/>
                <w:lang w:eastAsia="en-US"/>
              </w:rPr>
              <w:t xml:space="preserve"> с.: ил.</w:t>
            </w:r>
          </w:p>
        </w:tc>
        <w:tc>
          <w:tcPr>
            <w:tcW w:w="1418" w:type="dxa"/>
            <w:vAlign w:val="center"/>
          </w:tcPr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10</w:t>
            </w:r>
          </w:p>
        </w:tc>
        <w:tc>
          <w:tcPr>
            <w:tcW w:w="1240" w:type="dxa"/>
          </w:tcPr>
          <w:p w:rsidR="000E4FF7" w:rsidRDefault="000E4FF7" w:rsidP="002C307C">
            <w:pPr>
              <w:widowControl w:val="0"/>
            </w:pPr>
          </w:p>
        </w:tc>
      </w:tr>
      <w:tr w:rsidR="000E4FF7" w:rsidTr="002C307C">
        <w:trPr>
          <w:cantSplit/>
          <w:jc w:val="center"/>
        </w:trPr>
        <w:tc>
          <w:tcPr>
            <w:tcW w:w="6912" w:type="dxa"/>
          </w:tcPr>
          <w:p w:rsidR="000E4FF7" w:rsidRDefault="000E4FF7" w:rsidP="002C307C">
            <w:pPr>
              <w:widowControl w:val="0"/>
            </w:pPr>
            <w:r>
              <w:t xml:space="preserve">5. «Методические основы подготовки студентов 1-3 курсов НовГУ к выполнению норм ГТО по легкой атлетике, стрельбе и плаванию» учебно-методическое пособие </w:t>
            </w:r>
            <w:r w:rsidRPr="0040760A">
              <w:rPr>
                <w:rFonts w:eastAsia="Calibri"/>
                <w:lang w:eastAsia="en-US"/>
              </w:rPr>
              <w:t xml:space="preserve">/ сост.: </w:t>
            </w:r>
            <w:r w:rsidRPr="0040760A">
              <w:rPr>
                <w:rFonts w:eastAsia="Calibri"/>
              </w:rPr>
              <w:t>М. С. Цветков</w:t>
            </w:r>
            <w:r w:rsidRPr="0040760A">
              <w:rPr>
                <w:rFonts w:eastAsia="Calibri"/>
                <w:lang w:eastAsia="en-US"/>
              </w:rPr>
              <w:t xml:space="preserve">; </w:t>
            </w:r>
            <w:proofErr w:type="spellStart"/>
            <w:r>
              <w:rPr>
                <w:rFonts w:eastAsia="Calibri"/>
                <w:lang w:eastAsia="en-US"/>
              </w:rPr>
              <w:t>НовГУ</w:t>
            </w:r>
            <w:r>
              <w:t>им</w:t>
            </w:r>
            <w:proofErr w:type="spellEnd"/>
            <w:r>
              <w:t>. Ярослава Мудрого.</w:t>
            </w:r>
            <w:r>
              <w:rPr>
                <w:rFonts w:eastAsia="Calibri"/>
                <w:lang w:eastAsia="en-US"/>
              </w:rPr>
              <w:t xml:space="preserve"> – Великий Новгород, </w:t>
            </w:r>
            <w:r w:rsidRPr="0040760A">
              <w:rPr>
                <w:rFonts w:eastAsia="Calibri"/>
                <w:lang w:eastAsia="en-US"/>
              </w:rPr>
              <w:t>201</w:t>
            </w:r>
            <w:r>
              <w:rPr>
                <w:rFonts w:eastAsia="Calibri"/>
                <w:lang w:eastAsia="en-US"/>
              </w:rPr>
              <w:t>7</w:t>
            </w:r>
            <w:r w:rsidRPr="0040760A">
              <w:rPr>
                <w:rFonts w:eastAsia="Calibri"/>
                <w:lang w:eastAsia="en-US"/>
              </w:rPr>
              <w:t xml:space="preserve">.– </w:t>
            </w:r>
            <w:r>
              <w:rPr>
                <w:rFonts w:eastAsia="Calibri"/>
                <w:lang w:eastAsia="en-US"/>
              </w:rPr>
              <w:t>90 с.</w:t>
            </w:r>
          </w:p>
        </w:tc>
        <w:tc>
          <w:tcPr>
            <w:tcW w:w="1418" w:type="dxa"/>
            <w:vAlign w:val="center"/>
          </w:tcPr>
          <w:p w:rsidR="000E4FF7" w:rsidRPr="00560998" w:rsidRDefault="000E4FF7" w:rsidP="002C307C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240" w:type="dxa"/>
          </w:tcPr>
          <w:p w:rsidR="000E4FF7" w:rsidRDefault="000E4FF7" w:rsidP="002C307C">
            <w:pPr>
              <w:widowControl w:val="0"/>
            </w:pPr>
          </w:p>
        </w:tc>
      </w:tr>
      <w:tr w:rsidR="000E4FF7" w:rsidTr="002C307C">
        <w:trPr>
          <w:cantSplit/>
          <w:jc w:val="center"/>
        </w:trPr>
        <w:tc>
          <w:tcPr>
            <w:tcW w:w="6912" w:type="dxa"/>
          </w:tcPr>
          <w:p w:rsidR="000E4FF7" w:rsidRDefault="000E4FF7" w:rsidP="002C307C">
            <w:pPr>
              <w:widowControl w:val="0"/>
            </w:pPr>
            <w:r>
              <w:t xml:space="preserve">6. «Методические основы подготовки студентов 1-3 курсов НовГУ к выполнению норм ГТО по силовым видам физических упражнений, лыжным гонкам и туризму»: учебно-методическое пособие </w:t>
            </w:r>
            <w:r w:rsidRPr="0040760A">
              <w:rPr>
                <w:rFonts w:eastAsia="Calibri"/>
                <w:lang w:eastAsia="en-US"/>
              </w:rPr>
              <w:t xml:space="preserve">/ сост.: </w:t>
            </w:r>
            <w:r w:rsidRPr="0040760A">
              <w:rPr>
                <w:rFonts w:eastAsia="Calibri"/>
              </w:rPr>
              <w:t>М. С. Цветков</w:t>
            </w:r>
            <w:r w:rsidRPr="0040760A">
              <w:rPr>
                <w:rFonts w:eastAsia="Calibri"/>
                <w:lang w:eastAsia="en-US"/>
              </w:rPr>
              <w:t xml:space="preserve">; </w:t>
            </w:r>
            <w:proofErr w:type="spellStart"/>
            <w:r>
              <w:rPr>
                <w:rFonts w:eastAsia="Calibri"/>
                <w:lang w:eastAsia="en-US"/>
              </w:rPr>
              <w:t>НовГУ</w:t>
            </w:r>
            <w:r>
              <w:t>им</w:t>
            </w:r>
            <w:proofErr w:type="spellEnd"/>
            <w:r>
              <w:t>. Ярослава Мудрого.</w:t>
            </w:r>
            <w:r>
              <w:rPr>
                <w:rFonts w:eastAsia="Calibri"/>
                <w:lang w:eastAsia="en-US"/>
              </w:rPr>
              <w:t xml:space="preserve"> – Великий Новгород, </w:t>
            </w:r>
            <w:r w:rsidRPr="0040760A">
              <w:rPr>
                <w:rFonts w:eastAsia="Calibri"/>
                <w:lang w:eastAsia="en-US"/>
              </w:rPr>
              <w:t>201</w:t>
            </w:r>
            <w:r>
              <w:rPr>
                <w:rFonts w:eastAsia="Calibri"/>
                <w:lang w:eastAsia="en-US"/>
              </w:rPr>
              <w:t>7</w:t>
            </w:r>
            <w:r w:rsidRPr="0040760A">
              <w:rPr>
                <w:rFonts w:eastAsia="Calibri"/>
                <w:lang w:eastAsia="en-US"/>
              </w:rPr>
              <w:t xml:space="preserve">.– </w:t>
            </w:r>
            <w:r>
              <w:rPr>
                <w:rFonts w:eastAsia="Calibri"/>
                <w:lang w:eastAsia="en-US"/>
              </w:rPr>
              <w:t>72 с.</w:t>
            </w:r>
          </w:p>
        </w:tc>
        <w:tc>
          <w:tcPr>
            <w:tcW w:w="1418" w:type="dxa"/>
            <w:vAlign w:val="center"/>
          </w:tcPr>
          <w:p w:rsidR="000E4FF7" w:rsidRPr="00560998" w:rsidRDefault="000E4FF7" w:rsidP="002C307C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240" w:type="dxa"/>
          </w:tcPr>
          <w:p w:rsidR="000E4FF7" w:rsidRDefault="000E4FF7" w:rsidP="002C307C">
            <w:pPr>
              <w:widowControl w:val="0"/>
            </w:pPr>
          </w:p>
        </w:tc>
      </w:tr>
    </w:tbl>
    <w:p w:rsidR="000E4FF7" w:rsidRDefault="000E4FF7" w:rsidP="000E4FF7">
      <w:pPr>
        <w:spacing w:before="100" w:beforeAutospacing="1"/>
        <w:jc w:val="both"/>
      </w:pPr>
      <w:r w:rsidRPr="00EF1620">
        <w:t>Таблица 2 – Информационное обеспечение учебного модуля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57"/>
        <w:gridCol w:w="3402"/>
        <w:gridCol w:w="1806"/>
      </w:tblGrid>
      <w:tr w:rsidR="000E4FF7" w:rsidTr="002C307C">
        <w:trPr>
          <w:cantSplit/>
          <w:jc w:val="center"/>
        </w:trPr>
        <w:tc>
          <w:tcPr>
            <w:tcW w:w="4361" w:type="dxa"/>
            <w:vAlign w:val="center"/>
          </w:tcPr>
          <w:p w:rsidR="000E4FF7" w:rsidRPr="00EF1620" w:rsidRDefault="000E4FF7" w:rsidP="002C307C">
            <w:pPr>
              <w:jc w:val="center"/>
            </w:pPr>
            <w:r w:rsidRPr="00EF1620">
              <w:t xml:space="preserve">Название </w:t>
            </w:r>
            <w:proofErr w:type="spellStart"/>
            <w:r w:rsidRPr="00EF1620">
              <w:t>программногопродукта</w:t>
            </w:r>
            <w:proofErr w:type="spellEnd"/>
            <w:r w:rsidRPr="00EF1620">
              <w:t xml:space="preserve">, </w:t>
            </w:r>
            <w:proofErr w:type="spellStart"/>
            <w:r>
              <w:t>и</w:t>
            </w:r>
            <w:r w:rsidRPr="00EF1620">
              <w:t>нтернет-ресурса</w:t>
            </w:r>
            <w:proofErr w:type="spellEnd"/>
          </w:p>
        </w:tc>
        <w:tc>
          <w:tcPr>
            <w:tcW w:w="3402" w:type="dxa"/>
            <w:vAlign w:val="center"/>
          </w:tcPr>
          <w:p w:rsidR="000E4FF7" w:rsidRPr="00EF1620" w:rsidRDefault="000E4FF7" w:rsidP="002C307C">
            <w:pPr>
              <w:jc w:val="center"/>
            </w:pPr>
            <w:r w:rsidRPr="00EF1620">
              <w:t>Электронный адрес</w:t>
            </w:r>
          </w:p>
        </w:tc>
        <w:tc>
          <w:tcPr>
            <w:tcW w:w="1807" w:type="dxa"/>
            <w:vAlign w:val="center"/>
          </w:tcPr>
          <w:p w:rsidR="000E4FF7" w:rsidRPr="00EF1620" w:rsidRDefault="000E4FF7" w:rsidP="002C307C">
            <w:pPr>
              <w:jc w:val="center"/>
            </w:pPr>
            <w:r w:rsidRPr="00EF1620">
              <w:t>Примечание</w:t>
            </w:r>
          </w:p>
        </w:tc>
      </w:tr>
      <w:tr w:rsidR="000E4FF7" w:rsidTr="002C307C">
        <w:trPr>
          <w:cantSplit/>
          <w:jc w:val="center"/>
        </w:trPr>
        <w:tc>
          <w:tcPr>
            <w:tcW w:w="4361" w:type="dxa"/>
          </w:tcPr>
          <w:p w:rsidR="000E4FF7" w:rsidRDefault="000E4FF7" w:rsidP="002C307C">
            <w:pPr>
              <w:spacing w:after="100" w:afterAutospacing="1"/>
              <w:jc w:val="both"/>
            </w:pPr>
            <w:r w:rsidRPr="00560998">
              <w:t>Электронный каталог Центральной отраслевой библиотеки по физической культуре и спорту</w:t>
            </w:r>
          </w:p>
        </w:tc>
        <w:tc>
          <w:tcPr>
            <w:tcW w:w="3402" w:type="dxa"/>
          </w:tcPr>
          <w:p w:rsidR="000E4FF7" w:rsidRDefault="00882DD7" w:rsidP="002C307C">
            <w:pPr>
              <w:spacing w:after="100" w:afterAutospacing="1"/>
              <w:jc w:val="both"/>
            </w:pPr>
            <w:hyperlink r:id="rId15" w:history="1">
              <w:r w:rsidR="000E4FF7" w:rsidRPr="006C2DC6">
                <w:rPr>
                  <w:rStyle w:val="ad"/>
                </w:rPr>
                <w:t>http://lib.sportedu.ru/Catalog.idc</w:t>
              </w:r>
            </w:hyperlink>
          </w:p>
        </w:tc>
        <w:tc>
          <w:tcPr>
            <w:tcW w:w="1807" w:type="dxa"/>
          </w:tcPr>
          <w:p w:rsidR="000E4FF7" w:rsidRDefault="000E4FF7" w:rsidP="002C307C">
            <w:pPr>
              <w:spacing w:after="100" w:afterAutospacing="1"/>
              <w:jc w:val="both"/>
            </w:pPr>
          </w:p>
        </w:tc>
      </w:tr>
      <w:tr w:rsidR="000E4FF7" w:rsidTr="002C307C">
        <w:trPr>
          <w:cantSplit/>
          <w:jc w:val="center"/>
        </w:trPr>
        <w:tc>
          <w:tcPr>
            <w:tcW w:w="4361" w:type="dxa"/>
          </w:tcPr>
          <w:p w:rsidR="000E4FF7" w:rsidRDefault="000E4FF7" w:rsidP="002C307C">
            <w:pPr>
              <w:spacing w:after="100" w:afterAutospacing="1"/>
              <w:jc w:val="both"/>
            </w:pPr>
            <w:r w:rsidRPr="00560998">
              <w:t>Легкая атлетика России</w:t>
            </w:r>
          </w:p>
        </w:tc>
        <w:tc>
          <w:tcPr>
            <w:tcW w:w="3402" w:type="dxa"/>
          </w:tcPr>
          <w:p w:rsidR="000E4FF7" w:rsidRDefault="00882DD7" w:rsidP="002C307C">
            <w:pPr>
              <w:spacing w:after="100" w:afterAutospacing="1"/>
              <w:jc w:val="both"/>
            </w:pPr>
            <w:hyperlink r:id="rId16" w:history="1">
              <w:r w:rsidR="000E4FF7" w:rsidRPr="006C2DC6">
                <w:rPr>
                  <w:rStyle w:val="ad"/>
                </w:rPr>
                <w:t>http://rusathletics.com</w:t>
              </w:r>
            </w:hyperlink>
          </w:p>
        </w:tc>
        <w:tc>
          <w:tcPr>
            <w:tcW w:w="1807" w:type="dxa"/>
          </w:tcPr>
          <w:p w:rsidR="000E4FF7" w:rsidRDefault="000E4FF7" w:rsidP="002C307C">
            <w:pPr>
              <w:spacing w:after="100" w:afterAutospacing="1"/>
              <w:jc w:val="both"/>
            </w:pPr>
          </w:p>
        </w:tc>
      </w:tr>
      <w:tr w:rsidR="000E4FF7" w:rsidTr="002C307C">
        <w:trPr>
          <w:cantSplit/>
          <w:jc w:val="center"/>
        </w:trPr>
        <w:tc>
          <w:tcPr>
            <w:tcW w:w="4361" w:type="dxa"/>
          </w:tcPr>
          <w:p w:rsidR="000E4FF7" w:rsidRDefault="000E4FF7" w:rsidP="002C307C">
            <w:pPr>
              <w:spacing w:after="100" w:afterAutospacing="1"/>
              <w:jc w:val="both"/>
            </w:pPr>
            <w:proofErr w:type="spellStart"/>
            <w:r w:rsidRPr="00560998">
              <w:t>Спорткнига</w:t>
            </w:r>
            <w:proofErr w:type="spellEnd"/>
            <w:r w:rsidRPr="00560998">
              <w:t>. Физкультура и спорт.</w:t>
            </w:r>
          </w:p>
        </w:tc>
        <w:tc>
          <w:tcPr>
            <w:tcW w:w="3402" w:type="dxa"/>
          </w:tcPr>
          <w:p w:rsidR="000E4FF7" w:rsidRDefault="00882DD7" w:rsidP="002C307C">
            <w:pPr>
              <w:spacing w:after="100" w:afterAutospacing="1"/>
              <w:jc w:val="both"/>
            </w:pPr>
            <w:hyperlink r:id="rId17" w:history="1">
              <w:r w:rsidR="000E4FF7" w:rsidRPr="006C2DC6">
                <w:rPr>
                  <w:rStyle w:val="ad"/>
                </w:rPr>
                <w:t>http://sportkniga.kiev.ua/cat/29</w:t>
              </w:r>
            </w:hyperlink>
          </w:p>
        </w:tc>
        <w:tc>
          <w:tcPr>
            <w:tcW w:w="1807" w:type="dxa"/>
          </w:tcPr>
          <w:p w:rsidR="000E4FF7" w:rsidRDefault="000E4FF7" w:rsidP="002C307C">
            <w:pPr>
              <w:spacing w:after="100" w:afterAutospacing="1"/>
              <w:jc w:val="both"/>
            </w:pPr>
          </w:p>
        </w:tc>
      </w:tr>
      <w:tr w:rsidR="000E4FF7" w:rsidTr="002C307C">
        <w:trPr>
          <w:cantSplit/>
          <w:jc w:val="center"/>
        </w:trPr>
        <w:tc>
          <w:tcPr>
            <w:tcW w:w="4361" w:type="dxa"/>
          </w:tcPr>
          <w:p w:rsidR="000E4FF7" w:rsidRDefault="000E4FF7" w:rsidP="002C307C">
            <w:pPr>
              <w:spacing w:after="100" w:afterAutospacing="1"/>
              <w:jc w:val="both"/>
            </w:pPr>
            <w:r w:rsidRPr="00560998">
              <w:t>Российский студенческий спортивный союз</w:t>
            </w:r>
          </w:p>
        </w:tc>
        <w:tc>
          <w:tcPr>
            <w:tcW w:w="3402" w:type="dxa"/>
          </w:tcPr>
          <w:p w:rsidR="000E4FF7" w:rsidRDefault="00882DD7" w:rsidP="002C307C">
            <w:pPr>
              <w:spacing w:after="100" w:afterAutospacing="1"/>
              <w:jc w:val="both"/>
            </w:pPr>
            <w:hyperlink r:id="rId18" w:history="1">
              <w:r w:rsidR="000E4FF7" w:rsidRPr="006C2DC6">
                <w:rPr>
                  <w:rStyle w:val="ad"/>
                </w:rPr>
                <w:t>http://www.studsport.ru</w:t>
              </w:r>
            </w:hyperlink>
          </w:p>
        </w:tc>
        <w:tc>
          <w:tcPr>
            <w:tcW w:w="1807" w:type="dxa"/>
          </w:tcPr>
          <w:p w:rsidR="000E4FF7" w:rsidRDefault="000E4FF7" w:rsidP="002C307C">
            <w:pPr>
              <w:spacing w:after="100" w:afterAutospacing="1"/>
              <w:jc w:val="both"/>
            </w:pPr>
          </w:p>
        </w:tc>
      </w:tr>
      <w:tr w:rsidR="000E4FF7" w:rsidTr="002C307C">
        <w:trPr>
          <w:cantSplit/>
          <w:jc w:val="center"/>
        </w:trPr>
        <w:tc>
          <w:tcPr>
            <w:tcW w:w="4361" w:type="dxa"/>
          </w:tcPr>
          <w:p w:rsidR="000E4FF7" w:rsidRPr="00560998" w:rsidRDefault="000E4FF7" w:rsidP="002C307C">
            <w:pPr>
              <w:spacing w:after="100" w:afterAutospacing="1"/>
              <w:jc w:val="both"/>
            </w:pPr>
            <w:r w:rsidRPr="00560998">
              <w:t>Портал спортивных новостей</w:t>
            </w:r>
          </w:p>
        </w:tc>
        <w:tc>
          <w:tcPr>
            <w:tcW w:w="3402" w:type="dxa"/>
          </w:tcPr>
          <w:p w:rsidR="000E4FF7" w:rsidRDefault="00882DD7" w:rsidP="002C307C">
            <w:pPr>
              <w:spacing w:after="100" w:afterAutospacing="1"/>
              <w:jc w:val="both"/>
            </w:pPr>
            <w:hyperlink r:id="rId19" w:history="1">
              <w:r w:rsidR="000E4FF7" w:rsidRPr="006C2DC6">
                <w:rPr>
                  <w:rStyle w:val="ad"/>
                </w:rPr>
                <w:t>http://news.sportbox.ru</w:t>
              </w:r>
            </w:hyperlink>
          </w:p>
        </w:tc>
        <w:tc>
          <w:tcPr>
            <w:tcW w:w="1807" w:type="dxa"/>
          </w:tcPr>
          <w:p w:rsidR="000E4FF7" w:rsidRDefault="000E4FF7" w:rsidP="002C307C">
            <w:pPr>
              <w:spacing w:after="100" w:afterAutospacing="1"/>
              <w:jc w:val="both"/>
            </w:pPr>
          </w:p>
        </w:tc>
      </w:tr>
    </w:tbl>
    <w:p w:rsidR="000E4FF7" w:rsidRDefault="000E4FF7" w:rsidP="000E4FF7">
      <w:pPr>
        <w:jc w:val="both"/>
      </w:pPr>
    </w:p>
    <w:p w:rsidR="000E4FF7" w:rsidRDefault="000E4FF7" w:rsidP="000E4FF7">
      <w:pPr>
        <w:jc w:val="both"/>
      </w:pPr>
      <w:r w:rsidRPr="00EF1620">
        <w:t>Таблица 3 – Дополнительная литература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8"/>
        <w:gridCol w:w="1417"/>
        <w:gridCol w:w="1240"/>
      </w:tblGrid>
      <w:tr w:rsidR="000E4FF7" w:rsidTr="002C307C">
        <w:trPr>
          <w:jc w:val="center"/>
        </w:trPr>
        <w:tc>
          <w:tcPr>
            <w:tcW w:w="6912" w:type="dxa"/>
            <w:vAlign w:val="center"/>
          </w:tcPr>
          <w:p w:rsidR="000E4FF7" w:rsidRPr="00EF1620" w:rsidRDefault="000E4FF7" w:rsidP="002C307C">
            <w:pPr>
              <w:jc w:val="center"/>
            </w:pPr>
            <w:r w:rsidRPr="00EF1620">
              <w:t>Библиографическое описание издания</w:t>
            </w:r>
          </w:p>
          <w:p w:rsidR="000E4FF7" w:rsidRPr="00EF1620" w:rsidRDefault="000E4FF7" w:rsidP="002C307C">
            <w:pPr>
              <w:jc w:val="center"/>
            </w:pPr>
            <w:r w:rsidRPr="00EF1620">
              <w:t xml:space="preserve">(автор, наименование,  вид,  место и год издания, </w:t>
            </w:r>
            <w:proofErr w:type="spellStart"/>
            <w:r w:rsidRPr="00EF1620">
              <w:t>кол</w:t>
            </w:r>
            <w:proofErr w:type="gramStart"/>
            <w:r w:rsidRPr="00EF1620">
              <w:t>.с</w:t>
            </w:r>
            <w:proofErr w:type="gramEnd"/>
            <w:r w:rsidRPr="00EF1620">
              <w:t>тр</w:t>
            </w:r>
            <w:proofErr w:type="spellEnd"/>
            <w:r w:rsidRPr="00EF1620">
              <w:t>.)</w:t>
            </w:r>
          </w:p>
        </w:tc>
        <w:tc>
          <w:tcPr>
            <w:tcW w:w="1418" w:type="dxa"/>
            <w:vAlign w:val="center"/>
          </w:tcPr>
          <w:p w:rsidR="000E4FF7" w:rsidRPr="00EF1620" w:rsidRDefault="000E4FF7" w:rsidP="002C307C">
            <w:pPr>
              <w:jc w:val="center"/>
            </w:pPr>
            <w:proofErr w:type="spellStart"/>
            <w:r w:rsidRPr="00EF1620">
              <w:t>Кол</w:t>
            </w:r>
            <w:proofErr w:type="gramStart"/>
            <w:r w:rsidRPr="00EF1620">
              <w:t>.э</w:t>
            </w:r>
            <w:proofErr w:type="gramEnd"/>
            <w:r w:rsidRPr="00EF1620">
              <w:t>кз</w:t>
            </w:r>
            <w:proofErr w:type="spellEnd"/>
            <w:r w:rsidRPr="00EF1620">
              <w:t>. в библ. НовГУ</w:t>
            </w:r>
          </w:p>
        </w:tc>
        <w:tc>
          <w:tcPr>
            <w:tcW w:w="1240" w:type="dxa"/>
            <w:vAlign w:val="center"/>
          </w:tcPr>
          <w:p w:rsidR="000E4FF7" w:rsidRPr="00EF1620" w:rsidRDefault="000E4FF7" w:rsidP="002C307C">
            <w:pPr>
              <w:jc w:val="center"/>
            </w:pPr>
            <w:r w:rsidRPr="00EF1620">
              <w:t>Наличие в ЭБС</w:t>
            </w:r>
          </w:p>
        </w:tc>
      </w:tr>
      <w:tr w:rsidR="000E4FF7" w:rsidTr="002C307C">
        <w:trPr>
          <w:jc w:val="center"/>
        </w:trPr>
        <w:tc>
          <w:tcPr>
            <w:tcW w:w="6912" w:type="dxa"/>
          </w:tcPr>
          <w:p w:rsidR="000E4FF7" w:rsidRPr="00560998" w:rsidRDefault="000E4FF7" w:rsidP="002C307C">
            <w:pPr>
              <w:widowControl w:val="0"/>
            </w:pPr>
            <w:r>
              <w:t>1</w:t>
            </w:r>
            <w:r w:rsidRPr="00560998">
              <w:t>. Физические упражнения в системе самостоятельной реабилитации здоровья человека: Метод. пособие / Авт</w:t>
            </w:r>
            <w:proofErr w:type="gramStart"/>
            <w:r w:rsidRPr="00560998">
              <w:t>.с</w:t>
            </w:r>
            <w:proofErr w:type="gramEnd"/>
            <w:r w:rsidRPr="00560998">
              <w:t>ост. Я. А. Ковалев, М. С. Цветков; НовГУ им. Ярослава Мудрого.– Великий Новгород,  2004.-141 с.</w:t>
            </w:r>
          </w:p>
        </w:tc>
        <w:tc>
          <w:tcPr>
            <w:tcW w:w="1418" w:type="dxa"/>
            <w:vAlign w:val="center"/>
          </w:tcPr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10</w:t>
            </w:r>
          </w:p>
        </w:tc>
        <w:tc>
          <w:tcPr>
            <w:tcW w:w="1240" w:type="dxa"/>
          </w:tcPr>
          <w:p w:rsidR="000E4FF7" w:rsidRDefault="000E4FF7" w:rsidP="002C307C">
            <w:pPr>
              <w:jc w:val="both"/>
            </w:pPr>
          </w:p>
        </w:tc>
      </w:tr>
      <w:tr w:rsidR="000E4FF7" w:rsidTr="002C307C">
        <w:trPr>
          <w:jc w:val="center"/>
        </w:trPr>
        <w:tc>
          <w:tcPr>
            <w:tcW w:w="6912" w:type="dxa"/>
          </w:tcPr>
          <w:p w:rsidR="000E4FF7" w:rsidRPr="00560998" w:rsidRDefault="000E4FF7" w:rsidP="002C307C">
            <w:pPr>
              <w:widowControl w:val="0"/>
            </w:pPr>
            <w:r>
              <w:t>2</w:t>
            </w:r>
            <w:r w:rsidRPr="00560998">
              <w:t>. Общие принципы составления индивидуаль</w:t>
            </w:r>
            <w:r w:rsidRPr="00560998">
              <w:softHyphen/>
              <w:t>ного  двигательного режима при оздоровительных занятиях физкультурой:</w:t>
            </w:r>
            <w:r w:rsidRPr="00317DA2">
              <w:t>[электронный ресурс]</w:t>
            </w:r>
            <w:r w:rsidRPr="00560998">
              <w:t>:Конспект лекции</w:t>
            </w:r>
            <w:proofErr w:type="gramStart"/>
            <w:r w:rsidRPr="00560998">
              <w:t xml:space="preserve"> / А</w:t>
            </w:r>
            <w:proofErr w:type="gramEnd"/>
            <w:r w:rsidRPr="00560998">
              <w:t xml:space="preserve">вт.-сост. Я.А. Ковалев, Г.И. Дроздов; В.А. </w:t>
            </w:r>
            <w:proofErr w:type="spellStart"/>
            <w:r w:rsidRPr="00560998">
              <w:t>Силивра</w:t>
            </w:r>
            <w:proofErr w:type="spellEnd"/>
            <w:r w:rsidRPr="00560998">
              <w:t>; НовГУ им. Ярослава Мудрого, Великий Новгород, 2013. – 13 с.</w:t>
            </w:r>
            <w:r w:rsidRPr="0040760A">
              <w:rPr>
                <w:color w:val="000000"/>
              </w:rPr>
              <w:t xml:space="preserve">– Режим </w:t>
            </w:r>
            <w:proofErr w:type="spellStart"/>
            <w:r w:rsidRPr="0040760A">
              <w:rPr>
                <w:color w:val="000000"/>
              </w:rPr>
              <w:t>доступа:</w:t>
            </w:r>
            <w:hyperlink r:id="rId20" w:history="1">
              <w:r w:rsidRPr="00317DA2">
                <w:rPr>
                  <w:rStyle w:val="ad"/>
                </w:rPr>
                <w:t>http</w:t>
              </w:r>
              <w:proofErr w:type="spellEnd"/>
              <w:r w:rsidRPr="00317DA2">
                <w:rPr>
                  <w:rStyle w:val="ad"/>
                </w:rPr>
                <w:t>://</w:t>
              </w:r>
              <w:proofErr w:type="spellStart"/>
              <w:r w:rsidRPr="00317DA2">
                <w:rPr>
                  <w:rStyle w:val="ad"/>
                </w:rPr>
                <w:t>www.novsu.ru</w:t>
              </w:r>
              <w:proofErr w:type="spellEnd"/>
              <w:r w:rsidRPr="00317DA2">
                <w:rPr>
                  <w:rStyle w:val="ad"/>
                </w:rPr>
                <w:t>/</w:t>
              </w:r>
              <w:proofErr w:type="spellStart"/>
              <w:r w:rsidRPr="00317DA2">
                <w:rPr>
                  <w:rStyle w:val="ad"/>
                </w:rPr>
                <w:t>dept</w:t>
              </w:r>
              <w:proofErr w:type="spellEnd"/>
              <w:r w:rsidRPr="00317DA2">
                <w:rPr>
                  <w:rStyle w:val="ad"/>
                </w:rPr>
                <w:t>/1355/</w:t>
              </w:r>
            </w:hyperlink>
          </w:p>
        </w:tc>
        <w:tc>
          <w:tcPr>
            <w:tcW w:w="1418" w:type="dxa"/>
            <w:vAlign w:val="center"/>
          </w:tcPr>
          <w:p w:rsidR="000E4FF7" w:rsidRPr="00560998" w:rsidRDefault="000E4FF7" w:rsidP="002C307C">
            <w:pPr>
              <w:widowControl w:val="0"/>
              <w:jc w:val="center"/>
            </w:pPr>
            <w:r w:rsidRPr="00560998">
              <w:t>–</w:t>
            </w:r>
          </w:p>
        </w:tc>
        <w:tc>
          <w:tcPr>
            <w:tcW w:w="1240" w:type="dxa"/>
          </w:tcPr>
          <w:p w:rsidR="000E4FF7" w:rsidRDefault="000E4FF7" w:rsidP="002C307C">
            <w:pPr>
              <w:jc w:val="both"/>
            </w:pPr>
          </w:p>
        </w:tc>
      </w:tr>
    </w:tbl>
    <w:p w:rsidR="000E4FF7" w:rsidRDefault="000E4FF7" w:rsidP="000E4FF7">
      <w:pPr>
        <w:jc w:val="both"/>
      </w:pPr>
    </w:p>
    <w:p w:rsidR="000E4FF7" w:rsidRPr="00560998" w:rsidRDefault="000E4FF7" w:rsidP="000E4FF7">
      <w:pPr>
        <w:widowControl w:val="0"/>
        <w:jc w:val="right"/>
      </w:pPr>
    </w:p>
    <w:p w:rsidR="000E4FF7" w:rsidRPr="000C1438" w:rsidRDefault="000E4FF7" w:rsidP="000E4FF7">
      <w:pPr>
        <w:spacing w:after="100" w:afterAutospacing="1"/>
        <w:jc w:val="both"/>
      </w:pPr>
      <w:r>
        <w:rPr>
          <w:noProof/>
        </w:rPr>
        <w:drawing>
          <wp:inline distT="0" distB="0" distL="0" distR="0">
            <wp:extent cx="6289675" cy="993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FF7" w:rsidRPr="00912242" w:rsidRDefault="000E4FF7" w:rsidP="000E4FF7">
      <w:pPr>
        <w:widowControl w:val="0"/>
        <w:jc w:val="center"/>
        <w:rPr>
          <w:b/>
        </w:rPr>
      </w:pPr>
      <w:r>
        <w:rPr>
          <w:b/>
        </w:rPr>
        <w:br w:type="page"/>
      </w:r>
      <w:r w:rsidRPr="00912242">
        <w:rPr>
          <w:b/>
        </w:rPr>
        <w:t>Приложение Г</w:t>
      </w:r>
    </w:p>
    <w:p w:rsidR="000E4FF7" w:rsidRPr="00912242" w:rsidRDefault="000E4FF7" w:rsidP="000E4FF7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912242">
        <w:rPr>
          <w:b/>
        </w:rPr>
        <w:t>Соответствие требованиям для крытых спортивных объектов</w:t>
      </w:r>
    </w:p>
    <w:tbl>
      <w:tblPr>
        <w:tblpPr w:leftFromText="180" w:rightFromText="180" w:vertAnchor="text" w:horzAnchor="margin" w:tblpY="1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2"/>
        <w:gridCol w:w="2747"/>
        <w:gridCol w:w="2712"/>
        <w:gridCol w:w="3534"/>
      </w:tblGrid>
      <w:tr w:rsidR="000E4FF7" w:rsidRPr="00646B24" w:rsidTr="002C307C">
        <w:trPr>
          <w:trHeight w:val="20"/>
        </w:trPr>
        <w:tc>
          <w:tcPr>
            <w:tcW w:w="675" w:type="dxa"/>
            <w:vAlign w:val="center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№ </w:t>
            </w:r>
            <w:proofErr w:type="gramStart"/>
            <w:r w:rsidRPr="00646B24">
              <w:rPr>
                <w:sz w:val="20"/>
                <w:szCs w:val="20"/>
              </w:rPr>
              <w:t>п</w:t>
            </w:r>
            <w:proofErr w:type="gramEnd"/>
            <w:r w:rsidRPr="00646B24">
              <w:rPr>
                <w:sz w:val="20"/>
                <w:szCs w:val="20"/>
              </w:rPr>
              <w:t>/п</w:t>
            </w:r>
          </w:p>
        </w:tc>
        <w:tc>
          <w:tcPr>
            <w:tcW w:w="3969" w:type="dxa"/>
            <w:vAlign w:val="center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Спортивный комплекс/адрес</w:t>
            </w:r>
          </w:p>
        </w:tc>
        <w:tc>
          <w:tcPr>
            <w:tcW w:w="4133" w:type="dxa"/>
            <w:vAlign w:val="center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>Назначение зала,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площадь</w:t>
            </w:r>
          </w:p>
        </w:tc>
        <w:tc>
          <w:tcPr>
            <w:tcW w:w="5953" w:type="dxa"/>
            <w:vAlign w:val="center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Состояние спортивных объектов</w:t>
            </w:r>
          </w:p>
        </w:tc>
      </w:tr>
      <w:tr w:rsidR="000E4FF7" w:rsidRPr="00646B24" w:rsidTr="002C307C">
        <w:trPr>
          <w:trHeight w:val="20"/>
        </w:trPr>
        <w:tc>
          <w:tcPr>
            <w:tcW w:w="675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Ул. Большая </w:t>
            </w:r>
            <w:proofErr w:type="gramStart"/>
            <w:r w:rsidRPr="00646B24">
              <w:rPr>
                <w:sz w:val="20"/>
                <w:szCs w:val="20"/>
              </w:rPr>
              <w:t>С-Петербургская</w:t>
            </w:r>
            <w:proofErr w:type="gramEnd"/>
            <w:r w:rsidRPr="00646B24">
              <w:rPr>
                <w:sz w:val="20"/>
                <w:szCs w:val="20"/>
              </w:rPr>
              <w:t xml:space="preserve"> 41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(Единовременная пропускная способность - 10 кв.м. на 1 обучающегося</w:t>
            </w:r>
            <w:proofErr w:type="gramStart"/>
            <w:r w:rsidRPr="00646B24">
              <w:rPr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413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>Игровой зал,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88 кв. м"/>
              </w:smartTagPr>
              <w:r w:rsidRPr="00646B24">
                <w:rPr>
                  <w:color w:val="000000"/>
                  <w:sz w:val="20"/>
                  <w:szCs w:val="20"/>
                </w:rPr>
                <w:t>288 кв. м</w:t>
              </w:r>
            </w:smartTag>
          </w:p>
        </w:tc>
        <w:tc>
          <w:tcPr>
            <w:tcW w:w="595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1. а)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в рабочем состоянии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в)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3. 2 раздевалки оборудованы душевыми кабинами </w:t>
            </w:r>
          </w:p>
        </w:tc>
      </w:tr>
      <w:tr w:rsidR="000E4FF7" w:rsidRPr="00646B24" w:rsidTr="002C307C">
        <w:trPr>
          <w:trHeight w:val="20"/>
        </w:trPr>
        <w:tc>
          <w:tcPr>
            <w:tcW w:w="675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Ул.  Большая </w:t>
            </w:r>
            <w:proofErr w:type="gramStart"/>
            <w:r w:rsidRPr="00646B24">
              <w:rPr>
                <w:sz w:val="20"/>
                <w:szCs w:val="20"/>
              </w:rPr>
              <w:t>С-Петербургская</w:t>
            </w:r>
            <w:proofErr w:type="gramEnd"/>
            <w:r w:rsidRPr="00646B24">
              <w:rPr>
                <w:sz w:val="20"/>
                <w:szCs w:val="20"/>
              </w:rPr>
              <w:t xml:space="preserve"> 41</w:t>
            </w:r>
          </w:p>
        </w:tc>
        <w:tc>
          <w:tcPr>
            <w:tcW w:w="413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>Игровой зал,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88 кв. м"/>
              </w:smartTagPr>
              <w:r w:rsidRPr="00646B24">
                <w:rPr>
                  <w:color w:val="000000"/>
                  <w:sz w:val="20"/>
                  <w:szCs w:val="20"/>
                </w:rPr>
                <w:t>288 кв. м</w:t>
              </w:r>
            </w:smartTag>
          </w:p>
        </w:tc>
        <w:tc>
          <w:tcPr>
            <w:tcW w:w="595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1. а) 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в рабочем состоянии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в)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3. раздевалка оборудована душевыми кабинами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Решетки  имеются</w:t>
            </w:r>
          </w:p>
        </w:tc>
      </w:tr>
      <w:tr w:rsidR="000E4FF7" w:rsidRPr="00646B24" w:rsidTr="002C307C">
        <w:trPr>
          <w:trHeight w:val="20"/>
        </w:trPr>
        <w:tc>
          <w:tcPr>
            <w:tcW w:w="675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3. </w:t>
            </w:r>
          </w:p>
        </w:tc>
        <w:tc>
          <w:tcPr>
            <w:tcW w:w="3969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Ул.  Большая </w:t>
            </w:r>
            <w:proofErr w:type="gramStart"/>
            <w:r w:rsidRPr="00646B24">
              <w:rPr>
                <w:sz w:val="20"/>
                <w:szCs w:val="20"/>
              </w:rPr>
              <w:t>С-Петербургская</w:t>
            </w:r>
            <w:proofErr w:type="gramEnd"/>
            <w:r w:rsidRPr="00646B24">
              <w:rPr>
                <w:sz w:val="20"/>
                <w:szCs w:val="20"/>
              </w:rPr>
              <w:t xml:space="preserve"> 41</w:t>
            </w:r>
          </w:p>
        </w:tc>
        <w:tc>
          <w:tcPr>
            <w:tcW w:w="413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>Тренажерный зал</w:t>
            </w:r>
          </w:p>
        </w:tc>
        <w:tc>
          <w:tcPr>
            <w:tcW w:w="595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в рабочем состоянии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 в)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3. раздевалка отсутствует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соответствует</w:t>
            </w:r>
          </w:p>
        </w:tc>
      </w:tr>
      <w:tr w:rsidR="000E4FF7" w:rsidRPr="00646B24" w:rsidTr="002C307C">
        <w:trPr>
          <w:trHeight w:val="20"/>
        </w:trPr>
        <w:tc>
          <w:tcPr>
            <w:tcW w:w="675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Ул.  Большая </w:t>
            </w:r>
            <w:proofErr w:type="gramStart"/>
            <w:r w:rsidRPr="00646B24">
              <w:rPr>
                <w:sz w:val="20"/>
                <w:szCs w:val="20"/>
              </w:rPr>
              <w:t>С-Петербургская</w:t>
            </w:r>
            <w:proofErr w:type="gramEnd"/>
            <w:r w:rsidRPr="00646B24">
              <w:rPr>
                <w:sz w:val="20"/>
                <w:szCs w:val="20"/>
              </w:rPr>
              <w:t xml:space="preserve"> 41</w:t>
            </w:r>
          </w:p>
        </w:tc>
        <w:tc>
          <w:tcPr>
            <w:tcW w:w="413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Помещение (зал) для игры в настольный теннис, </w:t>
            </w:r>
          </w:p>
        </w:tc>
        <w:tc>
          <w:tcPr>
            <w:tcW w:w="595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2. а) соответствует;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 в)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3. раздевалка отсутствует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соответствует</w:t>
            </w:r>
          </w:p>
        </w:tc>
      </w:tr>
      <w:tr w:rsidR="000E4FF7" w:rsidRPr="00646B24" w:rsidTr="002C307C">
        <w:trPr>
          <w:trHeight w:val="20"/>
        </w:trPr>
        <w:tc>
          <w:tcPr>
            <w:tcW w:w="675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Ул.  Большая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646B24">
              <w:rPr>
                <w:sz w:val="20"/>
                <w:szCs w:val="20"/>
              </w:rPr>
              <w:t>С-Петербургская</w:t>
            </w:r>
            <w:proofErr w:type="gramEnd"/>
            <w:r w:rsidRPr="00646B24">
              <w:rPr>
                <w:sz w:val="20"/>
                <w:szCs w:val="20"/>
              </w:rPr>
              <w:t xml:space="preserve"> 41</w:t>
            </w:r>
          </w:p>
        </w:tc>
        <w:tc>
          <w:tcPr>
            <w:tcW w:w="413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Лыжная база              </w:t>
            </w:r>
            <w:r w:rsidRPr="00646B24">
              <w:rPr>
                <w:sz w:val="20"/>
                <w:szCs w:val="20"/>
                <w:lang w:val="en-US"/>
              </w:rPr>
              <w:t>S</w:t>
            </w:r>
            <w:r w:rsidRPr="00646B24">
              <w:rPr>
                <w:sz w:val="20"/>
                <w:szCs w:val="20"/>
              </w:rPr>
              <w:t xml:space="preserve">=1,3 га, 250 пар лыж    </w:t>
            </w:r>
          </w:p>
        </w:tc>
        <w:tc>
          <w:tcPr>
            <w:tcW w:w="595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Требуется реконструкция базы</w:t>
            </w:r>
          </w:p>
        </w:tc>
      </w:tr>
      <w:tr w:rsidR="000E4FF7" w:rsidRPr="00646B24" w:rsidTr="002C307C">
        <w:trPr>
          <w:trHeight w:val="20"/>
        </w:trPr>
        <w:tc>
          <w:tcPr>
            <w:tcW w:w="675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Ул. Державина. 6</w:t>
            </w:r>
          </w:p>
        </w:tc>
        <w:tc>
          <w:tcPr>
            <w:tcW w:w="413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>Игровой зал,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88 кв. м"/>
              </w:smartTagPr>
              <w:r w:rsidRPr="00646B24">
                <w:rPr>
                  <w:color w:val="000000"/>
                  <w:sz w:val="20"/>
                  <w:szCs w:val="20"/>
                </w:rPr>
                <w:t>288 кв. м</w:t>
              </w:r>
            </w:smartTag>
          </w:p>
        </w:tc>
        <w:tc>
          <w:tcPr>
            <w:tcW w:w="595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в рабочем состоянии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в)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3. 1 раздевалка оборудована душевыми кабинами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Решетки имеются</w:t>
            </w:r>
          </w:p>
        </w:tc>
      </w:tr>
      <w:tr w:rsidR="000E4FF7" w:rsidRPr="00646B24" w:rsidTr="002C307C">
        <w:trPr>
          <w:trHeight w:val="20"/>
        </w:trPr>
        <w:tc>
          <w:tcPr>
            <w:tcW w:w="675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Ул. Державина. 6</w:t>
            </w:r>
          </w:p>
        </w:tc>
        <w:tc>
          <w:tcPr>
            <w:tcW w:w="413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Тренажерный зал, </w:t>
            </w:r>
            <w:smartTag w:uri="urn:schemas-microsoft-com:office:smarttags" w:element="metricconverter">
              <w:smartTagPr>
                <w:attr w:name="ProductID" w:val="60 кв. м"/>
              </w:smartTagPr>
              <w:r w:rsidRPr="00646B24">
                <w:rPr>
                  <w:color w:val="000000"/>
                  <w:sz w:val="20"/>
                  <w:szCs w:val="20"/>
                </w:rPr>
                <w:t>60 кв. м</w:t>
              </w:r>
            </w:smartTag>
          </w:p>
        </w:tc>
        <w:tc>
          <w:tcPr>
            <w:tcW w:w="595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1. а)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отсутствует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в)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3. раздевалка имеется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Решетки имеются</w:t>
            </w:r>
          </w:p>
        </w:tc>
      </w:tr>
      <w:tr w:rsidR="000E4FF7" w:rsidRPr="00646B24" w:rsidTr="002C307C">
        <w:trPr>
          <w:trHeight w:val="20"/>
        </w:trPr>
        <w:tc>
          <w:tcPr>
            <w:tcW w:w="675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8.</w:t>
            </w:r>
          </w:p>
        </w:tc>
        <w:tc>
          <w:tcPr>
            <w:tcW w:w="3969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Антоново</w:t>
            </w:r>
          </w:p>
        </w:tc>
        <w:tc>
          <w:tcPr>
            <w:tcW w:w="413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Большой игровой зал, </w:t>
            </w:r>
            <w:smartTag w:uri="urn:schemas-microsoft-com:office:smarttags" w:element="metricconverter">
              <w:smartTagPr>
                <w:attr w:name="ProductID" w:val="648 кв. м"/>
              </w:smartTagPr>
              <w:r w:rsidRPr="00646B24">
                <w:rPr>
                  <w:color w:val="000000"/>
                  <w:sz w:val="20"/>
                  <w:szCs w:val="20"/>
                </w:rPr>
                <w:t>648 кв. м</w:t>
              </w:r>
            </w:smartTag>
          </w:p>
        </w:tc>
        <w:tc>
          <w:tcPr>
            <w:tcW w:w="595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отсутствует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в)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3. раздевалки </w:t>
            </w:r>
            <w:proofErr w:type="gramStart"/>
            <w:r w:rsidRPr="00646B24">
              <w:rPr>
                <w:sz w:val="20"/>
                <w:szCs w:val="20"/>
              </w:rPr>
              <w:t>оборудована</w:t>
            </w:r>
            <w:proofErr w:type="gramEnd"/>
            <w:r w:rsidRPr="00646B24">
              <w:rPr>
                <w:sz w:val="20"/>
                <w:szCs w:val="20"/>
              </w:rPr>
              <w:t xml:space="preserve"> душевыми кабинами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Решетки  имеются</w:t>
            </w:r>
          </w:p>
        </w:tc>
      </w:tr>
      <w:tr w:rsidR="000E4FF7" w:rsidRPr="00646B24" w:rsidTr="002C307C">
        <w:trPr>
          <w:trHeight w:val="20"/>
        </w:trPr>
        <w:tc>
          <w:tcPr>
            <w:tcW w:w="675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9.</w:t>
            </w:r>
          </w:p>
        </w:tc>
        <w:tc>
          <w:tcPr>
            <w:tcW w:w="3969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Антоново</w:t>
            </w:r>
          </w:p>
        </w:tc>
        <w:tc>
          <w:tcPr>
            <w:tcW w:w="413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Зал лечебной физкультуры, </w:t>
            </w:r>
            <w:smartTag w:uri="urn:schemas-microsoft-com:office:smarttags" w:element="metricconverter">
              <w:smartTagPr>
                <w:attr w:name="ProductID" w:val="160 кв. м"/>
              </w:smartTagPr>
              <w:r w:rsidRPr="00646B24">
                <w:rPr>
                  <w:color w:val="000000"/>
                  <w:sz w:val="20"/>
                  <w:szCs w:val="20"/>
                </w:rPr>
                <w:t>160 кв. м</w:t>
              </w:r>
            </w:smartTag>
            <w:r w:rsidRPr="00646B2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95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отсутствует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в)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3. раздевалка оборудована душевыми кабинами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4. Решетки имеются</w:t>
            </w:r>
          </w:p>
        </w:tc>
      </w:tr>
      <w:tr w:rsidR="000E4FF7" w:rsidRPr="00646B24" w:rsidTr="002C307C">
        <w:trPr>
          <w:trHeight w:val="20"/>
        </w:trPr>
        <w:tc>
          <w:tcPr>
            <w:tcW w:w="675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10.</w:t>
            </w:r>
          </w:p>
        </w:tc>
        <w:tc>
          <w:tcPr>
            <w:tcW w:w="3969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Антоново</w:t>
            </w:r>
          </w:p>
        </w:tc>
        <w:tc>
          <w:tcPr>
            <w:tcW w:w="413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Помещение (зал) для игры в настольный теннис </w:t>
            </w:r>
          </w:p>
        </w:tc>
        <w:tc>
          <w:tcPr>
            <w:tcW w:w="595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2. а) соответствует;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 в)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3. раздевалка отсутствует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4. соответствует</w:t>
            </w:r>
          </w:p>
        </w:tc>
      </w:tr>
      <w:tr w:rsidR="000E4FF7" w:rsidRPr="00646B24" w:rsidTr="002C307C">
        <w:trPr>
          <w:trHeight w:val="20"/>
        </w:trPr>
        <w:tc>
          <w:tcPr>
            <w:tcW w:w="675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11.</w:t>
            </w:r>
          </w:p>
        </w:tc>
        <w:tc>
          <w:tcPr>
            <w:tcW w:w="3969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Ул. Красной Армии, 7</w:t>
            </w:r>
          </w:p>
        </w:tc>
        <w:tc>
          <w:tcPr>
            <w:tcW w:w="413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Физкультурно-спортивный комплекс, </w:t>
            </w:r>
            <w:smartTag w:uri="urn:schemas-microsoft-com:office:smarttags" w:element="metricconverter">
              <w:smartTagPr>
                <w:attr w:name="ProductID" w:val="1512 кв. м"/>
              </w:smartTagPr>
              <w:r w:rsidRPr="00646B24">
                <w:rPr>
                  <w:color w:val="000000"/>
                  <w:sz w:val="20"/>
                  <w:szCs w:val="20"/>
                </w:rPr>
                <w:t>1512 кв. м</w:t>
              </w:r>
            </w:smartTag>
            <w:r w:rsidRPr="00646B2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95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2. а) вентиляция в рабочем состоянии;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 в)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3. раздевалки </w:t>
            </w:r>
            <w:proofErr w:type="gramStart"/>
            <w:r w:rsidRPr="00646B24">
              <w:rPr>
                <w:sz w:val="20"/>
                <w:szCs w:val="20"/>
              </w:rPr>
              <w:t>оборудована</w:t>
            </w:r>
            <w:proofErr w:type="gramEnd"/>
            <w:r w:rsidRPr="00646B24">
              <w:rPr>
                <w:sz w:val="20"/>
                <w:szCs w:val="20"/>
              </w:rPr>
              <w:t xml:space="preserve"> душевыми кабинами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Решетки имеются</w:t>
            </w:r>
          </w:p>
        </w:tc>
      </w:tr>
      <w:tr w:rsidR="000E4FF7" w:rsidRPr="00646B24" w:rsidTr="002C307C">
        <w:trPr>
          <w:trHeight w:val="20"/>
        </w:trPr>
        <w:tc>
          <w:tcPr>
            <w:tcW w:w="675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12</w:t>
            </w:r>
          </w:p>
        </w:tc>
        <w:tc>
          <w:tcPr>
            <w:tcW w:w="3969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Ул. Красной Армии, 7</w:t>
            </w:r>
          </w:p>
        </w:tc>
        <w:tc>
          <w:tcPr>
            <w:tcW w:w="413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Тренажерный зал, </w:t>
            </w:r>
            <w:smartTag w:uri="urn:schemas-microsoft-com:office:smarttags" w:element="metricconverter">
              <w:smartTagPr>
                <w:attr w:name="ProductID" w:val="150 кв. м"/>
              </w:smartTagPr>
              <w:r w:rsidRPr="00646B24">
                <w:rPr>
                  <w:color w:val="000000"/>
                  <w:sz w:val="20"/>
                  <w:szCs w:val="20"/>
                </w:rPr>
                <w:t>150 кв. м</w:t>
              </w:r>
            </w:smartTag>
            <w:r w:rsidRPr="00646B2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953" w:type="dxa"/>
          </w:tcPr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в рабочем состоянии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 в) соответствует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3. раздевалка имеется</w:t>
            </w:r>
          </w:p>
          <w:p w:rsidR="000E4FF7" w:rsidRPr="00646B24" w:rsidRDefault="000E4FF7" w:rsidP="002C30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соответствует</w:t>
            </w:r>
          </w:p>
        </w:tc>
      </w:tr>
    </w:tbl>
    <w:p w:rsidR="000E4FF7" w:rsidRPr="00560998" w:rsidRDefault="000E4FF7" w:rsidP="000E4FF7">
      <w:pPr>
        <w:widowControl w:val="0"/>
      </w:pPr>
    </w:p>
    <w:p w:rsidR="000E4FF7" w:rsidRDefault="000E4FF7" w:rsidP="000E4FF7"/>
    <w:p w:rsidR="000E4FF7" w:rsidRPr="003F09AB" w:rsidRDefault="000E4FF7" w:rsidP="000E4FF7">
      <w:pPr>
        <w:widowControl w:val="0"/>
        <w:spacing w:line="274" w:lineRule="exact"/>
        <w:ind w:firstLine="740"/>
        <w:jc w:val="both"/>
        <w:rPr>
          <w:color w:val="000000"/>
          <w:lang w:bidi="ru-RU"/>
        </w:rPr>
        <w:sectPr w:rsidR="000E4FF7" w:rsidRPr="003F09AB" w:rsidSect="002C307C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0E4FF7" w:rsidRDefault="000E4FF7" w:rsidP="000E4FF7">
      <w:pPr>
        <w:sectPr w:rsidR="000E4FF7" w:rsidSect="002C307C">
          <w:footerReference w:type="default" r:id="rId22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0E4FF7" w:rsidRDefault="000E4FF7" w:rsidP="000E4FF7"/>
    <w:p w:rsidR="00377199" w:rsidRDefault="00377199"/>
    <w:sectPr w:rsidR="00377199" w:rsidSect="002C307C">
      <w:type w:val="continuous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0F8" w:rsidRDefault="001620F8">
      <w:r>
        <w:separator/>
      </w:r>
    </w:p>
  </w:endnote>
  <w:endnote w:type="continuationSeparator" w:id="1">
    <w:p w:rsidR="001620F8" w:rsidRDefault="001620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07C" w:rsidRDefault="00882DD7">
    <w:pPr>
      <w:pStyle w:val="a9"/>
      <w:jc w:val="center"/>
    </w:pPr>
    <w:r>
      <w:fldChar w:fldCharType="begin"/>
    </w:r>
    <w:r w:rsidR="002C307C">
      <w:instrText>PAGE   \* MERGEFORMAT</w:instrText>
    </w:r>
    <w:r>
      <w:fldChar w:fldCharType="separate"/>
    </w:r>
    <w:r w:rsidR="0041511A">
      <w:rPr>
        <w:noProof/>
      </w:rPr>
      <w:t>17</w:t>
    </w:r>
    <w:r>
      <w:rPr>
        <w:noProof/>
      </w:rPr>
      <w:fldChar w:fldCharType="end"/>
    </w:r>
  </w:p>
  <w:p w:rsidR="002C307C" w:rsidRDefault="002C307C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07C" w:rsidRDefault="00882DD7">
    <w:pPr>
      <w:pStyle w:val="a9"/>
      <w:jc w:val="center"/>
    </w:pPr>
    <w:r>
      <w:fldChar w:fldCharType="begin"/>
    </w:r>
    <w:r w:rsidR="002C307C">
      <w:instrText>PAGE   \* MERGEFORMAT</w:instrText>
    </w:r>
    <w:r>
      <w:fldChar w:fldCharType="separate"/>
    </w:r>
    <w:r w:rsidR="0041511A">
      <w:rPr>
        <w:noProof/>
      </w:rPr>
      <w:t>23</w:t>
    </w:r>
    <w:r>
      <w:rPr>
        <w:noProof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07C" w:rsidRDefault="00882DD7">
    <w:pPr>
      <w:pStyle w:val="a9"/>
      <w:jc w:val="center"/>
    </w:pPr>
    <w:r>
      <w:fldChar w:fldCharType="begin"/>
    </w:r>
    <w:r w:rsidR="002C307C">
      <w:instrText>PAGE   \* MERGEFORMAT</w:instrText>
    </w:r>
    <w:r>
      <w:fldChar w:fldCharType="separate"/>
    </w:r>
    <w:r w:rsidR="00A64B5E">
      <w:rPr>
        <w:noProof/>
      </w:rPr>
      <w:t>29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0F8" w:rsidRDefault="001620F8">
      <w:r>
        <w:separator/>
      </w:r>
    </w:p>
  </w:footnote>
  <w:footnote w:type="continuationSeparator" w:id="1">
    <w:p w:rsidR="001620F8" w:rsidRDefault="001620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3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1">
    <w:nsid w:val="0F4B558B"/>
    <w:multiLevelType w:val="hybridMultilevel"/>
    <w:tmpl w:val="D52A2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44C9C"/>
    <w:multiLevelType w:val="multilevel"/>
    <w:tmpl w:val="5388F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96709B"/>
    <w:multiLevelType w:val="multilevel"/>
    <w:tmpl w:val="5388F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DA39B1"/>
    <w:multiLevelType w:val="hybridMultilevel"/>
    <w:tmpl w:val="D37819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537A39"/>
    <w:multiLevelType w:val="multilevel"/>
    <w:tmpl w:val="41607126"/>
    <w:lvl w:ilvl="0">
      <w:start w:val="2"/>
      <w:numFmt w:val="decimal"/>
      <w:lvlText w:val="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8655389"/>
    <w:multiLevelType w:val="hybridMultilevel"/>
    <w:tmpl w:val="61F689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6F25E4"/>
    <w:multiLevelType w:val="multilevel"/>
    <w:tmpl w:val="C28C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E50587"/>
    <w:multiLevelType w:val="hybridMultilevel"/>
    <w:tmpl w:val="9AA65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677094"/>
    <w:multiLevelType w:val="hybridMultilevel"/>
    <w:tmpl w:val="62B8B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5B71DE"/>
    <w:multiLevelType w:val="multilevel"/>
    <w:tmpl w:val="271A9E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DE81289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9"/>
  </w:num>
  <w:num w:numId="6">
    <w:abstractNumId w:val="7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4FF7"/>
    <w:rsid w:val="000E4FF7"/>
    <w:rsid w:val="001620F8"/>
    <w:rsid w:val="002C307C"/>
    <w:rsid w:val="002E0330"/>
    <w:rsid w:val="00377199"/>
    <w:rsid w:val="0041511A"/>
    <w:rsid w:val="004A70E9"/>
    <w:rsid w:val="004E2B31"/>
    <w:rsid w:val="0056079F"/>
    <w:rsid w:val="00671CEB"/>
    <w:rsid w:val="006A5BEC"/>
    <w:rsid w:val="007C1583"/>
    <w:rsid w:val="007D22B9"/>
    <w:rsid w:val="00813896"/>
    <w:rsid w:val="00871181"/>
    <w:rsid w:val="00882DD7"/>
    <w:rsid w:val="008E7683"/>
    <w:rsid w:val="00A64B5E"/>
    <w:rsid w:val="00DE38B2"/>
    <w:rsid w:val="00F10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F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E4F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E4FF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E4FF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E4FF7"/>
    <w:pPr>
      <w:keepNext/>
      <w:outlineLvl w:val="3"/>
    </w:pPr>
    <w:rPr>
      <w:b/>
      <w:bCs/>
      <w:sz w:val="48"/>
    </w:rPr>
  </w:style>
  <w:style w:type="paragraph" w:styleId="5">
    <w:name w:val="heading 5"/>
    <w:basedOn w:val="a"/>
    <w:next w:val="a"/>
    <w:link w:val="50"/>
    <w:qFormat/>
    <w:rsid w:val="000E4FF7"/>
    <w:pPr>
      <w:keepNext/>
      <w:ind w:firstLine="1260"/>
      <w:jc w:val="center"/>
      <w:outlineLvl w:val="4"/>
    </w:pPr>
    <w:rPr>
      <w:rFonts w:ascii="Monotype Corsiva" w:hAnsi="Monotype Corsiva"/>
      <w:b/>
      <w:bCs/>
      <w:sz w:val="72"/>
    </w:rPr>
  </w:style>
  <w:style w:type="paragraph" w:styleId="6">
    <w:name w:val="heading 6"/>
    <w:basedOn w:val="a"/>
    <w:next w:val="a"/>
    <w:link w:val="60"/>
    <w:qFormat/>
    <w:rsid w:val="000E4FF7"/>
    <w:pPr>
      <w:keepNext/>
      <w:jc w:val="center"/>
      <w:outlineLvl w:val="5"/>
    </w:pPr>
    <w:rPr>
      <w:b/>
      <w:bCs/>
      <w:sz w:val="28"/>
    </w:rPr>
  </w:style>
  <w:style w:type="paragraph" w:styleId="7">
    <w:name w:val="heading 7"/>
    <w:basedOn w:val="a"/>
    <w:next w:val="a"/>
    <w:link w:val="70"/>
    <w:qFormat/>
    <w:rsid w:val="000E4FF7"/>
    <w:pPr>
      <w:keepNext/>
      <w:jc w:val="center"/>
      <w:outlineLvl w:val="6"/>
    </w:pPr>
    <w:rPr>
      <w:sz w:val="36"/>
    </w:rPr>
  </w:style>
  <w:style w:type="paragraph" w:styleId="8">
    <w:name w:val="heading 8"/>
    <w:basedOn w:val="a"/>
    <w:next w:val="a"/>
    <w:link w:val="80"/>
    <w:qFormat/>
    <w:rsid w:val="000E4FF7"/>
    <w:pPr>
      <w:keepNext/>
      <w:ind w:firstLine="1260"/>
      <w:outlineLvl w:val="7"/>
    </w:pPr>
    <w:rPr>
      <w:b/>
      <w:szCs w:val="23"/>
    </w:rPr>
  </w:style>
  <w:style w:type="paragraph" w:styleId="9">
    <w:name w:val="heading 9"/>
    <w:basedOn w:val="a"/>
    <w:next w:val="a"/>
    <w:link w:val="90"/>
    <w:qFormat/>
    <w:rsid w:val="000E4FF7"/>
    <w:pPr>
      <w:keepNext/>
      <w:widowControl w:val="0"/>
      <w:suppressAutoHyphens/>
      <w:ind w:left="6480" w:hanging="180"/>
      <w:jc w:val="right"/>
      <w:outlineLvl w:val="8"/>
    </w:pPr>
    <w:rPr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4FF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E4FF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E4FF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E4FF7"/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E4FF7"/>
    <w:rPr>
      <w:rFonts w:ascii="Monotype Corsiva" w:eastAsia="Times New Roman" w:hAnsi="Monotype Corsiva" w:cs="Times New Roman"/>
      <w:b/>
      <w:bCs/>
      <w:sz w:val="72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E4FF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0E4FF7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E4FF7"/>
    <w:rPr>
      <w:rFonts w:ascii="Times New Roman" w:eastAsia="Times New Roman" w:hAnsi="Times New Roman" w:cs="Times New Roman"/>
      <w:b/>
      <w:sz w:val="24"/>
      <w:szCs w:val="23"/>
      <w:lang w:eastAsia="ru-RU"/>
    </w:rPr>
  </w:style>
  <w:style w:type="character" w:customStyle="1" w:styleId="90">
    <w:name w:val="Заголовок 9 Знак"/>
    <w:basedOn w:val="a0"/>
    <w:link w:val="9"/>
    <w:rsid w:val="000E4FF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3">
    <w:name w:val="Title"/>
    <w:basedOn w:val="a"/>
    <w:link w:val="a4"/>
    <w:qFormat/>
    <w:rsid w:val="000E4FF7"/>
    <w:pPr>
      <w:jc w:val="center"/>
    </w:pPr>
    <w:rPr>
      <w:b/>
      <w:bCs/>
      <w:i/>
      <w:iCs/>
      <w:sz w:val="72"/>
      <w:u w:val="single"/>
    </w:rPr>
  </w:style>
  <w:style w:type="character" w:customStyle="1" w:styleId="a4">
    <w:name w:val="Название Знак"/>
    <w:basedOn w:val="a0"/>
    <w:link w:val="a3"/>
    <w:rsid w:val="000E4FF7"/>
    <w:rPr>
      <w:rFonts w:ascii="Times New Roman" w:eastAsia="Times New Roman" w:hAnsi="Times New Roman" w:cs="Times New Roman"/>
      <w:b/>
      <w:bCs/>
      <w:i/>
      <w:iCs/>
      <w:sz w:val="72"/>
      <w:szCs w:val="24"/>
      <w:u w:val="single"/>
      <w:lang w:eastAsia="ru-RU"/>
    </w:rPr>
  </w:style>
  <w:style w:type="paragraph" w:styleId="a5">
    <w:name w:val="Subtitle"/>
    <w:basedOn w:val="a"/>
    <w:link w:val="a6"/>
    <w:qFormat/>
    <w:rsid w:val="000E4FF7"/>
    <w:pPr>
      <w:jc w:val="center"/>
    </w:pPr>
    <w:rPr>
      <w:b/>
      <w:sz w:val="32"/>
      <w:szCs w:val="20"/>
    </w:rPr>
  </w:style>
  <w:style w:type="character" w:customStyle="1" w:styleId="a6">
    <w:name w:val="Подзаголовок Знак"/>
    <w:basedOn w:val="a0"/>
    <w:link w:val="a5"/>
    <w:rsid w:val="000E4FF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header"/>
    <w:basedOn w:val="a"/>
    <w:link w:val="a8"/>
    <w:rsid w:val="000E4F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0E4F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0E4F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E4F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0E4FF7"/>
    <w:pPr>
      <w:suppressAutoHyphens/>
      <w:jc w:val="both"/>
    </w:pPr>
    <w:rPr>
      <w:szCs w:val="20"/>
      <w:lang w:eastAsia="ar-SA"/>
    </w:rPr>
  </w:style>
  <w:style w:type="character" w:customStyle="1" w:styleId="ac">
    <w:name w:val="Основной текст Знак"/>
    <w:basedOn w:val="a0"/>
    <w:link w:val="ab"/>
    <w:rsid w:val="000E4FF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d">
    <w:name w:val="Hyperlink"/>
    <w:rsid w:val="000E4FF7"/>
    <w:rPr>
      <w:color w:val="0000FF"/>
      <w:u w:val="single"/>
    </w:rPr>
  </w:style>
  <w:style w:type="character" w:styleId="ae">
    <w:name w:val="FollowedHyperlink"/>
    <w:rsid w:val="000E4FF7"/>
    <w:rPr>
      <w:color w:val="800080"/>
      <w:u w:val="single"/>
    </w:rPr>
  </w:style>
  <w:style w:type="character" w:customStyle="1" w:styleId="af">
    <w:name w:val="Схема документа Знак"/>
    <w:basedOn w:val="a0"/>
    <w:link w:val="af0"/>
    <w:semiHidden/>
    <w:rsid w:val="000E4FF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0">
    <w:name w:val="Document Map"/>
    <w:basedOn w:val="a"/>
    <w:link w:val="af"/>
    <w:semiHidden/>
    <w:rsid w:val="000E4FF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11">
    <w:name w:val="Схема документа Знак1"/>
    <w:basedOn w:val="a0"/>
    <w:uiPriority w:val="99"/>
    <w:semiHidden/>
    <w:rsid w:val="000E4FF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Знак Знак"/>
    <w:locked/>
    <w:rsid w:val="000E4FF7"/>
    <w:rPr>
      <w:sz w:val="24"/>
      <w:lang w:val="ru-RU" w:eastAsia="ar-SA" w:bidi="ar-SA"/>
    </w:rPr>
  </w:style>
  <w:style w:type="paragraph" w:customStyle="1" w:styleId="msonormalcxspmiddle">
    <w:name w:val="msonormalcxspmiddle"/>
    <w:basedOn w:val="a"/>
    <w:rsid w:val="000E4FF7"/>
    <w:pPr>
      <w:spacing w:before="100" w:beforeAutospacing="1" w:after="100" w:afterAutospacing="1"/>
    </w:pPr>
  </w:style>
  <w:style w:type="paragraph" w:customStyle="1" w:styleId="H1">
    <w:name w:val="H1"/>
    <w:basedOn w:val="a"/>
    <w:next w:val="a"/>
    <w:rsid w:val="000E4FF7"/>
    <w:pPr>
      <w:keepNext/>
      <w:spacing w:before="100" w:after="100"/>
      <w:outlineLvl w:val="1"/>
    </w:pPr>
    <w:rPr>
      <w:b/>
      <w:snapToGrid w:val="0"/>
      <w:kern w:val="36"/>
      <w:sz w:val="48"/>
      <w:szCs w:val="20"/>
    </w:rPr>
  </w:style>
  <w:style w:type="paragraph" w:customStyle="1" w:styleId="af2">
    <w:name w:val="Цитаты"/>
    <w:basedOn w:val="a"/>
    <w:rsid w:val="000E4FF7"/>
    <w:pPr>
      <w:spacing w:before="100" w:after="100"/>
      <w:ind w:left="360" w:right="360"/>
    </w:pPr>
    <w:rPr>
      <w:snapToGrid w:val="0"/>
      <w:szCs w:val="20"/>
    </w:rPr>
  </w:style>
  <w:style w:type="paragraph" w:customStyle="1" w:styleId="H2">
    <w:name w:val="H2"/>
    <w:basedOn w:val="a"/>
    <w:next w:val="a"/>
    <w:rsid w:val="000E4FF7"/>
    <w:pPr>
      <w:keepNext/>
      <w:spacing w:before="100" w:after="100"/>
      <w:outlineLvl w:val="2"/>
    </w:pPr>
    <w:rPr>
      <w:b/>
      <w:snapToGrid w:val="0"/>
      <w:sz w:val="36"/>
      <w:szCs w:val="20"/>
    </w:rPr>
  </w:style>
  <w:style w:type="paragraph" w:styleId="af3">
    <w:name w:val="Body Text Indent"/>
    <w:basedOn w:val="a"/>
    <w:link w:val="af4"/>
    <w:rsid w:val="000E4FF7"/>
    <w:pPr>
      <w:widowControl w:val="0"/>
      <w:spacing w:after="180"/>
      <w:ind w:firstLine="720"/>
    </w:pPr>
    <w:rPr>
      <w:szCs w:val="23"/>
    </w:rPr>
  </w:style>
  <w:style w:type="character" w:customStyle="1" w:styleId="af4">
    <w:name w:val="Основной текст с отступом Знак"/>
    <w:basedOn w:val="a0"/>
    <w:link w:val="af3"/>
    <w:rsid w:val="000E4FF7"/>
    <w:rPr>
      <w:rFonts w:ascii="Times New Roman" w:eastAsia="Times New Roman" w:hAnsi="Times New Roman" w:cs="Times New Roman"/>
      <w:sz w:val="24"/>
      <w:szCs w:val="23"/>
      <w:lang w:eastAsia="ru-RU"/>
    </w:rPr>
  </w:style>
  <w:style w:type="paragraph" w:styleId="21">
    <w:name w:val="Body Text Indent 2"/>
    <w:basedOn w:val="a"/>
    <w:link w:val="22"/>
    <w:rsid w:val="000E4FF7"/>
    <w:pPr>
      <w:widowControl w:val="0"/>
      <w:snapToGrid w:val="0"/>
      <w:ind w:firstLine="900"/>
      <w:jc w:val="both"/>
    </w:pPr>
    <w:rPr>
      <w:szCs w:val="23"/>
    </w:rPr>
  </w:style>
  <w:style w:type="character" w:customStyle="1" w:styleId="22">
    <w:name w:val="Основной текст с отступом 2 Знак"/>
    <w:basedOn w:val="a0"/>
    <w:link w:val="21"/>
    <w:rsid w:val="000E4FF7"/>
    <w:rPr>
      <w:rFonts w:ascii="Times New Roman" w:eastAsia="Times New Roman" w:hAnsi="Times New Roman" w:cs="Times New Roman"/>
      <w:sz w:val="24"/>
      <w:szCs w:val="23"/>
      <w:lang w:eastAsia="ru-RU"/>
    </w:rPr>
  </w:style>
  <w:style w:type="paragraph" w:styleId="31">
    <w:name w:val="Body Text Indent 3"/>
    <w:basedOn w:val="a"/>
    <w:link w:val="32"/>
    <w:rsid w:val="000E4FF7"/>
    <w:pPr>
      <w:ind w:firstLine="720"/>
      <w:jc w:val="both"/>
    </w:pPr>
    <w:rPr>
      <w:b/>
      <w:szCs w:val="23"/>
    </w:rPr>
  </w:style>
  <w:style w:type="character" w:customStyle="1" w:styleId="32">
    <w:name w:val="Основной текст с отступом 3 Знак"/>
    <w:basedOn w:val="a0"/>
    <w:link w:val="31"/>
    <w:rsid w:val="000E4FF7"/>
    <w:rPr>
      <w:rFonts w:ascii="Times New Roman" w:eastAsia="Times New Roman" w:hAnsi="Times New Roman" w:cs="Times New Roman"/>
      <w:b/>
      <w:sz w:val="24"/>
      <w:szCs w:val="23"/>
      <w:lang w:eastAsia="ru-RU"/>
    </w:rPr>
  </w:style>
  <w:style w:type="character" w:styleId="af5">
    <w:name w:val="page number"/>
    <w:basedOn w:val="a0"/>
    <w:rsid w:val="000E4FF7"/>
  </w:style>
  <w:style w:type="paragraph" w:styleId="af6">
    <w:name w:val="Plain Text"/>
    <w:basedOn w:val="a"/>
    <w:link w:val="af7"/>
    <w:rsid w:val="000E4FF7"/>
    <w:rPr>
      <w:rFonts w:ascii="Courier New" w:hAnsi="Courier New"/>
      <w:sz w:val="20"/>
      <w:szCs w:val="20"/>
    </w:rPr>
  </w:style>
  <w:style w:type="character" w:customStyle="1" w:styleId="af7">
    <w:name w:val="Текст Знак"/>
    <w:basedOn w:val="a0"/>
    <w:link w:val="af6"/>
    <w:rsid w:val="000E4FF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аголовок"/>
    <w:basedOn w:val="a"/>
    <w:next w:val="ab"/>
    <w:rsid w:val="000E4FF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9">
    <w:name w:val="Balloon Text"/>
    <w:basedOn w:val="a"/>
    <w:link w:val="afa"/>
    <w:rsid w:val="000E4FF7"/>
    <w:rPr>
      <w:rFonts w:ascii="Tahoma" w:hAnsi="Tahoma"/>
      <w:sz w:val="16"/>
      <w:szCs w:val="16"/>
    </w:rPr>
  </w:style>
  <w:style w:type="character" w:customStyle="1" w:styleId="afa">
    <w:name w:val="Текст выноски Знак"/>
    <w:basedOn w:val="a0"/>
    <w:link w:val="af9"/>
    <w:rsid w:val="000E4FF7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12">
    <w:name w:val="Абзац списка1"/>
    <w:rsid w:val="000E4FF7"/>
    <w:pPr>
      <w:widowControl w:val="0"/>
      <w:suppressAutoHyphens/>
      <w:spacing w:after="0" w:line="240" w:lineRule="auto"/>
      <w:ind w:left="720"/>
    </w:pPr>
    <w:rPr>
      <w:rFonts w:ascii="Calibri" w:eastAsia="Times New Roman" w:hAnsi="Calibri" w:cs="Times New Roman"/>
      <w:kern w:val="1"/>
      <w:sz w:val="28"/>
      <w:szCs w:val="24"/>
      <w:lang w:eastAsia="ru-RU"/>
    </w:rPr>
  </w:style>
  <w:style w:type="table" w:styleId="afb">
    <w:name w:val="Table Grid"/>
    <w:basedOn w:val="a1"/>
    <w:uiPriority w:val="59"/>
    <w:rsid w:val="000E4FF7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F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E4F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E4FF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E4FF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E4FF7"/>
    <w:pPr>
      <w:keepNext/>
      <w:outlineLvl w:val="3"/>
    </w:pPr>
    <w:rPr>
      <w:b/>
      <w:bCs/>
      <w:sz w:val="48"/>
    </w:rPr>
  </w:style>
  <w:style w:type="paragraph" w:styleId="5">
    <w:name w:val="heading 5"/>
    <w:basedOn w:val="a"/>
    <w:next w:val="a"/>
    <w:link w:val="50"/>
    <w:qFormat/>
    <w:rsid w:val="000E4FF7"/>
    <w:pPr>
      <w:keepNext/>
      <w:ind w:firstLine="1260"/>
      <w:jc w:val="center"/>
      <w:outlineLvl w:val="4"/>
    </w:pPr>
    <w:rPr>
      <w:rFonts w:ascii="Monotype Corsiva" w:hAnsi="Monotype Corsiva"/>
      <w:b/>
      <w:bCs/>
      <w:sz w:val="72"/>
    </w:rPr>
  </w:style>
  <w:style w:type="paragraph" w:styleId="6">
    <w:name w:val="heading 6"/>
    <w:basedOn w:val="a"/>
    <w:next w:val="a"/>
    <w:link w:val="60"/>
    <w:qFormat/>
    <w:rsid w:val="000E4FF7"/>
    <w:pPr>
      <w:keepNext/>
      <w:jc w:val="center"/>
      <w:outlineLvl w:val="5"/>
    </w:pPr>
    <w:rPr>
      <w:b/>
      <w:bCs/>
      <w:sz w:val="28"/>
    </w:rPr>
  </w:style>
  <w:style w:type="paragraph" w:styleId="7">
    <w:name w:val="heading 7"/>
    <w:basedOn w:val="a"/>
    <w:next w:val="a"/>
    <w:link w:val="70"/>
    <w:qFormat/>
    <w:rsid w:val="000E4FF7"/>
    <w:pPr>
      <w:keepNext/>
      <w:jc w:val="center"/>
      <w:outlineLvl w:val="6"/>
    </w:pPr>
    <w:rPr>
      <w:sz w:val="36"/>
    </w:rPr>
  </w:style>
  <w:style w:type="paragraph" w:styleId="8">
    <w:name w:val="heading 8"/>
    <w:basedOn w:val="a"/>
    <w:next w:val="a"/>
    <w:link w:val="80"/>
    <w:qFormat/>
    <w:rsid w:val="000E4FF7"/>
    <w:pPr>
      <w:keepNext/>
      <w:ind w:firstLine="1260"/>
      <w:outlineLvl w:val="7"/>
    </w:pPr>
    <w:rPr>
      <w:b/>
      <w:szCs w:val="23"/>
    </w:rPr>
  </w:style>
  <w:style w:type="paragraph" w:styleId="9">
    <w:name w:val="heading 9"/>
    <w:basedOn w:val="a"/>
    <w:next w:val="a"/>
    <w:link w:val="90"/>
    <w:qFormat/>
    <w:rsid w:val="000E4FF7"/>
    <w:pPr>
      <w:keepNext/>
      <w:widowControl w:val="0"/>
      <w:suppressAutoHyphens/>
      <w:ind w:left="6480" w:hanging="180"/>
      <w:jc w:val="right"/>
      <w:outlineLvl w:val="8"/>
    </w:pPr>
    <w:rPr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4FF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E4FF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E4FF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E4FF7"/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E4FF7"/>
    <w:rPr>
      <w:rFonts w:ascii="Monotype Corsiva" w:eastAsia="Times New Roman" w:hAnsi="Monotype Corsiva" w:cs="Times New Roman"/>
      <w:b/>
      <w:bCs/>
      <w:sz w:val="72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E4FF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0E4FF7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E4FF7"/>
    <w:rPr>
      <w:rFonts w:ascii="Times New Roman" w:eastAsia="Times New Roman" w:hAnsi="Times New Roman" w:cs="Times New Roman"/>
      <w:b/>
      <w:sz w:val="24"/>
      <w:szCs w:val="23"/>
      <w:lang w:eastAsia="ru-RU"/>
    </w:rPr>
  </w:style>
  <w:style w:type="character" w:customStyle="1" w:styleId="90">
    <w:name w:val="Заголовок 9 Знак"/>
    <w:basedOn w:val="a0"/>
    <w:link w:val="9"/>
    <w:rsid w:val="000E4FF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3">
    <w:name w:val="Title"/>
    <w:basedOn w:val="a"/>
    <w:link w:val="a4"/>
    <w:qFormat/>
    <w:rsid w:val="000E4FF7"/>
    <w:pPr>
      <w:jc w:val="center"/>
    </w:pPr>
    <w:rPr>
      <w:b/>
      <w:bCs/>
      <w:i/>
      <w:iCs/>
      <w:sz w:val="72"/>
      <w:u w:val="single"/>
    </w:rPr>
  </w:style>
  <w:style w:type="character" w:customStyle="1" w:styleId="a4">
    <w:name w:val="Название Знак"/>
    <w:basedOn w:val="a0"/>
    <w:link w:val="a3"/>
    <w:rsid w:val="000E4FF7"/>
    <w:rPr>
      <w:rFonts w:ascii="Times New Roman" w:eastAsia="Times New Roman" w:hAnsi="Times New Roman" w:cs="Times New Roman"/>
      <w:b/>
      <w:bCs/>
      <w:i/>
      <w:iCs/>
      <w:sz w:val="72"/>
      <w:szCs w:val="24"/>
      <w:u w:val="single"/>
      <w:lang w:eastAsia="ru-RU"/>
    </w:rPr>
  </w:style>
  <w:style w:type="paragraph" w:styleId="a5">
    <w:name w:val="Subtitle"/>
    <w:basedOn w:val="a"/>
    <w:link w:val="a6"/>
    <w:qFormat/>
    <w:rsid w:val="000E4FF7"/>
    <w:pPr>
      <w:jc w:val="center"/>
    </w:pPr>
    <w:rPr>
      <w:b/>
      <w:sz w:val="32"/>
      <w:szCs w:val="20"/>
    </w:rPr>
  </w:style>
  <w:style w:type="character" w:customStyle="1" w:styleId="a6">
    <w:name w:val="Подзаголовок Знак"/>
    <w:basedOn w:val="a0"/>
    <w:link w:val="a5"/>
    <w:rsid w:val="000E4FF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header"/>
    <w:basedOn w:val="a"/>
    <w:link w:val="a8"/>
    <w:rsid w:val="000E4F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0E4F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0E4F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E4F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0E4FF7"/>
    <w:pPr>
      <w:suppressAutoHyphens/>
      <w:jc w:val="both"/>
    </w:pPr>
    <w:rPr>
      <w:szCs w:val="20"/>
      <w:lang w:eastAsia="ar-SA"/>
    </w:rPr>
  </w:style>
  <w:style w:type="character" w:customStyle="1" w:styleId="ac">
    <w:name w:val="Основной текст Знак"/>
    <w:basedOn w:val="a0"/>
    <w:link w:val="ab"/>
    <w:rsid w:val="000E4FF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d">
    <w:name w:val="Hyperlink"/>
    <w:rsid w:val="000E4FF7"/>
    <w:rPr>
      <w:color w:val="0000FF"/>
      <w:u w:val="single"/>
    </w:rPr>
  </w:style>
  <w:style w:type="character" w:styleId="ae">
    <w:name w:val="FollowedHyperlink"/>
    <w:rsid w:val="000E4FF7"/>
    <w:rPr>
      <w:color w:val="800080"/>
      <w:u w:val="single"/>
    </w:rPr>
  </w:style>
  <w:style w:type="character" w:customStyle="1" w:styleId="af">
    <w:name w:val="Схема документа Знак"/>
    <w:basedOn w:val="a0"/>
    <w:link w:val="af0"/>
    <w:semiHidden/>
    <w:rsid w:val="000E4FF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0">
    <w:name w:val="Document Map"/>
    <w:basedOn w:val="a"/>
    <w:link w:val="af"/>
    <w:semiHidden/>
    <w:rsid w:val="000E4FF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11">
    <w:name w:val="Схема документа Знак1"/>
    <w:basedOn w:val="a0"/>
    <w:uiPriority w:val="99"/>
    <w:semiHidden/>
    <w:rsid w:val="000E4FF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Знак Знак"/>
    <w:locked/>
    <w:rsid w:val="000E4FF7"/>
    <w:rPr>
      <w:sz w:val="24"/>
      <w:lang w:val="ru-RU" w:eastAsia="ar-SA" w:bidi="ar-SA"/>
    </w:rPr>
  </w:style>
  <w:style w:type="paragraph" w:customStyle="1" w:styleId="msonormalcxspmiddle">
    <w:name w:val="msonormalcxspmiddle"/>
    <w:basedOn w:val="a"/>
    <w:rsid w:val="000E4FF7"/>
    <w:pPr>
      <w:spacing w:before="100" w:beforeAutospacing="1" w:after="100" w:afterAutospacing="1"/>
    </w:pPr>
  </w:style>
  <w:style w:type="paragraph" w:customStyle="1" w:styleId="H1">
    <w:name w:val="H1"/>
    <w:basedOn w:val="a"/>
    <w:next w:val="a"/>
    <w:rsid w:val="000E4FF7"/>
    <w:pPr>
      <w:keepNext/>
      <w:spacing w:before="100" w:after="100"/>
      <w:outlineLvl w:val="1"/>
    </w:pPr>
    <w:rPr>
      <w:b/>
      <w:snapToGrid w:val="0"/>
      <w:kern w:val="36"/>
      <w:sz w:val="48"/>
      <w:szCs w:val="20"/>
    </w:rPr>
  </w:style>
  <w:style w:type="paragraph" w:customStyle="1" w:styleId="af2">
    <w:name w:val="Цитаты"/>
    <w:basedOn w:val="a"/>
    <w:rsid w:val="000E4FF7"/>
    <w:pPr>
      <w:spacing w:before="100" w:after="100"/>
      <w:ind w:left="360" w:right="360"/>
    </w:pPr>
    <w:rPr>
      <w:snapToGrid w:val="0"/>
      <w:szCs w:val="20"/>
    </w:rPr>
  </w:style>
  <w:style w:type="paragraph" w:customStyle="1" w:styleId="H2">
    <w:name w:val="H2"/>
    <w:basedOn w:val="a"/>
    <w:next w:val="a"/>
    <w:rsid w:val="000E4FF7"/>
    <w:pPr>
      <w:keepNext/>
      <w:spacing w:before="100" w:after="100"/>
      <w:outlineLvl w:val="2"/>
    </w:pPr>
    <w:rPr>
      <w:b/>
      <w:snapToGrid w:val="0"/>
      <w:sz w:val="36"/>
      <w:szCs w:val="20"/>
    </w:rPr>
  </w:style>
  <w:style w:type="paragraph" w:styleId="af3">
    <w:name w:val="Body Text Indent"/>
    <w:basedOn w:val="a"/>
    <w:link w:val="af4"/>
    <w:rsid w:val="000E4FF7"/>
    <w:pPr>
      <w:widowControl w:val="0"/>
      <w:spacing w:after="180"/>
      <w:ind w:firstLine="720"/>
    </w:pPr>
    <w:rPr>
      <w:szCs w:val="23"/>
    </w:rPr>
  </w:style>
  <w:style w:type="character" w:customStyle="1" w:styleId="af4">
    <w:name w:val="Основной текст с отступом Знак"/>
    <w:basedOn w:val="a0"/>
    <w:link w:val="af3"/>
    <w:rsid w:val="000E4FF7"/>
    <w:rPr>
      <w:rFonts w:ascii="Times New Roman" w:eastAsia="Times New Roman" w:hAnsi="Times New Roman" w:cs="Times New Roman"/>
      <w:sz w:val="24"/>
      <w:szCs w:val="23"/>
      <w:lang w:eastAsia="ru-RU"/>
    </w:rPr>
  </w:style>
  <w:style w:type="paragraph" w:styleId="21">
    <w:name w:val="Body Text Indent 2"/>
    <w:basedOn w:val="a"/>
    <w:link w:val="22"/>
    <w:rsid w:val="000E4FF7"/>
    <w:pPr>
      <w:widowControl w:val="0"/>
      <w:snapToGrid w:val="0"/>
      <w:ind w:firstLine="900"/>
      <w:jc w:val="both"/>
    </w:pPr>
    <w:rPr>
      <w:szCs w:val="23"/>
    </w:rPr>
  </w:style>
  <w:style w:type="character" w:customStyle="1" w:styleId="22">
    <w:name w:val="Основной текст с отступом 2 Знак"/>
    <w:basedOn w:val="a0"/>
    <w:link w:val="21"/>
    <w:rsid w:val="000E4FF7"/>
    <w:rPr>
      <w:rFonts w:ascii="Times New Roman" w:eastAsia="Times New Roman" w:hAnsi="Times New Roman" w:cs="Times New Roman"/>
      <w:sz w:val="24"/>
      <w:szCs w:val="23"/>
      <w:lang w:eastAsia="ru-RU"/>
    </w:rPr>
  </w:style>
  <w:style w:type="paragraph" w:styleId="31">
    <w:name w:val="Body Text Indent 3"/>
    <w:basedOn w:val="a"/>
    <w:link w:val="32"/>
    <w:rsid w:val="000E4FF7"/>
    <w:pPr>
      <w:ind w:firstLine="720"/>
      <w:jc w:val="both"/>
    </w:pPr>
    <w:rPr>
      <w:b/>
      <w:szCs w:val="23"/>
    </w:rPr>
  </w:style>
  <w:style w:type="character" w:customStyle="1" w:styleId="32">
    <w:name w:val="Основной текст с отступом 3 Знак"/>
    <w:basedOn w:val="a0"/>
    <w:link w:val="31"/>
    <w:rsid w:val="000E4FF7"/>
    <w:rPr>
      <w:rFonts w:ascii="Times New Roman" w:eastAsia="Times New Roman" w:hAnsi="Times New Roman" w:cs="Times New Roman"/>
      <w:b/>
      <w:sz w:val="24"/>
      <w:szCs w:val="23"/>
      <w:lang w:eastAsia="ru-RU"/>
    </w:rPr>
  </w:style>
  <w:style w:type="character" w:styleId="af5">
    <w:name w:val="page number"/>
    <w:basedOn w:val="a0"/>
    <w:rsid w:val="000E4FF7"/>
  </w:style>
  <w:style w:type="paragraph" w:styleId="af6">
    <w:name w:val="Plain Text"/>
    <w:basedOn w:val="a"/>
    <w:link w:val="af7"/>
    <w:rsid w:val="000E4FF7"/>
    <w:rPr>
      <w:rFonts w:ascii="Courier New" w:hAnsi="Courier New"/>
      <w:sz w:val="20"/>
      <w:szCs w:val="20"/>
    </w:rPr>
  </w:style>
  <w:style w:type="character" w:customStyle="1" w:styleId="af7">
    <w:name w:val="Текст Знак"/>
    <w:basedOn w:val="a0"/>
    <w:link w:val="af6"/>
    <w:rsid w:val="000E4FF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аголовок"/>
    <w:basedOn w:val="a"/>
    <w:next w:val="ab"/>
    <w:rsid w:val="000E4FF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9">
    <w:name w:val="Balloon Text"/>
    <w:basedOn w:val="a"/>
    <w:link w:val="afa"/>
    <w:rsid w:val="000E4FF7"/>
    <w:rPr>
      <w:rFonts w:ascii="Tahoma" w:hAnsi="Tahoma"/>
      <w:sz w:val="16"/>
      <w:szCs w:val="16"/>
    </w:rPr>
  </w:style>
  <w:style w:type="character" w:customStyle="1" w:styleId="afa">
    <w:name w:val="Текст выноски Знак"/>
    <w:basedOn w:val="a0"/>
    <w:link w:val="af9"/>
    <w:rsid w:val="000E4FF7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12">
    <w:name w:val="Абзац списка1"/>
    <w:rsid w:val="000E4FF7"/>
    <w:pPr>
      <w:widowControl w:val="0"/>
      <w:suppressAutoHyphens/>
      <w:spacing w:after="0" w:line="240" w:lineRule="auto"/>
      <w:ind w:left="720"/>
    </w:pPr>
    <w:rPr>
      <w:rFonts w:ascii="Calibri" w:eastAsia="Times New Roman" w:hAnsi="Calibri" w:cs="Times New Roman"/>
      <w:kern w:val="1"/>
      <w:sz w:val="28"/>
      <w:szCs w:val="24"/>
      <w:lang w:eastAsia="ru-RU"/>
    </w:rPr>
  </w:style>
  <w:style w:type="table" w:styleId="afb">
    <w:name w:val="Table Grid"/>
    <w:basedOn w:val="a1"/>
    <w:uiPriority w:val="59"/>
    <w:rsid w:val="000E4FF7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booka.ru/search?series_id=168" TargetMode="External"/><Relationship Id="rId18" Type="http://schemas.openxmlformats.org/officeDocument/2006/relationships/hyperlink" Target="http://www.studspor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7" Type="http://schemas.openxmlformats.org/officeDocument/2006/relationships/endnotes" Target="endnotes.xml"/><Relationship Id="rId12" Type="http://schemas.openxmlformats.org/officeDocument/2006/relationships/hyperlink" Target="http://www.booka.ru/search?q=%D0%A5%D0%BE%D0%BB%D0%BE%D0%B4%D0%BE%D0%B2%20%D0%96.%D0%9A.%2C%20%D0%9A%D1%83%D0%B7%D0%BD%D0%B5%D1%86%D0%BE%D0%B2%20%D0%92.%D0%A1.&amp;st=author" TargetMode="External"/><Relationship Id="rId17" Type="http://schemas.openxmlformats.org/officeDocument/2006/relationships/hyperlink" Target="http://sportkniga.kiev.ua/cat/29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rusathletics.com" TargetMode="External"/><Relationship Id="rId20" Type="http://schemas.openxmlformats.org/officeDocument/2006/relationships/hyperlink" Target="http://www.novsu.ru/dept/135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lib.sportedu.ru/Catalog.idc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news.sportbo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cnit.ssau.ru/kadis/ocnov_set/index.htm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33349-4231-48EB-B4DB-87C7D8676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29</Pages>
  <Words>9054</Words>
  <Characters>51612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MsTs</dc:creator>
  <cp:lastModifiedBy>ekk</cp:lastModifiedBy>
  <cp:revision>9</cp:revision>
  <dcterms:created xsi:type="dcterms:W3CDTF">2018-04-09T13:32:00Z</dcterms:created>
  <dcterms:modified xsi:type="dcterms:W3CDTF">2018-04-11T08:10:00Z</dcterms:modified>
</cp:coreProperties>
</file>